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964262" w14:textId="77777777" w:rsidR="00FC7F67" w:rsidRPr="0064276F" w:rsidRDefault="00FC7F67" w:rsidP="00FC7F67">
      <w:pPr>
        <w:spacing w:line="256" w:lineRule="auto"/>
        <w:ind w:left="567"/>
        <w:rPr>
          <w:rFonts w:ascii="Times New Roman" w:eastAsia="Calibri" w:hAnsi="Times New Roman" w:cs="Times New Roman"/>
          <w:b/>
          <w:sz w:val="24"/>
          <w:szCs w:val="24"/>
        </w:rPr>
      </w:pPr>
      <w:bookmarkStart w:id="0" w:name="_GoBack"/>
      <w:bookmarkEnd w:id="0"/>
      <w:r w:rsidRPr="0064276F">
        <w:rPr>
          <w:rFonts w:ascii="Times New Roman" w:eastAsia="Calibri" w:hAnsi="Times New Roman" w:cs="Times New Roman"/>
          <w:b/>
          <w:sz w:val="24"/>
          <w:szCs w:val="24"/>
        </w:rPr>
        <w:t>Supplementary Material</w:t>
      </w:r>
    </w:p>
    <w:p w14:paraId="3A7D8A7C" w14:textId="77777777" w:rsidR="00FC7F67" w:rsidRPr="0064276F" w:rsidRDefault="00FC7F67" w:rsidP="00FC7F67">
      <w:pPr>
        <w:spacing w:after="0" w:line="256" w:lineRule="auto"/>
        <w:ind w:left="567"/>
        <w:jc w:val="both"/>
        <w:rPr>
          <w:rStyle w:val="selectable"/>
          <w:rFonts w:ascii="Times New Roman" w:eastAsia="Calibri" w:hAnsi="Times New Roman" w:cs="Times New Roman"/>
          <w:i/>
          <w:sz w:val="24"/>
          <w:szCs w:val="24"/>
        </w:rPr>
      </w:pPr>
      <w:r w:rsidRPr="0064276F">
        <w:rPr>
          <w:rFonts w:ascii="Times New Roman" w:eastAsia="Calibri" w:hAnsi="Times New Roman" w:cs="Times New Roman"/>
          <w:i/>
          <w:sz w:val="24"/>
          <w:szCs w:val="24"/>
        </w:rPr>
        <w:t>1 – Survey of commonly occurring commercial activities in Abuja commercial centres</w:t>
      </w:r>
    </w:p>
    <w:tbl>
      <w:tblPr>
        <w:tblStyle w:val="PlainTable115"/>
        <w:tblpPr w:leftFromText="180" w:rightFromText="180" w:vertAnchor="text" w:horzAnchor="page" w:tblpX="2026" w:tblpY="177"/>
        <w:tblW w:w="8926" w:type="dxa"/>
        <w:tblLook w:val="04A0" w:firstRow="1" w:lastRow="0" w:firstColumn="1" w:lastColumn="0" w:noHBand="0" w:noVBand="1"/>
      </w:tblPr>
      <w:tblGrid>
        <w:gridCol w:w="614"/>
        <w:gridCol w:w="2172"/>
        <w:gridCol w:w="1228"/>
        <w:gridCol w:w="1217"/>
        <w:gridCol w:w="956"/>
        <w:gridCol w:w="1250"/>
        <w:gridCol w:w="1489"/>
      </w:tblGrid>
      <w:tr w:rsidR="0064276F" w:rsidRPr="0064276F" w14:paraId="39AD6A65"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7D368B90" w14:textId="77777777" w:rsidR="00FC7F67" w:rsidRPr="0064276F" w:rsidRDefault="00FC7F67" w:rsidP="00F94968">
            <w:pPr>
              <w:jc w:val="both"/>
              <w:rPr>
                <w:rFonts w:ascii="Times New Roman" w:hAnsi="Times New Roman" w:cs="Times New Roman"/>
              </w:rPr>
            </w:pPr>
            <w:r w:rsidRPr="0064276F">
              <w:rPr>
                <w:rFonts w:ascii="Times New Roman" w:hAnsi="Times New Roman" w:cs="Times New Roman"/>
              </w:rPr>
              <w:t>S/N</w:t>
            </w:r>
          </w:p>
        </w:tc>
        <w:tc>
          <w:tcPr>
            <w:tcW w:w="2172" w:type="dxa"/>
            <w:tcBorders>
              <w:top w:val="double" w:sz="4" w:space="0" w:color="auto"/>
              <w:left w:val="double" w:sz="4" w:space="0" w:color="auto"/>
              <w:bottom w:val="double" w:sz="4" w:space="0" w:color="auto"/>
              <w:right w:val="double" w:sz="4" w:space="0" w:color="auto"/>
            </w:tcBorders>
          </w:tcPr>
          <w:p w14:paraId="30950F52" w14:textId="77777777" w:rsidR="00FC7F67" w:rsidRPr="0064276F" w:rsidRDefault="00FC7F67" w:rsidP="00F9496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Commercial Centre</w:t>
            </w:r>
          </w:p>
        </w:tc>
        <w:tc>
          <w:tcPr>
            <w:tcW w:w="1228" w:type="dxa"/>
            <w:tcBorders>
              <w:top w:val="double" w:sz="4" w:space="0" w:color="auto"/>
              <w:left w:val="double" w:sz="4" w:space="0" w:color="auto"/>
              <w:bottom w:val="double" w:sz="4" w:space="0" w:color="auto"/>
              <w:right w:val="double" w:sz="4" w:space="0" w:color="auto"/>
            </w:tcBorders>
          </w:tcPr>
          <w:p w14:paraId="617987F1" w14:textId="77777777" w:rsidR="00FC7F67" w:rsidRPr="0064276F" w:rsidRDefault="00FC7F67" w:rsidP="00F94968">
            <w:pPr>
              <w:ind w:left="56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1217" w:type="dxa"/>
            <w:tcBorders>
              <w:top w:val="double" w:sz="4" w:space="0" w:color="auto"/>
              <w:left w:val="double" w:sz="4" w:space="0" w:color="auto"/>
              <w:bottom w:val="double" w:sz="4" w:space="0" w:color="auto"/>
              <w:right w:val="double" w:sz="4" w:space="0" w:color="auto"/>
            </w:tcBorders>
          </w:tcPr>
          <w:p w14:paraId="0E610983" w14:textId="77777777" w:rsidR="00FC7F67" w:rsidRPr="0064276F" w:rsidRDefault="00FC7F67" w:rsidP="00F94968">
            <w:pPr>
              <w:ind w:left="56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956" w:type="dxa"/>
            <w:tcBorders>
              <w:top w:val="double" w:sz="4" w:space="0" w:color="auto"/>
              <w:left w:val="double" w:sz="4" w:space="0" w:color="auto"/>
              <w:bottom w:val="double" w:sz="4" w:space="0" w:color="auto"/>
              <w:right w:val="double" w:sz="4" w:space="0" w:color="auto"/>
            </w:tcBorders>
          </w:tcPr>
          <w:p w14:paraId="3BB69BB7" w14:textId="77777777" w:rsidR="00FC7F67" w:rsidRPr="0064276F" w:rsidRDefault="00FC7F67" w:rsidP="00F94968">
            <w:pPr>
              <w:ind w:left="56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1250" w:type="dxa"/>
            <w:tcBorders>
              <w:top w:val="double" w:sz="4" w:space="0" w:color="auto"/>
              <w:left w:val="double" w:sz="4" w:space="0" w:color="auto"/>
              <w:bottom w:val="double" w:sz="4" w:space="0" w:color="auto"/>
              <w:right w:val="double" w:sz="4" w:space="0" w:color="auto"/>
            </w:tcBorders>
          </w:tcPr>
          <w:p w14:paraId="67808D00" w14:textId="77777777" w:rsidR="00FC7F67" w:rsidRPr="0064276F" w:rsidRDefault="00FC7F67" w:rsidP="00F94968">
            <w:pPr>
              <w:ind w:left="56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w:t>
            </w:r>
          </w:p>
        </w:tc>
        <w:tc>
          <w:tcPr>
            <w:tcW w:w="1489" w:type="dxa"/>
            <w:tcBorders>
              <w:top w:val="double" w:sz="4" w:space="0" w:color="auto"/>
              <w:left w:val="double" w:sz="4" w:space="0" w:color="auto"/>
              <w:bottom w:val="double" w:sz="4" w:space="0" w:color="auto"/>
              <w:right w:val="double" w:sz="4" w:space="0" w:color="auto"/>
            </w:tcBorders>
          </w:tcPr>
          <w:p w14:paraId="49AE2AD1" w14:textId="77777777" w:rsidR="00FC7F67" w:rsidRPr="0064276F" w:rsidRDefault="00FC7F67" w:rsidP="00F94968">
            <w:pPr>
              <w:ind w:left="56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5</w:t>
            </w:r>
          </w:p>
        </w:tc>
      </w:tr>
      <w:tr w:rsidR="0064276F" w:rsidRPr="0064276F" w14:paraId="2C2A9F28"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4CD76FB2" w14:textId="77777777" w:rsidR="00FC7F67" w:rsidRPr="0064276F" w:rsidRDefault="00FC7F67" w:rsidP="00F94968">
            <w:pPr>
              <w:ind w:left="567"/>
              <w:jc w:val="both"/>
              <w:rPr>
                <w:rFonts w:ascii="Arial" w:hAnsi="Arial" w:cs="Arial"/>
              </w:rPr>
            </w:pPr>
          </w:p>
        </w:tc>
        <w:tc>
          <w:tcPr>
            <w:tcW w:w="2172" w:type="dxa"/>
            <w:tcBorders>
              <w:top w:val="double" w:sz="4" w:space="0" w:color="auto"/>
              <w:left w:val="double" w:sz="4" w:space="0" w:color="auto"/>
              <w:bottom w:val="double" w:sz="4" w:space="0" w:color="auto"/>
              <w:right w:val="double" w:sz="4" w:space="0" w:color="auto"/>
            </w:tcBorders>
          </w:tcPr>
          <w:p w14:paraId="7FE4D2AE"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Commercial Activity</w:t>
            </w:r>
          </w:p>
        </w:tc>
        <w:tc>
          <w:tcPr>
            <w:tcW w:w="1228" w:type="dxa"/>
            <w:tcBorders>
              <w:top w:val="double" w:sz="4" w:space="0" w:color="auto"/>
              <w:left w:val="double" w:sz="4" w:space="0" w:color="auto"/>
              <w:bottom w:val="double" w:sz="4" w:space="0" w:color="auto"/>
              <w:right w:val="double" w:sz="4" w:space="0" w:color="auto"/>
            </w:tcBorders>
          </w:tcPr>
          <w:p w14:paraId="0873674F"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 xml:space="preserve">Cyber café </w:t>
            </w:r>
          </w:p>
        </w:tc>
        <w:tc>
          <w:tcPr>
            <w:tcW w:w="1217" w:type="dxa"/>
            <w:tcBorders>
              <w:top w:val="double" w:sz="4" w:space="0" w:color="auto"/>
              <w:left w:val="double" w:sz="4" w:space="0" w:color="auto"/>
              <w:bottom w:val="double" w:sz="4" w:space="0" w:color="auto"/>
              <w:right w:val="double" w:sz="4" w:space="0" w:color="auto"/>
            </w:tcBorders>
          </w:tcPr>
          <w:p w14:paraId="4E4EEC2F"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Boutique</w:t>
            </w:r>
          </w:p>
        </w:tc>
        <w:tc>
          <w:tcPr>
            <w:tcW w:w="956" w:type="dxa"/>
            <w:tcBorders>
              <w:top w:val="double" w:sz="4" w:space="0" w:color="auto"/>
              <w:left w:val="double" w:sz="4" w:space="0" w:color="auto"/>
              <w:bottom w:val="double" w:sz="4" w:space="0" w:color="auto"/>
              <w:right w:val="double" w:sz="4" w:space="0" w:color="auto"/>
            </w:tcBorders>
          </w:tcPr>
          <w:p w14:paraId="44C7A08A"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Salon</w:t>
            </w:r>
          </w:p>
        </w:tc>
        <w:tc>
          <w:tcPr>
            <w:tcW w:w="1250" w:type="dxa"/>
            <w:tcBorders>
              <w:top w:val="double" w:sz="4" w:space="0" w:color="auto"/>
              <w:left w:val="double" w:sz="4" w:space="0" w:color="auto"/>
              <w:bottom w:val="double" w:sz="4" w:space="0" w:color="auto"/>
              <w:right w:val="double" w:sz="4" w:space="0" w:color="auto"/>
            </w:tcBorders>
          </w:tcPr>
          <w:p w14:paraId="3966A354"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Tailoring</w:t>
            </w:r>
          </w:p>
        </w:tc>
        <w:tc>
          <w:tcPr>
            <w:tcW w:w="1489" w:type="dxa"/>
            <w:tcBorders>
              <w:top w:val="double" w:sz="4" w:space="0" w:color="auto"/>
              <w:left w:val="double" w:sz="4" w:space="0" w:color="auto"/>
              <w:bottom w:val="double" w:sz="4" w:space="0" w:color="auto"/>
              <w:right w:val="double" w:sz="4" w:space="0" w:color="auto"/>
            </w:tcBorders>
          </w:tcPr>
          <w:p w14:paraId="31949526"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Grocery shop</w:t>
            </w:r>
          </w:p>
        </w:tc>
      </w:tr>
      <w:tr w:rsidR="0064276F" w:rsidRPr="0064276F" w14:paraId="5DFE3F7D"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7A289EE4"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w:t>
            </w:r>
          </w:p>
        </w:tc>
        <w:tc>
          <w:tcPr>
            <w:tcW w:w="2172" w:type="dxa"/>
            <w:tcBorders>
              <w:top w:val="double" w:sz="4" w:space="0" w:color="auto"/>
              <w:left w:val="double" w:sz="4" w:space="0" w:color="auto"/>
              <w:bottom w:val="double" w:sz="4" w:space="0" w:color="auto"/>
              <w:right w:val="double" w:sz="4" w:space="0" w:color="auto"/>
            </w:tcBorders>
          </w:tcPr>
          <w:p w14:paraId="0364771C"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Banex</w:t>
            </w:r>
          </w:p>
        </w:tc>
        <w:tc>
          <w:tcPr>
            <w:tcW w:w="1228" w:type="dxa"/>
            <w:tcBorders>
              <w:top w:val="nil"/>
              <w:left w:val="nil"/>
              <w:bottom w:val="single" w:sz="4" w:space="0" w:color="auto"/>
              <w:right w:val="single" w:sz="4" w:space="0" w:color="auto"/>
            </w:tcBorders>
            <w:shd w:val="clear" w:color="auto" w:fill="auto"/>
            <w:vAlign w:val="bottom"/>
          </w:tcPr>
          <w:p w14:paraId="403A1E6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nil"/>
              <w:left w:val="single" w:sz="4" w:space="0" w:color="auto"/>
              <w:bottom w:val="single" w:sz="4" w:space="0" w:color="auto"/>
              <w:right w:val="single" w:sz="4" w:space="0" w:color="auto"/>
            </w:tcBorders>
            <w:shd w:val="clear" w:color="auto" w:fill="auto"/>
            <w:vAlign w:val="bottom"/>
          </w:tcPr>
          <w:p w14:paraId="10AD15D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nil"/>
              <w:left w:val="single" w:sz="4" w:space="0" w:color="auto"/>
              <w:bottom w:val="single" w:sz="4" w:space="0" w:color="auto"/>
              <w:right w:val="single" w:sz="4" w:space="0" w:color="auto"/>
            </w:tcBorders>
            <w:shd w:val="clear" w:color="auto" w:fill="auto"/>
            <w:vAlign w:val="bottom"/>
          </w:tcPr>
          <w:p w14:paraId="5B2C547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nil"/>
              <w:left w:val="single" w:sz="4" w:space="0" w:color="auto"/>
              <w:bottom w:val="single" w:sz="4" w:space="0" w:color="auto"/>
              <w:right w:val="single" w:sz="4" w:space="0" w:color="auto"/>
            </w:tcBorders>
            <w:shd w:val="clear" w:color="auto" w:fill="auto"/>
            <w:vAlign w:val="bottom"/>
          </w:tcPr>
          <w:p w14:paraId="4EB228C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nil"/>
              <w:left w:val="single" w:sz="4" w:space="0" w:color="auto"/>
              <w:bottom w:val="single" w:sz="4" w:space="0" w:color="auto"/>
              <w:right w:val="single" w:sz="4" w:space="0" w:color="auto"/>
            </w:tcBorders>
            <w:shd w:val="clear" w:color="auto" w:fill="auto"/>
            <w:vAlign w:val="bottom"/>
          </w:tcPr>
          <w:p w14:paraId="23D2832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399184A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7DD693D2"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w:t>
            </w:r>
          </w:p>
        </w:tc>
        <w:tc>
          <w:tcPr>
            <w:tcW w:w="2172" w:type="dxa"/>
            <w:tcBorders>
              <w:top w:val="double" w:sz="4" w:space="0" w:color="auto"/>
              <w:left w:val="double" w:sz="4" w:space="0" w:color="auto"/>
              <w:bottom w:val="double" w:sz="4" w:space="0" w:color="auto"/>
              <w:right w:val="double" w:sz="4" w:space="0" w:color="auto"/>
            </w:tcBorders>
          </w:tcPr>
          <w:p w14:paraId="2BF1D155"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DBM</w:t>
            </w:r>
          </w:p>
        </w:tc>
        <w:tc>
          <w:tcPr>
            <w:tcW w:w="1228" w:type="dxa"/>
            <w:tcBorders>
              <w:top w:val="single" w:sz="4" w:space="0" w:color="auto"/>
              <w:left w:val="nil"/>
              <w:bottom w:val="single" w:sz="4" w:space="0" w:color="auto"/>
              <w:right w:val="single" w:sz="4" w:space="0" w:color="auto"/>
            </w:tcBorders>
            <w:shd w:val="clear" w:color="auto" w:fill="auto"/>
            <w:vAlign w:val="bottom"/>
          </w:tcPr>
          <w:p w14:paraId="76F86F09"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3C89F3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3290A6A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7256D5F8"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085B81D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70F8C62E"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1E9AC932"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w:t>
            </w:r>
          </w:p>
        </w:tc>
        <w:tc>
          <w:tcPr>
            <w:tcW w:w="2172" w:type="dxa"/>
            <w:tcBorders>
              <w:top w:val="double" w:sz="4" w:space="0" w:color="auto"/>
              <w:left w:val="double" w:sz="4" w:space="0" w:color="auto"/>
              <w:bottom w:val="double" w:sz="4" w:space="0" w:color="auto"/>
              <w:right w:val="double" w:sz="4" w:space="0" w:color="auto"/>
            </w:tcBorders>
          </w:tcPr>
          <w:p w14:paraId="3325446D"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Emab</w:t>
            </w:r>
          </w:p>
        </w:tc>
        <w:tc>
          <w:tcPr>
            <w:tcW w:w="1228" w:type="dxa"/>
            <w:tcBorders>
              <w:top w:val="single" w:sz="4" w:space="0" w:color="auto"/>
              <w:left w:val="nil"/>
              <w:bottom w:val="single" w:sz="4" w:space="0" w:color="auto"/>
              <w:right w:val="single" w:sz="4" w:space="0" w:color="auto"/>
            </w:tcBorders>
            <w:shd w:val="clear" w:color="auto" w:fill="auto"/>
            <w:vAlign w:val="bottom"/>
          </w:tcPr>
          <w:p w14:paraId="37BEEB7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25BA38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009D121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24CCB27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5BE8119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1C6F189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12D7CAE6"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4</w:t>
            </w:r>
          </w:p>
        </w:tc>
        <w:tc>
          <w:tcPr>
            <w:tcW w:w="2172" w:type="dxa"/>
            <w:tcBorders>
              <w:top w:val="double" w:sz="4" w:space="0" w:color="auto"/>
              <w:left w:val="double" w:sz="4" w:space="0" w:color="auto"/>
              <w:bottom w:val="double" w:sz="4" w:space="0" w:color="auto"/>
              <w:right w:val="double" w:sz="4" w:space="0" w:color="auto"/>
            </w:tcBorders>
          </w:tcPr>
          <w:p w14:paraId="7B8F9A84"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Mangal</w:t>
            </w:r>
          </w:p>
        </w:tc>
        <w:tc>
          <w:tcPr>
            <w:tcW w:w="1228" w:type="dxa"/>
            <w:tcBorders>
              <w:top w:val="single" w:sz="4" w:space="0" w:color="auto"/>
              <w:left w:val="nil"/>
              <w:bottom w:val="single" w:sz="4" w:space="0" w:color="auto"/>
              <w:right w:val="single" w:sz="4" w:space="0" w:color="auto"/>
            </w:tcBorders>
            <w:shd w:val="clear" w:color="auto" w:fill="auto"/>
            <w:vAlign w:val="bottom"/>
          </w:tcPr>
          <w:p w14:paraId="4F27A64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F23A4A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556F60FF"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2CE8EC6E"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7EC310F9"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79E92747"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6D0E531B"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5</w:t>
            </w:r>
          </w:p>
        </w:tc>
        <w:tc>
          <w:tcPr>
            <w:tcW w:w="2172" w:type="dxa"/>
            <w:tcBorders>
              <w:top w:val="double" w:sz="4" w:space="0" w:color="auto"/>
              <w:left w:val="double" w:sz="4" w:space="0" w:color="auto"/>
              <w:bottom w:val="double" w:sz="4" w:space="0" w:color="auto"/>
              <w:right w:val="double" w:sz="4" w:space="0" w:color="auto"/>
            </w:tcBorders>
          </w:tcPr>
          <w:p w14:paraId="59972A3E"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Othni</w:t>
            </w:r>
          </w:p>
        </w:tc>
        <w:tc>
          <w:tcPr>
            <w:tcW w:w="1228" w:type="dxa"/>
            <w:tcBorders>
              <w:top w:val="single" w:sz="4" w:space="0" w:color="auto"/>
              <w:left w:val="nil"/>
              <w:bottom w:val="single" w:sz="4" w:space="0" w:color="auto"/>
              <w:right w:val="single" w:sz="4" w:space="0" w:color="auto"/>
            </w:tcBorders>
            <w:shd w:val="clear" w:color="auto" w:fill="auto"/>
            <w:vAlign w:val="bottom"/>
          </w:tcPr>
          <w:p w14:paraId="173C7B0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06492BC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4020BEB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43415B6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3D5B7D7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1513C85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094C1F6"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6</w:t>
            </w:r>
          </w:p>
        </w:tc>
        <w:tc>
          <w:tcPr>
            <w:tcW w:w="2172" w:type="dxa"/>
            <w:tcBorders>
              <w:top w:val="double" w:sz="4" w:space="0" w:color="auto"/>
              <w:left w:val="double" w:sz="4" w:space="0" w:color="auto"/>
              <w:bottom w:val="double" w:sz="4" w:space="0" w:color="auto"/>
              <w:right w:val="double" w:sz="4" w:space="0" w:color="auto"/>
            </w:tcBorders>
          </w:tcPr>
          <w:p w14:paraId="65E1B4E2"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Mcdarnells</w:t>
            </w:r>
          </w:p>
        </w:tc>
        <w:tc>
          <w:tcPr>
            <w:tcW w:w="1228" w:type="dxa"/>
            <w:tcBorders>
              <w:top w:val="single" w:sz="4" w:space="0" w:color="auto"/>
              <w:left w:val="nil"/>
              <w:bottom w:val="single" w:sz="4" w:space="0" w:color="auto"/>
              <w:right w:val="single" w:sz="4" w:space="0" w:color="auto"/>
            </w:tcBorders>
            <w:shd w:val="clear" w:color="auto" w:fill="auto"/>
            <w:vAlign w:val="bottom"/>
          </w:tcPr>
          <w:p w14:paraId="1EE53CF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5B6170A7"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442BA018"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58A981FF"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79ED0633"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0528B807"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32F89395"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7</w:t>
            </w:r>
          </w:p>
        </w:tc>
        <w:tc>
          <w:tcPr>
            <w:tcW w:w="2172" w:type="dxa"/>
            <w:tcBorders>
              <w:top w:val="double" w:sz="4" w:space="0" w:color="auto"/>
              <w:left w:val="double" w:sz="4" w:space="0" w:color="auto"/>
              <w:bottom w:val="double" w:sz="4" w:space="0" w:color="auto"/>
              <w:right w:val="double" w:sz="4" w:space="0" w:color="auto"/>
            </w:tcBorders>
          </w:tcPr>
          <w:p w14:paraId="054291E6"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Sharif</w:t>
            </w:r>
          </w:p>
        </w:tc>
        <w:tc>
          <w:tcPr>
            <w:tcW w:w="1228" w:type="dxa"/>
            <w:tcBorders>
              <w:top w:val="single" w:sz="4" w:space="0" w:color="auto"/>
              <w:left w:val="nil"/>
              <w:bottom w:val="single" w:sz="4" w:space="0" w:color="auto"/>
              <w:right w:val="single" w:sz="4" w:space="0" w:color="auto"/>
            </w:tcBorders>
            <w:shd w:val="clear" w:color="auto" w:fill="auto"/>
            <w:vAlign w:val="bottom"/>
          </w:tcPr>
          <w:p w14:paraId="65E3E51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72D7A61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560B0C2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00DD371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4198274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6F50234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6289793"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8</w:t>
            </w:r>
          </w:p>
        </w:tc>
        <w:tc>
          <w:tcPr>
            <w:tcW w:w="2172" w:type="dxa"/>
            <w:tcBorders>
              <w:top w:val="double" w:sz="4" w:space="0" w:color="auto"/>
              <w:left w:val="double" w:sz="4" w:space="0" w:color="auto"/>
              <w:bottom w:val="double" w:sz="4" w:space="0" w:color="auto"/>
              <w:right w:val="double" w:sz="4" w:space="0" w:color="auto"/>
            </w:tcBorders>
          </w:tcPr>
          <w:p w14:paraId="5E4B8A43"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Heroes</w:t>
            </w:r>
          </w:p>
        </w:tc>
        <w:tc>
          <w:tcPr>
            <w:tcW w:w="1228" w:type="dxa"/>
            <w:tcBorders>
              <w:top w:val="single" w:sz="4" w:space="0" w:color="auto"/>
              <w:left w:val="nil"/>
              <w:bottom w:val="single" w:sz="4" w:space="0" w:color="auto"/>
              <w:right w:val="single" w:sz="4" w:space="0" w:color="auto"/>
            </w:tcBorders>
            <w:shd w:val="clear" w:color="auto" w:fill="auto"/>
            <w:vAlign w:val="bottom"/>
          </w:tcPr>
          <w:p w14:paraId="13041E7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20113A7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4FFD6191"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4694CC32"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556A6FCE"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392AD9AD"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706634C7"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9</w:t>
            </w:r>
          </w:p>
        </w:tc>
        <w:tc>
          <w:tcPr>
            <w:tcW w:w="2172" w:type="dxa"/>
            <w:tcBorders>
              <w:top w:val="double" w:sz="4" w:space="0" w:color="auto"/>
              <w:left w:val="double" w:sz="4" w:space="0" w:color="auto"/>
              <w:bottom w:val="double" w:sz="4" w:space="0" w:color="auto"/>
              <w:right w:val="double" w:sz="4" w:space="0" w:color="auto"/>
            </w:tcBorders>
          </w:tcPr>
          <w:p w14:paraId="1C03BC58"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Olive</w:t>
            </w:r>
          </w:p>
        </w:tc>
        <w:tc>
          <w:tcPr>
            <w:tcW w:w="1228" w:type="dxa"/>
            <w:tcBorders>
              <w:top w:val="single" w:sz="4" w:space="0" w:color="auto"/>
              <w:left w:val="nil"/>
              <w:bottom w:val="single" w:sz="4" w:space="0" w:color="auto"/>
              <w:right w:val="single" w:sz="4" w:space="0" w:color="auto"/>
            </w:tcBorders>
            <w:shd w:val="clear" w:color="auto" w:fill="auto"/>
            <w:vAlign w:val="bottom"/>
          </w:tcPr>
          <w:p w14:paraId="565D2DC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4FB2BCE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1706DDCA"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7D77545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65EC66A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4F98E889"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3BEDA6DA"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10</w:t>
            </w:r>
          </w:p>
        </w:tc>
        <w:tc>
          <w:tcPr>
            <w:tcW w:w="2172" w:type="dxa"/>
            <w:tcBorders>
              <w:top w:val="double" w:sz="4" w:space="0" w:color="auto"/>
              <w:left w:val="double" w:sz="4" w:space="0" w:color="auto"/>
              <w:bottom w:val="double" w:sz="4" w:space="0" w:color="auto"/>
              <w:right w:val="double" w:sz="4" w:space="0" w:color="auto"/>
            </w:tcBorders>
          </w:tcPr>
          <w:p w14:paraId="2726CD57"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GCL</w:t>
            </w:r>
          </w:p>
        </w:tc>
        <w:tc>
          <w:tcPr>
            <w:tcW w:w="1228" w:type="dxa"/>
            <w:tcBorders>
              <w:top w:val="single" w:sz="4" w:space="0" w:color="auto"/>
              <w:left w:val="nil"/>
              <w:bottom w:val="single" w:sz="4" w:space="0" w:color="auto"/>
              <w:right w:val="single" w:sz="4" w:space="0" w:color="auto"/>
            </w:tcBorders>
            <w:shd w:val="clear" w:color="auto" w:fill="auto"/>
            <w:vAlign w:val="bottom"/>
          </w:tcPr>
          <w:p w14:paraId="16A05BC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20ED7441"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5091935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7BCF480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5A0A1372"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62A415A0"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381DADBB"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11</w:t>
            </w:r>
          </w:p>
        </w:tc>
        <w:tc>
          <w:tcPr>
            <w:tcW w:w="2172" w:type="dxa"/>
            <w:tcBorders>
              <w:top w:val="double" w:sz="4" w:space="0" w:color="auto"/>
              <w:left w:val="double" w:sz="4" w:space="0" w:color="auto"/>
              <w:bottom w:val="double" w:sz="4" w:space="0" w:color="auto"/>
              <w:right w:val="double" w:sz="4" w:space="0" w:color="auto"/>
            </w:tcBorders>
          </w:tcPr>
          <w:p w14:paraId="659EB03B"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Blue</w:t>
            </w:r>
          </w:p>
        </w:tc>
        <w:tc>
          <w:tcPr>
            <w:tcW w:w="1228" w:type="dxa"/>
            <w:tcBorders>
              <w:top w:val="single" w:sz="4" w:space="0" w:color="auto"/>
              <w:left w:val="nil"/>
              <w:bottom w:val="single" w:sz="4" w:space="0" w:color="auto"/>
              <w:right w:val="single" w:sz="4" w:space="0" w:color="auto"/>
            </w:tcBorders>
            <w:shd w:val="clear" w:color="auto" w:fill="auto"/>
            <w:vAlign w:val="bottom"/>
          </w:tcPr>
          <w:p w14:paraId="13DBA45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6C3CA6C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6DD7D05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0B60EA6F"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200E60C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6CD7C4D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4BDE78B6"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12</w:t>
            </w:r>
          </w:p>
        </w:tc>
        <w:tc>
          <w:tcPr>
            <w:tcW w:w="2172" w:type="dxa"/>
            <w:tcBorders>
              <w:top w:val="double" w:sz="4" w:space="0" w:color="auto"/>
              <w:left w:val="double" w:sz="4" w:space="0" w:color="auto"/>
              <w:bottom w:val="double" w:sz="4" w:space="0" w:color="auto"/>
              <w:right w:val="double" w:sz="4" w:space="0" w:color="auto"/>
            </w:tcBorders>
          </w:tcPr>
          <w:p w14:paraId="30C9B2F0"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K-City</w:t>
            </w:r>
          </w:p>
        </w:tc>
        <w:tc>
          <w:tcPr>
            <w:tcW w:w="1228" w:type="dxa"/>
            <w:tcBorders>
              <w:top w:val="single" w:sz="4" w:space="0" w:color="auto"/>
              <w:left w:val="nil"/>
              <w:bottom w:val="single" w:sz="4" w:space="0" w:color="auto"/>
              <w:right w:val="single" w:sz="4" w:space="0" w:color="auto"/>
            </w:tcBorders>
            <w:shd w:val="clear" w:color="auto" w:fill="auto"/>
            <w:vAlign w:val="bottom"/>
          </w:tcPr>
          <w:p w14:paraId="44E26C57"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D63269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1FCB3DC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530EB2FE"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75F5AC1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62EB911E"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2CA69DCF"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13</w:t>
            </w:r>
          </w:p>
        </w:tc>
        <w:tc>
          <w:tcPr>
            <w:tcW w:w="2172" w:type="dxa"/>
            <w:tcBorders>
              <w:top w:val="double" w:sz="4" w:space="0" w:color="auto"/>
              <w:left w:val="double" w:sz="4" w:space="0" w:color="auto"/>
              <w:bottom w:val="double" w:sz="4" w:space="0" w:color="auto"/>
              <w:right w:val="double" w:sz="4" w:space="0" w:color="auto"/>
            </w:tcBorders>
          </w:tcPr>
          <w:p w14:paraId="0F00C8DF"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Israel</w:t>
            </w:r>
          </w:p>
        </w:tc>
        <w:tc>
          <w:tcPr>
            <w:tcW w:w="1228" w:type="dxa"/>
            <w:tcBorders>
              <w:top w:val="single" w:sz="4" w:space="0" w:color="auto"/>
              <w:left w:val="nil"/>
              <w:bottom w:val="single" w:sz="4" w:space="0" w:color="auto"/>
              <w:right w:val="single" w:sz="4" w:space="0" w:color="auto"/>
            </w:tcBorders>
            <w:shd w:val="clear" w:color="auto" w:fill="auto"/>
            <w:vAlign w:val="bottom"/>
          </w:tcPr>
          <w:p w14:paraId="2C26CF1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67E40C35"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32B53F7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6E4FCB5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0639653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3AB44FC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22B0BF6"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14</w:t>
            </w:r>
          </w:p>
        </w:tc>
        <w:tc>
          <w:tcPr>
            <w:tcW w:w="2172" w:type="dxa"/>
            <w:tcBorders>
              <w:top w:val="double" w:sz="4" w:space="0" w:color="auto"/>
              <w:left w:val="double" w:sz="4" w:space="0" w:color="auto"/>
              <w:bottom w:val="double" w:sz="4" w:space="0" w:color="auto"/>
              <w:right w:val="double" w:sz="4" w:space="0" w:color="auto"/>
            </w:tcBorders>
          </w:tcPr>
          <w:p w14:paraId="48768A99"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Saham</w:t>
            </w:r>
          </w:p>
        </w:tc>
        <w:tc>
          <w:tcPr>
            <w:tcW w:w="1228" w:type="dxa"/>
            <w:tcBorders>
              <w:top w:val="single" w:sz="4" w:space="0" w:color="auto"/>
              <w:left w:val="nil"/>
              <w:bottom w:val="single" w:sz="4" w:space="0" w:color="auto"/>
              <w:right w:val="single" w:sz="4" w:space="0" w:color="auto"/>
            </w:tcBorders>
            <w:shd w:val="clear" w:color="auto" w:fill="auto"/>
            <w:vAlign w:val="bottom"/>
          </w:tcPr>
          <w:p w14:paraId="06AFEC33"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2605182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2C7B54E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1275BEA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4A1FA2C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59C16E45"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326695C9"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15</w:t>
            </w:r>
          </w:p>
        </w:tc>
        <w:tc>
          <w:tcPr>
            <w:tcW w:w="2172" w:type="dxa"/>
            <w:tcBorders>
              <w:top w:val="double" w:sz="4" w:space="0" w:color="auto"/>
              <w:left w:val="double" w:sz="4" w:space="0" w:color="auto"/>
              <w:bottom w:val="double" w:sz="4" w:space="0" w:color="auto"/>
              <w:right w:val="double" w:sz="4" w:space="0" w:color="auto"/>
            </w:tcBorders>
          </w:tcPr>
          <w:p w14:paraId="248D14D7"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Shelter Aid</w:t>
            </w:r>
          </w:p>
        </w:tc>
        <w:tc>
          <w:tcPr>
            <w:tcW w:w="1228" w:type="dxa"/>
            <w:tcBorders>
              <w:top w:val="single" w:sz="4" w:space="0" w:color="auto"/>
              <w:left w:val="nil"/>
              <w:bottom w:val="single" w:sz="4" w:space="0" w:color="auto"/>
              <w:right w:val="single" w:sz="4" w:space="0" w:color="auto"/>
            </w:tcBorders>
            <w:shd w:val="clear" w:color="auto" w:fill="auto"/>
            <w:vAlign w:val="bottom"/>
          </w:tcPr>
          <w:p w14:paraId="5365474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6F6B8FE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0C7D9F5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4A5591A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4FC1D2D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0D5973A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6CB03ECE"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16</w:t>
            </w:r>
          </w:p>
        </w:tc>
        <w:tc>
          <w:tcPr>
            <w:tcW w:w="2172" w:type="dxa"/>
            <w:tcBorders>
              <w:top w:val="double" w:sz="4" w:space="0" w:color="auto"/>
              <w:left w:val="double" w:sz="4" w:space="0" w:color="auto"/>
              <w:bottom w:val="double" w:sz="4" w:space="0" w:color="auto"/>
              <w:right w:val="double" w:sz="4" w:space="0" w:color="auto"/>
            </w:tcBorders>
          </w:tcPr>
          <w:p w14:paraId="40665AB3"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DBM II</w:t>
            </w:r>
          </w:p>
        </w:tc>
        <w:tc>
          <w:tcPr>
            <w:tcW w:w="1228" w:type="dxa"/>
            <w:tcBorders>
              <w:top w:val="single" w:sz="4" w:space="0" w:color="auto"/>
              <w:left w:val="nil"/>
              <w:bottom w:val="single" w:sz="4" w:space="0" w:color="auto"/>
              <w:right w:val="single" w:sz="4" w:space="0" w:color="auto"/>
            </w:tcBorders>
            <w:shd w:val="clear" w:color="auto" w:fill="auto"/>
            <w:vAlign w:val="bottom"/>
          </w:tcPr>
          <w:p w14:paraId="31B2543A"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21560EB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7D7E32B3"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6D6C0924"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64A79DB1"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004DEFC4"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3BB5C9A5"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17</w:t>
            </w:r>
          </w:p>
        </w:tc>
        <w:tc>
          <w:tcPr>
            <w:tcW w:w="2172" w:type="dxa"/>
            <w:tcBorders>
              <w:top w:val="double" w:sz="4" w:space="0" w:color="auto"/>
              <w:left w:val="double" w:sz="4" w:space="0" w:color="auto"/>
              <w:bottom w:val="double" w:sz="4" w:space="0" w:color="auto"/>
              <w:right w:val="double" w:sz="4" w:space="0" w:color="auto"/>
            </w:tcBorders>
          </w:tcPr>
          <w:p w14:paraId="480596D5"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Habiba</w:t>
            </w:r>
          </w:p>
        </w:tc>
        <w:tc>
          <w:tcPr>
            <w:tcW w:w="1228" w:type="dxa"/>
            <w:tcBorders>
              <w:top w:val="single" w:sz="4" w:space="0" w:color="auto"/>
              <w:left w:val="nil"/>
              <w:bottom w:val="single" w:sz="4" w:space="0" w:color="auto"/>
              <w:right w:val="single" w:sz="4" w:space="0" w:color="auto"/>
            </w:tcBorders>
            <w:shd w:val="clear" w:color="auto" w:fill="auto"/>
            <w:vAlign w:val="bottom"/>
          </w:tcPr>
          <w:p w14:paraId="197845B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61668C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14BD523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3E08A26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6C4A7A9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0B6D0E9B"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48F3DDE3"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18</w:t>
            </w:r>
          </w:p>
        </w:tc>
        <w:tc>
          <w:tcPr>
            <w:tcW w:w="2172" w:type="dxa"/>
            <w:tcBorders>
              <w:top w:val="double" w:sz="4" w:space="0" w:color="auto"/>
              <w:left w:val="double" w:sz="4" w:space="0" w:color="auto"/>
              <w:bottom w:val="double" w:sz="4" w:space="0" w:color="auto"/>
              <w:right w:val="double" w:sz="4" w:space="0" w:color="auto"/>
            </w:tcBorders>
          </w:tcPr>
          <w:p w14:paraId="4E942355"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Kenaz</w:t>
            </w:r>
          </w:p>
        </w:tc>
        <w:tc>
          <w:tcPr>
            <w:tcW w:w="1228" w:type="dxa"/>
            <w:tcBorders>
              <w:top w:val="single" w:sz="4" w:space="0" w:color="auto"/>
              <w:left w:val="nil"/>
              <w:bottom w:val="single" w:sz="4" w:space="0" w:color="auto"/>
              <w:right w:val="single" w:sz="4" w:space="0" w:color="auto"/>
            </w:tcBorders>
            <w:shd w:val="clear" w:color="auto" w:fill="auto"/>
            <w:vAlign w:val="bottom"/>
          </w:tcPr>
          <w:p w14:paraId="241C624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6FF1FA14"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3113C063"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5DC857D3"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69DE2CE4"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0280B146" w14:textId="77777777" w:rsidTr="00F94968">
        <w:trPr>
          <w:trHeight w:val="345"/>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71D619BC"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19</w:t>
            </w:r>
          </w:p>
        </w:tc>
        <w:tc>
          <w:tcPr>
            <w:tcW w:w="2172" w:type="dxa"/>
            <w:tcBorders>
              <w:top w:val="double" w:sz="4" w:space="0" w:color="auto"/>
              <w:left w:val="double" w:sz="4" w:space="0" w:color="auto"/>
              <w:right w:val="double" w:sz="4" w:space="0" w:color="auto"/>
            </w:tcBorders>
          </w:tcPr>
          <w:p w14:paraId="3DA641CD"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Prime</w:t>
            </w:r>
          </w:p>
        </w:tc>
        <w:tc>
          <w:tcPr>
            <w:tcW w:w="1228" w:type="dxa"/>
            <w:tcBorders>
              <w:top w:val="single" w:sz="4" w:space="0" w:color="auto"/>
              <w:left w:val="nil"/>
              <w:bottom w:val="single" w:sz="4" w:space="0" w:color="auto"/>
              <w:right w:val="single" w:sz="4" w:space="0" w:color="auto"/>
            </w:tcBorders>
            <w:shd w:val="clear" w:color="auto" w:fill="auto"/>
            <w:vAlign w:val="bottom"/>
          </w:tcPr>
          <w:p w14:paraId="2E371CB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135601CF"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65902DC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6739F5E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359A7B8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0C6DAF89"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1E1D80C1"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20</w:t>
            </w:r>
          </w:p>
        </w:tc>
        <w:tc>
          <w:tcPr>
            <w:tcW w:w="2172" w:type="dxa"/>
            <w:tcBorders>
              <w:top w:val="double" w:sz="4" w:space="0" w:color="auto"/>
              <w:left w:val="double" w:sz="4" w:space="0" w:color="auto"/>
              <w:bottom w:val="double" w:sz="4" w:space="0" w:color="auto"/>
              <w:right w:val="double" w:sz="4" w:space="0" w:color="auto"/>
            </w:tcBorders>
          </w:tcPr>
          <w:p w14:paraId="6CE13A0A"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Poly</w:t>
            </w:r>
          </w:p>
        </w:tc>
        <w:tc>
          <w:tcPr>
            <w:tcW w:w="1228" w:type="dxa"/>
            <w:tcBorders>
              <w:top w:val="single" w:sz="4" w:space="0" w:color="auto"/>
              <w:left w:val="nil"/>
              <w:bottom w:val="single" w:sz="4" w:space="0" w:color="auto"/>
              <w:right w:val="single" w:sz="4" w:space="0" w:color="auto"/>
            </w:tcBorders>
            <w:shd w:val="clear" w:color="auto" w:fill="auto"/>
            <w:vAlign w:val="bottom"/>
          </w:tcPr>
          <w:p w14:paraId="177C7EE2"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1E1C5149"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3F67254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730ED542"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1B18407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1BBA6A64"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66F3C4E1"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21</w:t>
            </w:r>
          </w:p>
        </w:tc>
        <w:tc>
          <w:tcPr>
            <w:tcW w:w="2172" w:type="dxa"/>
            <w:tcBorders>
              <w:top w:val="double" w:sz="4" w:space="0" w:color="auto"/>
              <w:left w:val="double" w:sz="4" w:space="0" w:color="auto"/>
              <w:bottom w:val="double" w:sz="4" w:space="0" w:color="auto"/>
              <w:right w:val="double" w:sz="4" w:space="0" w:color="auto"/>
            </w:tcBorders>
          </w:tcPr>
          <w:p w14:paraId="30D4C8BA"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Iluobe</w:t>
            </w:r>
          </w:p>
        </w:tc>
        <w:tc>
          <w:tcPr>
            <w:tcW w:w="1228" w:type="dxa"/>
            <w:tcBorders>
              <w:top w:val="single" w:sz="4" w:space="0" w:color="auto"/>
              <w:left w:val="nil"/>
              <w:bottom w:val="single" w:sz="4" w:space="0" w:color="auto"/>
              <w:right w:val="single" w:sz="4" w:space="0" w:color="auto"/>
            </w:tcBorders>
            <w:shd w:val="clear" w:color="auto" w:fill="auto"/>
            <w:vAlign w:val="bottom"/>
          </w:tcPr>
          <w:p w14:paraId="6E254B0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27BB517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5831E015"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0C6E5DE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0114F2F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234F242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599044B0"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22</w:t>
            </w:r>
          </w:p>
        </w:tc>
        <w:tc>
          <w:tcPr>
            <w:tcW w:w="2172" w:type="dxa"/>
            <w:tcBorders>
              <w:top w:val="double" w:sz="4" w:space="0" w:color="auto"/>
              <w:left w:val="double" w:sz="4" w:space="0" w:color="auto"/>
              <w:bottom w:val="double" w:sz="4" w:space="0" w:color="auto"/>
              <w:right w:val="double" w:sz="4" w:space="0" w:color="auto"/>
            </w:tcBorders>
          </w:tcPr>
          <w:p w14:paraId="0EA7E86C"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Omega</w:t>
            </w:r>
          </w:p>
        </w:tc>
        <w:tc>
          <w:tcPr>
            <w:tcW w:w="1228" w:type="dxa"/>
            <w:tcBorders>
              <w:top w:val="single" w:sz="4" w:space="0" w:color="auto"/>
              <w:left w:val="nil"/>
              <w:bottom w:val="single" w:sz="4" w:space="0" w:color="auto"/>
              <w:right w:val="single" w:sz="4" w:space="0" w:color="auto"/>
            </w:tcBorders>
            <w:shd w:val="clear" w:color="auto" w:fill="auto"/>
            <w:vAlign w:val="bottom"/>
          </w:tcPr>
          <w:p w14:paraId="5A8C362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5007260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3D49BD0B"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50E6302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29D31EBE"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1B14F2F1"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2E2BEBA7"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23</w:t>
            </w:r>
          </w:p>
        </w:tc>
        <w:tc>
          <w:tcPr>
            <w:tcW w:w="2172" w:type="dxa"/>
            <w:tcBorders>
              <w:top w:val="double" w:sz="4" w:space="0" w:color="auto"/>
              <w:left w:val="double" w:sz="4" w:space="0" w:color="auto"/>
              <w:bottom w:val="double" w:sz="4" w:space="0" w:color="auto"/>
              <w:right w:val="double" w:sz="4" w:space="0" w:color="auto"/>
            </w:tcBorders>
          </w:tcPr>
          <w:p w14:paraId="65FC3191"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Fanaha</w:t>
            </w:r>
          </w:p>
        </w:tc>
        <w:tc>
          <w:tcPr>
            <w:tcW w:w="1228" w:type="dxa"/>
            <w:tcBorders>
              <w:top w:val="single" w:sz="4" w:space="0" w:color="auto"/>
              <w:left w:val="nil"/>
              <w:bottom w:val="single" w:sz="4" w:space="0" w:color="auto"/>
              <w:right w:val="single" w:sz="4" w:space="0" w:color="auto"/>
            </w:tcBorders>
            <w:shd w:val="clear" w:color="auto" w:fill="auto"/>
            <w:vAlign w:val="bottom"/>
          </w:tcPr>
          <w:p w14:paraId="170687F5"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709A744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706BC36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7134FB5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189B5B9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15887C24"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DB8C78B"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24</w:t>
            </w:r>
          </w:p>
        </w:tc>
        <w:tc>
          <w:tcPr>
            <w:tcW w:w="2172" w:type="dxa"/>
            <w:tcBorders>
              <w:top w:val="double" w:sz="4" w:space="0" w:color="auto"/>
              <w:left w:val="double" w:sz="4" w:space="0" w:color="auto"/>
              <w:bottom w:val="double" w:sz="4" w:space="0" w:color="auto"/>
              <w:right w:val="double" w:sz="4" w:space="0" w:color="auto"/>
            </w:tcBorders>
          </w:tcPr>
          <w:p w14:paraId="04CBD79F"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Millenium Verdict</w:t>
            </w:r>
          </w:p>
        </w:tc>
        <w:tc>
          <w:tcPr>
            <w:tcW w:w="1228" w:type="dxa"/>
            <w:tcBorders>
              <w:top w:val="single" w:sz="4" w:space="0" w:color="auto"/>
              <w:left w:val="nil"/>
              <w:bottom w:val="single" w:sz="4" w:space="0" w:color="auto"/>
              <w:right w:val="single" w:sz="4" w:space="0" w:color="auto"/>
            </w:tcBorders>
            <w:shd w:val="clear" w:color="auto" w:fill="auto"/>
            <w:vAlign w:val="bottom"/>
          </w:tcPr>
          <w:p w14:paraId="1B1BA41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0E73AC9A"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06B14F0A"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5B31E3D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23FF55BA"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3174E228"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300F3411"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25</w:t>
            </w:r>
          </w:p>
        </w:tc>
        <w:tc>
          <w:tcPr>
            <w:tcW w:w="2172" w:type="dxa"/>
            <w:tcBorders>
              <w:top w:val="double" w:sz="4" w:space="0" w:color="auto"/>
              <w:left w:val="double" w:sz="4" w:space="0" w:color="auto"/>
              <w:bottom w:val="double" w:sz="4" w:space="0" w:color="auto"/>
              <w:right w:val="double" w:sz="4" w:space="0" w:color="auto"/>
            </w:tcBorders>
          </w:tcPr>
          <w:p w14:paraId="524D327D"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Obum</w:t>
            </w:r>
          </w:p>
        </w:tc>
        <w:tc>
          <w:tcPr>
            <w:tcW w:w="1228" w:type="dxa"/>
            <w:tcBorders>
              <w:top w:val="single" w:sz="4" w:space="0" w:color="auto"/>
              <w:left w:val="nil"/>
              <w:bottom w:val="single" w:sz="4" w:space="0" w:color="auto"/>
              <w:right w:val="single" w:sz="4" w:space="0" w:color="auto"/>
            </w:tcBorders>
            <w:shd w:val="clear" w:color="auto" w:fill="auto"/>
            <w:vAlign w:val="bottom"/>
          </w:tcPr>
          <w:p w14:paraId="7696B5B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0EC6BC5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79346E15"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6B700DF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44D4C42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7C822B3C"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6C14ECE6"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26</w:t>
            </w:r>
          </w:p>
        </w:tc>
        <w:tc>
          <w:tcPr>
            <w:tcW w:w="2172" w:type="dxa"/>
            <w:tcBorders>
              <w:top w:val="double" w:sz="4" w:space="0" w:color="auto"/>
              <w:left w:val="double" w:sz="4" w:space="0" w:color="auto"/>
              <w:bottom w:val="double" w:sz="4" w:space="0" w:color="auto"/>
              <w:right w:val="double" w:sz="4" w:space="0" w:color="auto"/>
            </w:tcBorders>
          </w:tcPr>
          <w:p w14:paraId="79D1219F"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Discovery</w:t>
            </w:r>
          </w:p>
        </w:tc>
        <w:tc>
          <w:tcPr>
            <w:tcW w:w="1228" w:type="dxa"/>
            <w:tcBorders>
              <w:top w:val="single" w:sz="4" w:space="0" w:color="auto"/>
              <w:left w:val="nil"/>
              <w:bottom w:val="single" w:sz="4" w:space="0" w:color="auto"/>
              <w:right w:val="single" w:sz="4" w:space="0" w:color="auto"/>
            </w:tcBorders>
            <w:shd w:val="clear" w:color="auto" w:fill="auto"/>
            <w:vAlign w:val="bottom"/>
          </w:tcPr>
          <w:p w14:paraId="6703CA8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177D309A"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38BE471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76B9C0E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4F293FD2"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7680E90B"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28C195BC"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27</w:t>
            </w:r>
          </w:p>
        </w:tc>
        <w:tc>
          <w:tcPr>
            <w:tcW w:w="2172" w:type="dxa"/>
            <w:tcBorders>
              <w:top w:val="double" w:sz="4" w:space="0" w:color="auto"/>
              <w:left w:val="double" w:sz="4" w:space="0" w:color="auto"/>
              <w:bottom w:val="double" w:sz="4" w:space="0" w:color="auto"/>
              <w:right w:val="double" w:sz="4" w:space="0" w:color="auto"/>
            </w:tcBorders>
          </w:tcPr>
          <w:p w14:paraId="259A075E"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Premier</w:t>
            </w:r>
          </w:p>
        </w:tc>
        <w:tc>
          <w:tcPr>
            <w:tcW w:w="1228" w:type="dxa"/>
            <w:tcBorders>
              <w:top w:val="single" w:sz="4" w:space="0" w:color="auto"/>
              <w:left w:val="nil"/>
              <w:bottom w:val="single" w:sz="4" w:space="0" w:color="auto"/>
              <w:right w:val="single" w:sz="4" w:space="0" w:color="auto"/>
            </w:tcBorders>
            <w:shd w:val="clear" w:color="auto" w:fill="auto"/>
            <w:vAlign w:val="bottom"/>
          </w:tcPr>
          <w:p w14:paraId="2119723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683FBCB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7037814F"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1C68A2D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753B142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23D5FAA9"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4A7932EC"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28</w:t>
            </w:r>
          </w:p>
        </w:tc>
        <w:tc>
          <w:tcPr>
            <w:tcW w:w="2172" w:type="dxa"/>
            <w:tcBorders>
              <w:top w:val="double" w:sz="4" w:space="0" w:color="auto"/>
              <w:left w:val="double" w:sz="4" w:space="0" w:color="auto"/>
              <w:bottom w:val="double" w:sz="4" w:space="0" w:color="auto"/>
              <w:right w:val="double" w:sz="4" w:space="0" w:color="auto"/>
            </w:tcBorders>
          </w:tcPr>
          <w:p w14:paraId="26A35F2D"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Queenfem Green</w:t>
            </w:r>
          </w:p>
        </w:tc>
        <w:tc>
          <w:tcPr>
            <w:tcW w:w="1228" w:type="dxa"/>
            <w:tcBorders>
              <w:top w:val="single" w:sz="4" w:space="0" w:color="auto"/>
              <w:left w:val="nil"/>
              <w:bottom w:val="single" w:sz="4" w:space="0" w:color="auto"/>
              <w:right w:val="single" w:sz="4" w:space="0" w:color="auto"/>
            </w:tcBorders>
            <w:shd w:val="clear" w:color="auto" w:fill="auto"/>
            <w:vAlign w:val="bottom"/>
          </w:tcPr>
          <w:p w14:paraId="64871A3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2E0573CB"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2237F4F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57BE30E7"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3666E117"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5964983D"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62FDEDEC"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29</w:t>
            </w:r>
          </w:p>
        </w:tc>
        <w:tc>
          <w:tcPr>
            <w:tcW w:w="2172" w:type="dxa"/>
            <w:tcBorders>
              <w:top w:val="double" w:sz="4" w:space="0" w:color="auto"/>
              <w:left w:val="double" w:sz="4" w:space="0" w:color="auto"/>
              <w:bottom w:val="double" w:sz="4" w:space="0" w:color="auto"/>
              <w:right w:val="double" w:sz="4" w:space="0" w:color="auto"/>
            </w:tcBorders>
          </w:tcPr>
          <w:p w14:paraId="429D7058"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Glory Mojec</w:t>
            </w:r>
          </w:p>
        </w:tc>
        <w:tc>
          <w:tcPr>
            <w:tcW w:w="1228" w:type="dxa"/>
            <w:tcBorders>
              <w:top w:val="single" w:sz="4" w:space="0" w:color="auto"/>
              <w:left w:val="nil"/>
              <w:bottom w:val="single" w:sz="4" w:space="0" w:color="auto"/>
              <w:right w:val="single" w:sz="4" w:space="0" w:color="auto"/>
            </w:tcBorders>
            <w:shd w:val="clear" w:color="auto" w:fill="auto"/>
            <w:vAlign w:val="bottom"/>
          </w:tcPr>
          <w:p w14:paraId="2CEBB23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6921B8E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4DC07C7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6C72F02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1074516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1BCFA88B"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3314D9B"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30</w:t>
            </w:r>
          </w:p>
        </w:tc>
        <w:tc>
          <w:tcPr>
            <w:tcW w:w="2172" w:type="dxa"/>
            <w:tcBorders>
              <w:top w:val="double" w:sz="4" w:space="0" w:color="auto"/>
              <w:left w:val="double" w:sz="4" w:space="0" w:color="auto"/>
              <w:bottom w:val="double" w:sz="4" w:space="0" w:color="auto"/>
              <w:right w:val="double" w:sz="4" w:space="0" w:color="auto"/>
            </w:tcBorders>
          </w:tcPr>
          <w:p w14:paraId="157AE6F0"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Standard</w:t>
            </w:r>
          </w:p>
        </w:tc>
        <w:tc>
          <w:tcPr>
            <w:tcW w:w="1228" w:type="dxa"/>
            <w:tcBorders>
              <w:top w:val="single" w:sz="4" w:space="0" w:color="auto"/>
              <w:left w:val="nil"/>
              <w:bottom w:val="single" w:sz="4" w:space="0" w:color="auto"/>
              <w:right w:val="single" w:sz="4" w:space="0" w:color="auto"/>
            </w:tcBorders>
            <w:shd w:val="clear" w:color="auto" w:fill="auto"/>
            <w:vAlign w:val="bottom"/>
          </w:tcPr>
          <w:p w14:paraId="26FA3E7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693A1079"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7396DE3A"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7DD842F7"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6C8DED2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1B78B9FA"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88198F8"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31</w:t>
            </w:r>
          </w:p>
        </w:tc>
        <w:tc>
          <w:tcPr>
            <w:tcW w:w="2172" w:type="dxa"/>
            <w:tcBorders>
              <w:top w:val="double" w:sz="4" w:space="0" w:color="auto"/>
              <w:left w:val="double" w:sz="4" w:space="0" w:color="auto"/>
              <w:bottom w:val="double" w:sz="4" w:space="0" w:color="auto"/>
              <w:right w:val="double" w:sz="4" w:space="0" w:color="auto"/>
            </w:tcBorders>
          </w:tcPr>
          <w:p w14:paraId="6ED6059B"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Sticks and Stones</w:t>
            </w:r>
          </w:p>
        </w:tc>
        <w:tc>
          <w:tcPr>
            <w:tcW w:w="1228" w:type="dxa"/>
            <w:tcBorders>
              <w:top w:val="single" w:sz="4" w:space="0" w:color="auto"/>
              <w:left w:val="nil"/>
              <w:bottom w:val="single" w:sz="4" w:space="0" w:color="auto"/>
              <w:right w:val="single" w:sz="4" w:space="0" w:color="auto"/>
            </w:tcBorders>
            <w:shd w:val="clear" w:color="auto" w:fill="auto"/>
            <w:vAlign w:val="bottom"/>
          </w:tcPr>
          <w:p w14:paraId="23A20F4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1B302BDF"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220FDC2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557CE13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32D7CA4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464473A0"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18362AC"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32</w:t>
            </w:r>
          </w:p>
        </w:tc>
        <w:tc>
          <w:tcPr>
            <w:tcW w:w="2172" w:type="dxa"/>
            <w:tcBorders>
              <w:top w:val="double" w:sz="4" w:space="0" w:color="auto"/>
              <w:left w:val="double" w:sz="4" w:space="0" w:color="auto"/>
              <w:bottom w:val="double" w:sz="4" w:space="0" w:color="auto"/>
              <w:right w:val="double" w:sz="4" w:space="0" w:color="auto"/>
            </w:tcBorders>
          </w:tcPr>
          <w:p w14:paraId="286D1277"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Rochas</w:t>
            </w:r>
          </w:p>
        </w:tc>
        <w:tc>
          <w:tcPr>
            <w:tcW w:w="1228" w:type="dxa"/>
            <w:tcBorders>
              <w:top w:val="single" w:sz="4" w:space="0" w:color="auto"/>
              <w:left w:val="nil"/>
              <w:bottom w:val="single" w:sz="4" w:space="0" w:color="auto"/>
              <w:right w:val="single" w:sz="4" w:space="0" w:color="auto"/>
            </w:tcBorders>
            <w:shd w:val="clear" w:color="auto" w:fill="auto"/>
            <w:vAlign w:val="bottom"/>
          </w:tcPr>
          <w:p w14:paraId="7B6A18A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03F9CB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136BC79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28D58F2E"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23E2939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6DCDD1D2"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4B149951"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33</w:t>
            </w:r>
          </w:p>
        </w:tc>
        <w:tc>
          <w:tcPr>
            <w:tcW w:w="2172" w:type="dxa"/>
            <w:tcBorders>
              <w:top w:val="double" w:sz="4" w:space="0" w:color="auto"/>
              <w:left w:val="double" w:sz="4" w:space="0" w:color="auto"/>
              <w:bottom w:val="double" w:sz="4" w:space="0" w:color="auto"/>
              <w:right w:val="double" w:sz="4" w:space="0" w:color="auto"/>
            </w:tcBorders>
          </w:tcPr>
          <w:p w14:paraId="704A8A3F"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Nandu</w:t>
            </w:r>
          </w:p>
        </w:tc>
        <w:tc>
          <w:tcPr>
            <w:tcW w:w="1228" w:type="dxa"/>
            <w:tcBorders>
              <w:top w:val="single" w:sz="4" w:space="0" w:color="auto"/>
              <w:left w:val="nil"/>
              <w:bottom w:val="single" w:sz="4" w:space="0" w:color="auto"/>
              <w:right w:val="single" w:sz="4" w:space="0" w:color="auto"/>
            </w:tcBorders>
            <w:shd w:val="clear" w:color="auto" w:fill="auto"/>
            <w:vAlign w:val="bottom"/>
          </w:tcPr>
          <w:p w14:paraId="76A67A3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6BAB560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2710912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419E599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72DEF0E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536D3A45"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BF74CC5"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34</w:t>
            </w:r>
          </w:p>
        </w:tc>
        <w:tc>
          <w:tcPr>
            <w:tcW w:w="2172" w:type="dxa"/>
            <w:tcBorders>
              <w:top w:val="double" w:sz="4" w:space="0" w:color="auto"/>
              <w:left w:val="double" w:sz="4" w:space="0" w:color="auto"/>
              <w:bottom w:val="double" w:sz="4" w:space="0" w:color="auto"/>
              <w:right w:val="double" w:sz="4" w:space="0" w:color="auto"/>
            </w:tcBorders>
          </w:tcPr>
          <w:p w14:paraId="2948CF33"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Jinifa</w:t>
            </w:r>
          </w:p>
        </w:tc>
        <w:tc>
          <w:tcPr>
            <w:tcW w:w="1228" w:type="dxa"/>
            <w:tcBorders>
              <w:top w:val="single" w:sz="4" w:space="0" w:color="auto"/>
              <w:left w:val="nil"/>
              <w:bottom w:val="single" w:sz="4" w:space="0" w:color="auto"/>
              <w:right w:val="single" w:sz="4" w:space="0" w:color="auto"/>
            </w:tcBorders>
            <w:shd w:val="clear" w:color="auto" w:fill="auto"/>
            <w:vAlign w:val="bottom"/>
          </w:tcPr>
          <w:p w14:paraId="6941A2C1"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160DAE0B"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25DA8D00"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4C600AE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1B8EE17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07523F5F"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20615C4F"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35</w:t>
            </w:r>
          </w:p>
        </w:tc>
        <w:tc>
          <w:tcPr>
            <w:tcW w:w="2172" w:type="dxa"/>
            <w:tcBorders>
              <w:top w:val="double" w:sz="4" w:space="0" w:color="auto"/>
              <w:left w:val="double" w:sz="4" w:space="0" w:color="auto"/>
              <w:bottom w:val="double" w:sz="4" w:space="0" w:color="auto"/>
              <w:right w:val="double" w:sz="4" w:space="0" w:color="auto"/>
            </w:tcBorders>
          </w:tcPr>
          <w:p w14:paraId="521F041C"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Essence</w:t>
            </w:r>
          </w:p>
        </w:tc>
        <w:tc>
          <w:tcPr>
            <w:tcW w:w="1228" w:type="dxa"/>
            <w:tcBorders>
              <w:top w:val="single" w:sz="4" w:space="0" w:color="auto"/>
              <w:left w:val="nil"/>
              <w:bottom w:val="single" w:sz="4" w:space="0" w:color="auto"/>
              <w:right w:val="single" w:sz="4" w:space="0" w:color="auto"/>
            </w:tcBorders>
            <w:shd w:val="clear" w:color="auto" w:fill="auto"/>
            <w:vAlign w:val="bottom"/>
          </w:tcPr>
          <w:p w14:paraId="0AED95F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579EFED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09A4783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05A3DF1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7AB1854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487224F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7955E5DE"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36</w:t>
            </w:r>
          </w:p>
        </w:tc>
        <w:tc>
          <w:tcPr>
            <w:tcW w:w="2172" w:type="dxa"/>
            <w:tcBorders>
              <w:top w:val="double" w:sz="4" w:space="0" w:color="auto"/>
              <w:left w:val="double" w:sz="4" w:space="0" w:color="auto"/>
              <w:bottom w:val="double" w:sz="4" w:space="0" w:color="auto"/>
              <w:right w:val="double" w:sz="4" w:space="0" w:color="auto"/>
            </w:tcBorders>
          </w:tcPr>
          <w:p w14:paraId="6F6064FD"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Dansaraki</w:t>
            </w:r>
          </w:p>
        </w:tc>
        <w:tc>
          <w:tcPr>
            <w:tcW w:w="1228" w:type="dxa"/>
            <w:tcBorders>
              <w:top w:val="single" w:sz="4" w:space="0" w:color="auto"/>
              <w:left w:val="nil"/>
              <w:bottom w:val="single" w:sz="4" w:space="0" w:color="auto"/>
              <w:right w:val="single" w:sz="4" w:space="0" w:color="auto"/>
            </w:tcBorders>
            <w:shd w:val="clear" w:color="auto" w:fill="auto"/>
            <w:vAlign w:val="bottom"/>
          </w:tcPr>
          <w:p w14:paraId="600F3B1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435BB57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304D0EE4"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1740FBF3"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330E58D1"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7CF2FF74"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5E00E5CE"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37</w:t>
            </w:r>
          </w:p>
        </w:tc>
        <w:tc>
          <w:tcPr>
            <w:tcW w:w="2172" w:type="dxa"/>
            <w:tcBorders>
              <w:top w:val="double" w:sz="4" w:space="0" w:color="auto"/>
              <w:left w:val="double" w:sz="4" w:space="0" w:color="auto"/>
              <w:bottom w:val="double" w:sz="4" w:space="0" w:color="auto"/>
              <w:right w:val="double" w:sz="4" w:space="0" w:color="auto"/>
            </w:tcBorders>
          </w:tcPr>
          <w:p w14:paraId="637CF403"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Hiltop</w:t>
            </w:r>
          </w:p>
        </w:tc>
        <w:tc>
          <w:tcPr>
            <w:tcW w:w="1228" w:type="dxa"/>
            <w:tcBorders>
              <w:top w:val="single" w:sz="4" w:space="0" w:color="auto"/>
              <w:left w:val="nil"/>
              <w:bottom w:val="single" w:sz="4" w:space="0" w:color="auto"/>
              <w:right w:val="single" w:sz="4" w:space="0" w:color="auto"/>
            </w:tcBorders>
            <w:shd w:val="clear" w:color="auto" w:fill="auto"/>
            <w:vAlign w:val="bottom"/>
          </w:tcPr>
          <w:p w14:paraId="4BAA11A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5674D39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5AE72FF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7227C8D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7B51674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52FAFDD0"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113EF310"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38</w:t>
            </w:r>
          </w:p>
        </w:tc>
        <w:tc>
          <w:tcPr>
            <w:tcW w:w="2172" w:type="dxa"/>
            <w:tcBorders>
              <w:top w:val="double" w:sz="4" w:space="0" w:color="auto"/>
              <w:left w:val="double" w:sz="4" w:space="0" w:color="auto"/>
              <w:bottom w:val="double" w:sz="4" w:space="0" w:color="auto"/>
              <w:right w:val="double" w:sz="4" w:space="0" w:color="auto"/>
            </w:tcBorders>
          </w:tcPr>
          <w:p w14:paraId="36FF7246"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AP</w:t>
            </w:r>
          </w:p>
        </w:tc>
        <w:tc>
          <w:tcPr>
            <w:tcW w:w="1228" w:type="dxa"/>
            <w:tcBorders>
              <w:top w:val="single" w:sz="4" w:space="0" w:color="auto"/>
              <w:left w:val="nil"/>
              <w:bottom w:val="single" w:sz="4" w:space="0" w:color="auto"/>
              <w:right w:val="single" w:sz="4" w:space="0" w:color="auto"/>
            </w:tcBorders>
            <w:shd w:val="clear" w:color="auto" w:fill="auto"/>
            <w:vAlign w:val="bottom"/>
          </w:tcPr>
          <w:p w14:paraId="00CFA98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9A70EB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58ED1DB6"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1B99A523"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7060F74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38490B24" w14:textId="77777777" w:rsidTr="00F94968">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01E7F633"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39</w:t>
            </w:r>
          </w:p>
        </w:tc>
        <w:tc>
          <w:tcPr>
            <w:tcW w:w="2172" w:type="dxa"/>
            <w:tcBorders>
              <w:top w:val="double" w:sz="4" w:space="0" w:color="auto"/>
              <w:left w:val="double" w:sz="4" w:space="0" w:color="auto"/>
              <w:bottom w:val="double" w:sz="4" w:space="0" w:color="auto"/>
              <w:right w:val="double" w:sz="4" w:space="0" w:color="auto"/>
            </w:tcBorders>
          </w:tcPr>
          <w:p w14:paraId="3ADCA9A4" w14:textId="77777777" w:rsidR="00FC7F67" w:rsidRPr="0064276F" w:rsidRDefault="00FC7F67" w:rsidP="00F9496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Metro</w:t>
            </w:r>
          </w:p>
        </w:tc>
        <w:tc>
          <w:tcPr>
            <w:tcW w:w="1228" w:type="dxa"/>
            <w:tcBorders>
              <w:top w:val="single" w:sz="4" w:space="0" w:color="auto"/>
              <w:left w:val="nil"/>
              <w:bottom w:val="single" w:sz="4" w:space="0" w:color="auto"/>
              <w:right w:val="single" w:sz="4" w:space="0" w:color="auto"/>
            </w:tcBorders>
            <w:shd w:val="clear" w:color="auto" w:fill="auto"/>
            <w:vAlign w:val="bottom"/>
          </w:tcPr>
          <w:p w14:paraId="3E64CB6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BDB07B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5CC35875"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4D257910"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31A23E9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Wingdings" w:hAnsi="Wingdings" w:cs="Calibri"/>
              </w:rPr>
            </w:pPr>
            <w:r w:rsidRPr="0064276F">
              <w:rPr>
                <w:rFonts w:ascii="Wingdings" w:hAnsi="Wingdings" w:cs="Calibri"/>
              </w:rPr>
              <w:t></w:t>
            </w:r>
          </w:p>
        </w:tc>
      </w:tr>
      <w:tr w:rsidR="0064276F" w:rsidRPr="0064276F" w14:paraId="4D7FBDA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4" w:type="dxa"/>
            <w:tcBorders>
              <w:right w:val="double" w:sz="4" w:space="0" w:color="auto"/>
            </w:tcBorders>
          </w:tcPr>
          <w:p w14:paraId="653D3274" w14:textId="77777777" w:rsidR="00FC7F67" w:rsidRPr="0064276F" w:rsidRDefault="00FC7F67" w:rsidP="00F94968">
            <w:pPr>
              <w:jc w:val="both"/>
              <w:rPr>
                <w:rFonts w:ascii="Times New Roman" w:hAnsi="Times New Roman" w:cs="Times New Roman"/>
                <w:b w:val="0"/>
              </w:rPr>
            </w:pPr>
            <w:r w:rsidRPr="0064276F">
              <w:rPr>
                <w:rFonts w:ascii="Times New Roman" w:hAnsi="Times New Roman" w:cs="Times New Roman"/>
                <w:b w:val="0"/>
              </w:rPr>
              <w:t>40</w:t>
            </w:r>
          </w:p>
        </w:tc>
        <w:tc>
          <w:tcPr>
            <w:tcW w:w="2172" w:type="dxa"/>
            <w:tcBorders>
              <w:top w:val="double" w:sz="4" w:space="0" w:color="auto"/>
              <w:left w:val="double" w:sz="4" w:space="0" w:color="auto"/>
              <w:bottom w:val="double" w:sz="4" w:space="0" w:color="auto"/>
              <w:right w:val="double" w:sz="4" w:space="0" w:color="auto"/>
            </w:tcBorders>
          </w:tcPr>
          <w:p w14:paraId="77C565D4" w14:textId="77777777" w:rsidR="00FC7F67" w:rsidRPr="0064276F" w:rsidRDefault="00FC7F67" w:rsidP="00F9496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H-Medix</w:t>
            </w:r>
          </w:p>
        </w:tc>
        <w:tc>
          <w:tcPr>
            <w:tcW w:w="1228" w:type="dxa"/>
            <w:tcBorders>
              <w:top w:val="single" w:sz="4" w:space="0" w:color="auto"/>
              <w:left w:val="nil"/>
              <w:bottom w:val="single" w:sz="4" w:space="0" w:color="auto"/>
              <w:right w:val="single" w:sz="4" w:space="0" w:color="auto"/>
            </w:tcBorders>
            <w:shd w:val="clear" w:color="auto" w:fill="auto"/>
            <w:vAlign w:val="bottom"/>
          </w:tcPr>
          <w:p w14:paraId="6AE0601D"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14:paraId="3CD41A2B"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956" w:type="dxa"/>
            <w:tcBorders>
              <w:top w:val="single" w:sz="4" w:space="0" w:color="auto"/>
              <w:left w:val="single" w:sz="4" w:space="0" w:color="auto"/>
              <w:bottom w:val="single" w:sz="4" w:space="0" w:color="auto"/>
              <w:right w:val="single" w:sz="4" w:space="0" w:color="auto"/>
            </w:tcBorders>
            <w:shd w:val="clear" w:color="auto" w:fill="auto"/>
            <w:vAlign w:val="bottom"/>
          </w:tcPr>
          <w:p w14:paraId="2FFCB12C"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bottom"/>
          </w:tcPr>
          <w:p w14:paraId="0C25BEC1"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c>
          <w:tcPr>
            <w:tcW w:w="1489" w:type="dxa"/>
            <w:tcBorders>
              <w:top w:val="single" w:sz="4" w:space="0" w:color="auto"/>
              <w:left w:val="single" w:sz="4" w:space="0" w:color="auto"/>
              <w:bottom w:val="single" w:sz="4" w:space="0" w:color="auto"/>
              <w:right w:val="single" w:sz="4" w:space="0" w:color="auto"/>
            </w:tcBorders>
            <w:shd w:val="clear" w:color="auto" w:fill="auto"/>
            <w:vAlign w:val="bottom"/>
          </w:tcPr>
          <w:p w14:paraId="1F139675" w14:textId="77777777" w:rsidR="00FC7F67" w:rsidRPr="0064276F" w:rsidRDefault="00FC7F67" w:rsidP="00F94968">
            <w:pPr>
              <w:ind w:left="567"/>
              <w:cnfStyle w:val="000000100000" w:firstRow="0" w:lastRow="0" w:firstColumn="0" w:lastColumn="0" w:oddVBand="0" w:evenVBand="0" w:oddHBand="1" w:evenHBand="0" w:firstRowFirstColumn="0" w:firstRowLastColumn="0" w:lastRowFirstColumn="0" w:lastRowLastColumn="0"/>
              <w:rPr>
                <w:rFonts w:ascii="Wingdings" w:hAnsi="Wingdings" w:cs="Calibri"/>
              </w:rPr>
            </w:pPr>
            <w:r w:rsidRPr="0064276F">
              <w:rPr>
                <w:rFonts w:ascii="Wingdings" w:hAnsi="Wingdings" w:cs="Calibri"/>
              </w:rPr>
              <w:t></w:t>
            </w:r>
          </w:p>
        </w:tc>
      </w:tr>
    </w:tbl>
    <w:p w14:paraId="389B7D85" w14:textId="77777777" w:rsidR="00FC7F67" w:rsidRPr="0064276F" w:rsidRDefault="00FC7F67" w:rsidP="00FC7F67">
      <w:pPr>
        <w:spacing w:line="256" w:lineRule="auto"/>
        <w:rPr>
          <w:rFonts w:ascii="Times New Roman" w:eastAsia="Calibri" w:hAnsi="Times New Roman" w:cs="Times New Roman"/>
          <w:i/>
          <w:sz w:val="24"/>
          <w:szCs w:val="24"/>
        </w:rPr>
      </w:pPr>
    </w:p>
    <w:p w14:paraId="402B2697" w14:textId="77777777" w:rsidR="00FC7F67" w:rsidRPr="0064276F" w:rsidRDefault="00FC7F67" w:rsidP="00FC7F67">
      <w:pPr>
        <w:spacing w:line="256" w:lineRule="auto"/>
        <w:ind w:left="567"/>
        <w:jc w:val="both"/>
        <w:rPr>
          <w:rFonts w:ascii="Times New Roman" w:eastAsia="Calibri" w:hAnsi="Times New Roman" w:cs="Times New Roman"/>
          <w:i/>
          <w:sz w:val="24"/>
          <w:szCs w:val="24"/>
        </w:rPr>
      </w:pPr>
    </w:p>
    <w:p w14:paraId="52744F70" w14:textId="77777777" w:rsidR="00FC7F67" w:rsidRPr="0064276F" w:rsidRDefault="00FC7F67" w:rsidP="00FC7F67">
      <w:pPr>
        <w:spacing w:line="256" w:lineRule="auto"/>
        <w:ind w:left="567"/>
        <w:jc w:val="both"/>
        <w:rPr>
          <w:rFonts w:ascii="Times New Roman" w:eastAsia="Calibri" w:hAnsi="Times New Roman" w:cs="Times New Roman"/>
          <w:i/>
          <w:sz w:val="24"/>
          <w:szCs w:val="24"/>
        </w:rPr>
      </w:pPr>
    </w:p>
    <w:p w14:paraId="53185AB2" w14:textId="77777777" w:rsidR="00FC7F67" w:rsidRPr="0064276F" w:rsidRDefault="00FC7F67" w:rsidP="00FC7F67">
      <w:pPr>
        <w:spacing w:line="256" w:lineRule="auto"/>
        <w:ind w:left="567"/>
        <w:jc w:val="both"/>
        <w:rPr>
          <w:rFonts w:ascii="Times New Roman" w:hAnsi="Times New Roman" w:cs="Times New Roman"/>
          <w:i/>
          <w:sz w:val="24"/>
          <w:szCs w:val="24"/>
        </w:rPr>
      </w:pPr>
      <w:r w:rsidRPr="0064276F">
        <w:rPr>
          <w:rFonts w:ascii="Times New Roman" w:eastAsia="Calibri" w:hAnsi="Times New Roman" w:cs="Times New Roman"/>
          <w:i/>
          <w:sz w:val="24"/>
          <w:szCs w:val="24"/>
        </w:rPr>
        <w:t xml:space="preserve">2 – </w:t>
      </w:r>
      <w:r w:rsidRPr="0064276F">
        <w:rPr>
          <w:rFonts w:ascii="Times New Roman" w:hAnsi="Times New Roman" w:cs="Times New Roman"/>
          <w:i/>
          <w:sz w:val="24"/>
          <w:szCs w:val="24"/>
        </w:rPr>
        <w:t>Olowos Plaza power consumption breakdown</w:t>
      </w:r>
    </w:p>
    <w:tbl>
      <w:tblPr>
        <w:tblStyle w:val="GridTable1Light-Accent11"/>
        <w:tblW w:w="0" w:type="auto"/>
        <w:tblInd w:w="562" w:type="dxa"/>
        <w:tblLook w:val="04A0" w:firstRow="1" w:lastRow="0" w:firstColumn="1" w:lastColumn="0" w:noHBand="0" w:noVBand="1"/>
      </w:tblPr>
      <w:tblGrid>
        <w:gridCol w:w="1866"/>
        <w:gridCol w:w="1994"/>
        <w:gridCol w:w="1984"/>
        <w:gridCol w:w="2784"/>
      </w:tblGrid>
      <w:tr w:rsidR="0064276F" w:rsidRPr="0064276F" w14:paraId="36C7E954"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54" w:type="dxa"/>
            <w:gridSpan w:val="4"/>
          </w:tcPr>
          <w:p w14:paraId="685C44CA" w14:textId="77777777" w:rsidR="00FC7F67" w:rsidRPr="0064276F" w:rsidRDefault="00FC7F67" w:rsidP="00F94968">
            <w:pPr>
              <w:jc w:val="center"/>
              <w:rPr>
                <w:rFonts w:ascii="Times New Roman" w:hAnsi="Times New Roman" w:cs="Times New Roman"/>
                <w:i/>
              </w:rPr>
            </w:pPr>
            <w:r w:rsidRPr="0064276F">
              <w:rPr>
                <w:rFonts w:ascii="Times New Roman" w:hAnsi="Times New Roman" w:cs="Times New Roman"/>
                <w:i/>
              </w:rPr>
              <w:t>Monday – Friday (daytime)</w:t>
            </w:r>
          </w:p>
        </w:tc>
      </w:tr>
      <w:tr w:rsidR="0064276F" w:rsidRPr="0064276F" w14:paraId="4B0D762D"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2E4EFD3B"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Device/Equipment</w:t>
            </w:r>
          </w:p>
        </w:tc>
        <w:tc>
          <w:tcPr>
            <w:tcW w:w="1994" w:type="dxa"/>
          </w:tcPr>
          <w:p w14:paraId="27557F6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Power Rating (W)</w:t>
            </w:r>
          </w:p>
        </w:tc>
        <w:tc>
          <w:tcPr>
            <w:tcW w:w="1984" w:type="dxa"/>
          </w:tcPr>
          <w:p w14:paraId="16044F8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 xml:space="preserve"> Quantity (Unit)</w:t>
            </w:r>
          </w:p>
        </w:tc>
        <w:tc>
          <w:tcPr>
            <w:tcW w:w="2784" w:type="dxa"/>
          </w:tcPr>
          <w:p w14:paraId="3E6BDD1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Total Power (W)</w:t>
            </w:r>
          </w:p>
        </w:tc>
      </w:tr>
      <w:tr w:rsidR="0064276F" w:rsidRPr="0064276F" w14:paraId="571B9907"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5E7B6660"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PC</w:t>
            </w:r>
          </w:p>
        </w:tc>
        <w:tc>
          <w:tcPr>
            <w:tcW w:w="1994" w:type="dxa"/>
          </w:tcPr>
          <w:p w14:paraId="3F135C6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96</w:t>
            </w:r>
          </w:p>
        </w:tc>
        <w:tc>
          <w:tcPr>
            <w:tcW w:w="1984" w:type="dxa"/>
          </w:tcPr>
          <w:p w14:paraId="64CC81A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8</w:t>
            </w:r>
          </w:p>
        </w:tc>
        <w:tc>
          <w:tcPr>
            <w:tcW w:w="2784" w:type="dxa"/>
          </w:tcPr>
          <w:p w14:paraId="1495EFC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768</w:t>
            </w:r>
          </w:p>
        </w:tc>
      </w:tr>
      <w:tr w:rsidR="0064276F" w:rsidRPr="0064276F" w14:paraId="787A01CC"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58CA7A2F"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Printer</w:t>
            </w:r>
          </w:p>
        </w:tc>
        <w:tc>
          <w:tcPr>
            <w:tcW w:w="1994" w:type="dxa"/>
          </w:tcPr>
          <w:p w14:paraId="6ABE325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337</w:t>
            </w:r>
          </w:p>
        </w:tc>
        <w:tc>
          <w:tcPr>
            <w:tcW w:w="1984" w:type="dxa"/>
          </w:tcPr>
          <w:p w14:paraId="1D9E289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784" w:type="dxa"/>
          </w:tcPr>
          <w:p w14:paraId="5787314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337</w:t>
            </w:r>
          </w:p>
        </w:tc>
      </w:tr>
      <w:tr w:rsidR="0064276F" w:rsidRPr="0064276F" w14:paraId="22170638"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7BA3F83A"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Air Conditioners</w:t>
            </w:r>
          </w:p>
        </w:tc>
        <w:tc>
          <w:tcPr>
            <w:tcW w:w="1994" w:type="dxa"/>
          </w:tcPr>
          <w:p w14:paraId="5C76B27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3000</w:t>
            </w:r>
          </w:p>
        </w:tc>
        <w:tc>
          <w:tcPr>
            <w:tcW w:w="1984" w:type="dxa"/>
          </w:tcPr>
          <w:p w14:paraId="50AA7B7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784" w:type="dxa"/>
          </w:tcPr>
          <w:p w14:paraId="375063F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6000</w:t>
            </w:r>
          </w:p>
        </w:tc>
      </w:tr>
      <w:tr w:rsidR="0064276F" w:rsidRPr="0064276F" w14:paraId="1EA733D5"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68565ADF"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Fan</w:t>
            </w:r>
          </w:p>
        </w:tc>
        <w:tc>
          <w:tcPr>
            <w:tcW w:w="1994" w:type="dxa"/>
          </w:tcPr>
          <w:p w14:paraId="53E9169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w:t>
            </w:r>
          </w:p>
        </w:tc>
        <w:tc>
          <w:tcPr>
            <w:tcW w:w="1984" w:type="dxa"/>
          </w:tcPr>
          <w:p w14:paraId="3015A40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w:t>
            </w:r>
          </w:p>
        </w:tc>
        <w:tc>
          <w:tcPr>
            <w:tcW w:w="2784" w:type="dxa"/>
          </w:tcPr>
          <w:p w14:paraId="4942B1A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450</w:t>
            </w:r>
          </w:p>
        </w:tc>
      </w:tr>
      <w:tr w:rsidR="0064276F" w:rsidRPr="0064276F" w14:paraId="557C8DCE"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0F7C4122"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Router</w:t>
            </w:r>
          </w:p>
        </w:tc>
        <w:tc>
          <w:tcPr>
            <w:tcW w:w="1994" w:type="dxa"/>
          </w:tcPr>
          <w:p w14:paraId="2CDB652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w:t>
            </w:r>
          </w:p>
        </w:tc>
        <w:tc>
          <w:tcPr>
            <w:tcW w:w="1984" w:type="dxa"/>
          </w:tcPr>
          <w:p w14:paraId="77C4850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784" w:type="dxa"/>
          </w:tcPr>
          <w:p w14:paraId="49301AA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w:t>
            </w:r>
          </w:p>
        </w:tc>
      </w:tr>
      <w:tr w:rsidR="0064276F" w:rsidRPr="0064276F" w14:paraId="386695A9"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2658F6B2"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Dryer</w:t>
            </w:r>
          </w:p>
        </w:tc>
        <w:tc>
          <w:tcPr>
            <w:tcW w:w="1994" w:type="dxa"/>
          </w:tcPr>
          <w:p w14:paraId="3DFCE2D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1000</w:t>
            </w:r>
          </w:p>
        </w:tc>
        <w:tc>
          <w:tcPr>
            <w:tcW w:w="1984" w:type="dxa"/>
          </w:tcPr>
          <w:p w14:paraId="2997BD6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784" w:type="dxa"/>
          </w:tcPr>
          <w:p w14:paraId="3D49199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1000</w:t>
            </w:r>
          </w:p>
        </w:tc>
      </w:tr>
      <w:tr w:rsidR="0064276F" w:rsidRPr="0064276F" w14:paraId="42C09200"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528840E5"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 xml:space="preserve">Nail Curing Lamp </w:t>
            </w:r>
          </w:p>
        </w:tc>
        <w:tc>
          <w:tcPr>
            <w:tcW w:w="1994" w:type="dxa"/>
          </w:tcPr>
          <w:p w14:paraId="502E7C7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36</w:t>
            </w:r>
          </w:p>
        </w:tc>
        <w:tc>
          <w:tcPr>
            <w:tcW w:w="1984" w:type="dxa"/>
          </w:tcPr>
          <w:p w14:paraId="226AA57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784" w:type="dxa"/>
          </w:tcPr>
          <w:p w14:paraId="7059DEA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72</w:t>
            </w:r>
          </w:p>
        </w:tc>
      </w:tr>
      <w:tr w:rsidR="0064276F" w:rsidRPr="0064276F" w14:paraId="6680D2B7"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70ADED47"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Clipper</w:t>
            </w:r>
          </w:p>
        </w:tc>
        <w:tc>
          <w:tcPr>
            <w:tcW w:w="1994" w:type="dxa"/>
          </w:tcPr>
          <w:p w14:paraId="5B74B07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20</w:t>
            </w:r>
          </w:p>
        </w:tc>
        <w:tc>
          <w:tcPr>
            <w:tcW w:w="1984" w:type="dxa"/>
          </w:tcPr>
          <w:p w14:paraId="26A349E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784" w:type="dxa"/>
          </w:tcPr>
          <w:p w14:paraId="6157205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40</w:t>
            </w:r>
          </w:p>
        </w:tc>
      </w:tr>
      <w:tr w:rsidR="0064276F" w:rsidRPr="0064276F" w14:paraId="11404A74"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7720B542"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Fridge</w:t>
            </w:r>
          </w:p>
        </w:tc>
        <w:tc>
          <w:tcPr>
            <w:tcW w:w="1994" w:type="dxa"/>
          </w:tcPr>
          <w:p w14:paraId="3CD68BB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c>
          <w:tcPr>
            <w:tcW w:w="1984" w:type="dxa"/>
          </w:tcPr>
          <w:p w14:paraId="0DBA536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784" w:type="dxa"/>
          </w:tcPr>
          <w:p w14:paraId="401F710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r>
      <w:tr w:rsidR="0064276F" w:rsidRPr="0064276F" w14:paraId="3B13F004"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6A74F1FF"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TV</w:t>
            </w:r>
          </w:p>
        </w:tc>
        <w:tc>
          <w:tcPr>
            <w:tcW w:w="1994" w:type="dxa"/>
          </w:tcPr>
          <w:p w14:paraId="2374A3C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31</w:t>
            </w:r>
          </w:p>
        </w:tc>
        <w:tc>
          <w:tcPr>
            <w:tcW w:w="1984" w:type="dxa"/>
          </w:tcPr>
          <w:p w14:paraId="4CBB982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784" w:type="dxa"/>
          </w:tcPr>
          <w:p w14:paraId="53C8027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93</w:t>
            </w:r>
          </w:p>
        </w:tc>
      </w:tr>
      <w:tr w:rsidR="0064276F" w:rsidRPr="0064276F" w14:paraId="18714B18" w14:textId="77777777" w:rsidTr="00F94968">
        <w:tc>
          <w:tcPr>
            <w:cnfStyle w:val="001000000000" w:firstRow="0" w:lastRow="0" w:firstColumn="1" w:lastColumn="0" w:oddVBand="0" w:evenVBand="0" w:oddHBand="0" w:evenHBand="0" w:firstRowFirstColumn="0" w:firstRowLastColumn="0" w:lastRowFirstColumn="0" w:lastRowLastColumn="0"/>
            <w:tcW w:w="8454" w:type="dxa"/>
            <w:gridSpan w:val="4"/>
          </w:tcPr>
          <w:p w14:paraId="06EBA04C"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 xml:space="preserve">Total Power Consumption (W) – 9196 </w:t>
            </w:r>
          </w:p>
        </w:tc>
      </w:tr>
      <w:tr w:rsidR="0064276F" w:rsidRPr="0064276F" w14:paraId="273E7BF5" w14:textId="77777777" w:rsidTr="00F94968">
        <w:tc>
          <w:tcPr>
            <w:cnfStyle w:val="001000000000" w:firstRow="0" w:lastRow="0" w:firstColumn="1" w:lastColumn="0" w:oddVBand="0" w:evenVBand="0" w:oddHBand="0" w:evenHBand="0" w:firstRowFirstColumn="0" w:firstRowLastColumn="0" w:lastRowFirstColumn="0" w:lastRowLastColumn="0"/>
            <w:tcW w:w="8454" w:type="dxa"/>
            <w:gridSpan w:val="4"/>
          </w:tcPr>
          <w:p w14:paraId="4D5A9622"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Hourly Energy Consumption (kWh) – 9.2</w:t>
            </w:r>
          </w:p>
        </w:tc>
      </w:tr>
      <w:tr w:rsidR="0064276F" w:rsidRPr="0064276F" w14:paraId="096CC12F" w14:textId="77777777" w:rsidTr="00F94968">
        <w:tc>
          <w:tcPr>
            <w:cnfStyle w:val="001000000000" w:firstRow="0" w:lastRow="0" w:firstColumn="1" w:lastColumn="0" w:oddVBand="0" w:evenVBand="0" w:oddHBand="0" w:evenHBand="0" w:firstRowFirstColumn="0" w:firstRowLastColumn="0" w:lastRowFirstColumn="0" w:lastRowLastColumn="0"/>
            <w:tcW w:w="8454" w:type="dxa"/>
            <w:gridSpan w:val="4"/>
          </w:tcPr>
          <w:p w14:paraId="2326252C"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Baseload (kWh) – 0.42</w:t>
            </w:r>
          </w:p>
        </w:tc>
      </w:tr>
      <w:tr w:rsidR="0064276F" w:rsidRPr="0064276F" w14:paraId="10B5B2A3" w14:textId="77777777" w:rsidTr="00F94968">
        <w:tc>
          <w:tcPr>
            <w:cnfStyle w:val="001000000000" w:firstRow="0" w:lastRow="0" w:firstColumn="1" w:lastColumn="0" w:oddVBand="0" w:evenVBand="0" w:oddHBand="0" w:evenHBand="0" w:firstRowFirstColumn="0" w:firstRowLastColumn="0" w:lastRowFirstColumn="0" w:lastRowLastColumn="0"/>
            <w:tcW w:w="8454" w:type="dxa"/>
            <w:gridSpan w:val="4"/>
          </w:tcPr>
          <w:p w14:paraId="2C3BE465" w14:textId="77777777" w:rsidR="00FC7F67" w:rsidRPr="0064276F" w:rsidRDefault="00FC7F67" w:rsidP="00F94968">
            <w:pPr>
              <w:jc w:val="center"/>
              <w:rPr>
                <w:rFonts w:ascii="Times New Roman" w:hAnsi="Times New Roman" w:cs="Times New Roman"/>
                <w:b w:val="0"/>
                <w:i/>
              </w:rPr>
            </w:pPr>
            <w:r w:rsidRPr="0064276F">
              <w:rPr>
                <w:rFonts w:ascii="Times New Roman" w:hAnsi="Times New Roman" w:cs="Times New Roman"/>
                <w:i/>
              </w:rPr>
              <w:t>Monday – Friday (night-time)</w:t>
            </w:r>
          </w:p>
        </w:tc>
      </w:tr>
      <w:tr w:rsidR="0064276F" w:rsidRPr="0064276F" w14:paraId="47DF9B3E"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2592D6AE"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Device/Equipment</w:t>
            </w:r>
          </w:p>
        </w:tc>
        <w:tc>
          <w:tcPr>
            <w:tcW w:w="1994" w:type="dxa"/>
          </w:tcPr>
          <w:p w14:paraId="0D42A54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Power Rating (W)</w:t>
            </w:r>
          </w:p>
        </w:tc>
        <w:tc>
          <w:tcPr>
            <w:tcW w:w="1984" w:type="dxa"/>
          </w:tcPr>
          <w:p w14:paraId="50CB8D5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 xml:space="preserve"> Quantity (Unit)</w:t>
            </w:r>
          </w:p>
        </w:tc>
        <w:tc>
          <w:tcPr>
            <w:tcW w:w="2784" w:type="dxa"/>
          </w:tcPr>
          <w:p w14:paraId="2BFA998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Total Power (W)</w:t>
            </w:r>
          </w:p>
        </w:tc>
      </w:tr>
      <w:tr w:rsidR="0064276F" w:rsidRPr="0064276F" w14:paraId="3BDF312B"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685367E5"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PC</w:t>
            </w:r>
          </w:p>
        </w:tc>
        <w:tc>
          <w:tcPr>
            <w:tcW w:w="1994" w:type="dxa"/>
          </w:tcPr>
          <w:p w14:paraId="62C5BC3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96</w:t>
            </w:r>
          </w:p>
        </w:tc>
        <w:tc>
          <w:tcPr>
            <w:tcW w:w="1984" w:type="dxa"/>
          </w:tcPr>
          <w:p w14:paraId="56D3809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8</w:t>
            </w:r>
          </w:p>
        </w:tc>
        <w:tc>
          <w:tcPr>
            <w:tcW w:w="2784" w:type="dxa"/>
          </w:tcPr>
          <w:p w14:paraId="0AFA356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768</w:t>
            </w:r>
          </w:p>
        </w:tc>
      </w:tr>
      <w:tr w:rsidR="0064276F" w:rsidRPr="0064276F" w14:paraId="6CBEAC59"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7C6E116A"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Printer</w:t>
            </w:r>
          </w:p>
        </w:tc>
        <w:tc>
          <w:tcPr>
            <w:tcW w:w="1994" w:type="dxa"/>
          </w:tcPr>
          <w:p w14:paraId="259F04B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337</w:t>
            </w:r>
          </w:p>
        </w:tc>
        <w:tc>
          <w:tcPr>
            <w:tcW w:w="1984" w:type="dxa"/>
          </w:tcPr>
          <w:p w14:paraId="6083FDC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784" w:type="dxa"/>
          </w:tcPr>
          <w:p w14:paraId="42AC72D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337</w:t>
            </w:r>
          </w:p>
        </w:tc>
      </w:tr>
      <w:tr w:rsidR="0064276F" w:rsidRPr="0064276F" w14:paraId="4F43419B"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69E6B10A"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Air Conditioners</w:t>
            </w:r>
          </w:p>
        </w:tc>
        <w:tc>
          <w:tcPr>
            <w:tcW w:w="1994" w:type="dxa"/>
          </w:tcPr>
          <w:p w14:paraId="5222BD4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3000</w:t>
            </w:r>
          </w:p>
        </w:tc>
        <w:tc>
          <w:tcPr>
            <w:tcW w:w="1984" w:type="dxa"/>
          </w:tcPr>
          <w:p w14:paraId="19C31A5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784" w:type="dxa"/>
          </w:tcPr>
          <w:p w14:paraId="6CD555A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3000</w:t>
            </w:r>
          </w:p>
        </w:tc>
      </w:tr>
      <w:tr w:rsidR="0064276F" w:rsidRPr="0064276F" w14:paraId="47AD7110"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6238A6A8"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Fan</w:t>
            </w:r>
          </w:p>
        </w:tc>
        <w:tc>
          <w:tcPr>
            <w:tcW w:w="1994" w:type="dxa"/>
          </w:tcPr>
          <w:p w14:paraId="325E629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w:t>
            </w:r>
          </w:p>
        </w:tc>
        <w:tc>
          <w:tcPr>
            <w:tcW w:w="1984" w:type="dxa"/>
          </w:tcPr>
          <w:p w14:paraId="69F8C90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w:t>
            </w:r>
          </w:p>
        </w:tc>
        <w:tc>
          <w:tcPr>
            <w:tcW w:w="2784" w:type="dxa"/>
          </w:tcPr>
          <w:p w14:paraId="084484F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450</w:t>
            </w:r>
          </w:p>
        </w:tc>
      </w:tr>
      <w:tr w:rsidR="0064276F" w:rsidRPr="0064276F" w14:paraId="1FE991AD"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63D74648"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Router</w:t>
            </w:r>
          </w:p>
        </w:tc>
        <w:tc>
          <w:tcPr>
            <w:tcW w:w="1994" w:type="dxa"/>
          </w:tcPr>
          <w:p w14:paraId="54B01F5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w:t>
            </w:r>
          </w:p>
        </w:tc>
        <w:tc>
          <w:tcPr>
            <w:tcW w:w="1984" w:type="dxa"/>
          </w:tcPr>
          <w:p w14:paraId="03AEDE4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784" w:type="dxa"/>
          </w:tcPr>
          <w:p w14:paraId="669291A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w:t>
            </w:r>
          </w:p>
        </w:tc>
      </w:tr>
      <w:tr w:rsidR="0064276F" w:rsidRPr="0064276F" w14:paraId="533405CF"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5E865890"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Dryer</w:t>
            </w:r>
          </w:p>
        </w:tc>
        <w:tc>
          <w:tcPr>
            <w:tcW w:w="1994" w:type="dxa"/>
          </w:tcPr>
          <w:p w14:paraId="6300676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1000</w:t>
            </w:r>
          </w:p>
        </w:tc>
        <w:tc>
          <w:tcPr>
            <w:tcW w:w="1984" w:type="dxa"/>
          </w:tcPr>
          <w:p w14:paraId="218C95A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784" w:type="dxa"/>
          </w:tcPr>
          <w:p w14:paraId="295594A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2000</w:t>
            </w:r>
          </w:p>
        </w:tc>
      </w:tr>
      <w:tr w:rsidR="0064276F" w:rsidRPr="0064276F" w14:paraId="623BED54"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0DCFB2D0"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Nail Curing Lamp</w:t>
            </w:r>
          </w:p>
        </w:tc>
        <w:tc>
          <w:tcPr>
            <w:tcW w:w="1994" w:type="dxa"/>
          </w:tcPr>
          <w:p w14:paraId="740B9C8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36</w:t>
            </w:r>
          </w:p>
        </w:tc>
        <w:tc>
          <w:tcPr>
            <w:tcW w:w="1984" w:type="dxa"/>
          </w:tcPr>
          <w:p w14:paraId="7C8074A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784" w:type="dxa"/>
          </w:tcPr>
          <w:p w14:paraId="6709137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108</w:t>
            </w:r>
          </w:p>
        </w:tc>
      </w:tr>
      <w:tr w:rsidR="0064276F" w:rsidRPr="0064276F" w14:paraId="7C4F8A5C"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300CA574"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Clipper</w:t>
            </w:r>
          </w:p>
        </w:tc>
        <w:tc>
          <w:tcPr>
            <w:tcW w:w="1994" w:type="dxa"/>
          </w:tcPr>
          <w:p w14:paraId="7034293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20</w:t>
            </w:r>
          </w:p>
        </w:tc>
        <w:tc>
          <w:tcPr>
            <w:tcW w:w="1984" w:type="dxa"/>
          </w:tcPr>
          <w:p w14:paraId="1C1EB15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784" w:type="dxa"/>
          </w:tcPr>
          <w:p w14:paraId="60857E6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60</w:t>
            </w:r>
          </w:p>
        </w:tc>
      </w:tr>
      <w:tr w:rsidR="0064276F" w:rsidRPr="0064276F" w14:paraId="4E394497"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127BF42B"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Fridge</w:t>
            </w:r>
          </w:p>
        </w:tc>
        <w:tc>
          <w:tcPr>
            <w:tcW w:w="1994" w:type="dxa"/>
          </w:tcPr>
          <w:p w14:paraId="3852DC2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c>
          <w:tcPr>
            <w:tcW w:w="1984" w:type="dxa"/>
          </w:tcPr>
          <w:p w14:paraId="5DD3B4E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784" w:type="dxa"/>
          </w:tcPr>
          <w:p w14:paraId="1DCFF6B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r>
      <w:tr w:rsidR="0064276F" w:rsidRPr="0064276F" w14:paraId="50A555F2"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06093AD6"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TV</w:t>
            </w:r>
          </w:p>
        </w:tc>
        <w:tc>
          <w:tcPr>
            <w:tcW w:w="1994" w:type="dxa"/>
          </w:tcPr>
          <w:p w14:paraId="2B22DF6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31</w:t>
            </w:r>
          </w:p>
        </w:tc>
        <w:tc>
          <w:tcPr>
            <w:tcW w:w="1984" w:type="dxa"/>
          </w:tcPr>
          <w:p w14:paraId="73E0A2E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784" w:type="dxa"/>
          </w:tcPr>
          <w:p w14:paraId="0BD6F5E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93</w:t>
            </w:r>
          </w:p>
        </w:tc>
      </w:tr>
      <w:tr w:rsidR="0064276F" w:rsidRPr="0064276F" w14:paraId="6DA4264F" w14:textId="77777777" w:rsidTr="00F94968">
        <w:tc>
          <w:tcPr>
            <w:cnfStyle w:val="001000000000" w:firstRow="0" w:lastRow="0" w:firstColumn="1" w:lastColumn="0" w:oddVBand="0" w:evenVBand="0" w:oddHBand="0" w:evenHBand="0" w:firstRowFirstColumn="0" w:firstRowLastColumn="0" w:lastRowFirstColumn="0" w:lastRowLastColumn="0"/>
            <w:tcW w:w="1692" w:type="dxa"/>
          </w:tcPr>
          <w:p w14:paraId="71DEFE60"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Light bulb</w:t>
            </w:r>
          </w:p>
        </w:tc>
        <w:tc>
          <w:tcPr>
            <w:tcW w:w="1994" w:type="dxa"/>
          </w:tcPr>
          <w:p w14:paraId="12D1A46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15</w:t>
            </w:r>
          </w:p>
        </w:tc>
        <w:tc>
          <w:tcPr>
            <w:tcW w:w="1984" w:type="dxa"/>
          </w:tcPr>
          <w:p w14:paraId="0F9DFE0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14</w:t>
            </w:r>
          </w:p>
        </w:tc>
        <w:tc>
          <w:tcPr>
            <w:tcW w:w="2784" w:type="dxa"/>
          </w:tcPr>
          <w:p w14:paraId="3B274C3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210</w:t>
            </w:r>
          </w:p>
        </w:tc>
      </w:tr>
      <w:tr w:rsidR="0064276F" w:rsidRPr="0064276F" w14:paraId="3F14CFD7" w14:textId="77777777" w:rsidTr="00F94968">
        <w:tc>
          <w:tcPr>
            <w:cnfStyle w:val="001000000000" w:firstRow="0" w:lastRow="0" w:firstColumn="1" w:lastColumn="0" w:oddVBand="0" w:evenVBand="0" w:oddHBand="0" w:evenHBand="0" w:firstRowFirstColumn="0" w:firstRowLastColumn="0" w:lastRowFirstColumn="0" w:lastRowLastColumn="0"/>
            <w:tcW w:w="8454" w:type="dxa"/>
            <w:gridSpan w:val="4"/>
          </w:tcPr>
          <w:p w14:paraId="4D5E8B5A"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Total Power Consumption (W) – 7462</w:t>
            </w:r>
          </w:p>
        </w:tc>
      </w:tr>
      <w:tr w:rsidR="0064276F" w:rsidRPr="0064276F" w14:paraId="0025EAC1" w14:textId="77777777" w:rsidTr="00F94968">
        <w:trPr>
          <w:trHeight w:val="375"/>
        </w:trPr>
        <w:tc>
          <w:tcPr>
            <w:cnfStyle w:val="001000000000" w:firstRow="0" w:lastRow="0" w:firstColumn="1" w:lastColumn="0" w:oddVBand="0" w:evenVBand="0" w:oddHBand="0" w:evenHBand="0" w:firstRowFirstColumn="0" w:firstRowLastColumn="0" w:lastRowFirstColumn="0" w:lastRowLastColumn="0"/>
            <w:tcW w:w="8454" w:type="dxa"/>
            <w:gridSpan w:val="4"/>
          </w:tcPr>
          <w:p w14:paraId="1C764446" w14:textId="77777777" w:rsidR="00FC7F67" w:rsidRPr="0064276F" w:rsidRDefault="00FC7F67" w:rsidP="00F94968">
            <w:pPr>
              <w:rPr>
                <w:rFonts w:ascii="Times New Roman" w:hAnsi="Times New Roman" w:cs="Times New Roman"/>
                <w:bCs w:val="0"/>
              </w:rPr>
            </w:pPr>
            <w:r w:rsidRPr="0064276F">
              <w:rPr>
                <w:rFonts w:ascii="Times New Roman" w:hAnsi="Times New Roman" w:cs="Times New Roman"/>
                <w:b w:val="0"/>
              </w:rPr>
              <w:t xml:space="preserve">Hourly Energy Consumption (kWh) – 7.5 </w:t>
            </w:r>
          </w:p>
        </w:tc>
      </w:tr>
    </w:tbl>
    <w:p w14:paraId="49AB9FDE" w14:textId="77777777" w:rsidR="00FC7F67" w:rsidRPr="0064276F" w:rsidRDefault="00FC7F67" w:rsidP="00FC7F67">
      <w:pPr>
        <w:spacing w:line="256" w:lineRule="auto"/>
        <w:ind w:left="567"/>
        <w:jc w:val="both"/>
        <w:rPr>
          <w:rFonts w:ascii="Times New Roman" w:eastAsia="Calibri" w:hAnsi="Times New Roman" w:cs="Times New Roman"/>
          <w:i/>
          <w:sz w:val="24"/>
          <w:szCs w:val="24"/>
          <w:u w:val="single"/>
        </w:rPr>
      </w:pPr>
    </w:p>
    <w:p w14:paraId="5820D281" w14:textId="77777777" w:rsidR="00FC7F67" w:rsidRPr="0064276F" w:rsidRDefault="00FC7F67" w:rsidP="00FC7F67">
      <w:pPr>
        <w:spacing w:line="256" w:lineRule="auto"/>
        <w:ind w:left="567"/>
        <w:jc w:val="both"/>
        <w:rPr>
          <w:rFonts w:ascii="Times New Roman" w:eastAsia="Calibri" w:hAnsi="Times New Roman" w:cs="Times New Roman"/>
          <w:i/>
          <w:sz w:val="24"/>
          <w:szCs w:val="24"/>
          <w:u w:val="single"/>
        </w:rPr>
      </w:pPr>
    </w:p>
    <w:p w14:paraId="7E387254" w14:textId="77777777" w:rsidR="00FC7F67" w:rsidRPr="0064276F" w:rsidRDefault="00FC7F67" w:rsidP="00FC7F67">
      <w:pPr>
        <w:spacing w:line="256" w:lineRule="auto"/>
        <w:ind w:left="567"/>
        <w:jc w:val="both"/>
        <w:rPr>
          <w:rFonts w:ascii="Times New Roman" w:eastAsia="Calibri" w:hAnsi="Times New Roman" w:cs="Times New Roman"/>
          <w:i/>
          <w:sz w:val="24"/>
          <w:szCs w:val="24"/>
          <w:u w:val="single"/>
        </w:rPr>
      </w:pPr>
    </w:p>
    <w:tbl>
      <w:tblPr>
        <w:tblStyle w:val="GridTable1Light-Accent11"/>
        <w:tblW w:w="8789" w:type="dxa"/>
        <w:tblInd w:w="562" w:type="dxa"/>
        <w:tblLook w:val="04A0" w:firstRow="1" w:lastRow="0" w:firstColumn="1" w:lastColumn="0" w:noHBand="0" w:noVBand="1"/>
      </w:tblPr>
      <w:tblGrid>
        <w:gridCol w:w="2268"/>
        <w:gridCol w:w="1973"/>
        <w:gridCol w:w="1856"/>
        <w:gridCol w:w="2692"/>
      </w:tblGrid>
      <w:tr w:rsidR="0064276F" w:rsidRPr="0064276F" w14:paraId="16330D93"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9" w:type="dxa"/>
            <w:gridSpan w:val="4"/>
          </w:tcPr>
          <w:p w14:paraId="56870E0E" w14:textId="77777777" w:rsidR="00FC7F67" w:rsidRPr="0064276F" w:rsidRDefault="00FC7F67" w:rsidP="00F94968">
            <w:pPr>
              <w:ind w:left="567"/>
              <w:jc w:val="center"/>
              <w:rPr>
                <w:rFonts w:ascii="Times New Roman" w:hAnsi="Times New Roman" w:cs="Times New Roman"/>
                <w:i/>
              </w:rPr>
            </w:pPr>
            <w:r w:rsidRPr="0064276F">
              <w:rPr>
                <w:rFonts w:ascii="Times New Roman" w:hAnsi="Times New Roman" w:cs="Times New Roman"/>
                <w:i/>
              </w:rPr>
              <w:t xml:space="preserve">Saturday daytime </w:t>
            </w:r>
          </w:p>
        </w:tc>
      </w:tr>
      <w:tr w:rsidR="0064276F" w:rsidRPr="0064276F" w14:paraId="2C09385B"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3F9C75C0"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Device/Equipment</w:t>
            </w:r>
          </w:p>
        </w:tc>
        <w:tc>
          <w:tcPr>
            <w:tcW w:w="1973" w:type="dxa"/>
          </w:tcPr>
          <w:p w14:paraId="705E2D2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Power Rating (W)</w:t>
            </w:r>
          </w:p>
        </w:tc>
        <w:tc>
          <w:tcPr>
            <w:tcW w:w="1856" w:type="dxa"/>
          </w:tcPr>
          <w:p w14:paraId="67F7FCC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 xml:space="preserve"> Quantity (Unit)</w:t>
            </w:r>
          </w:p>
        </w:tc>
        <w:tc>
          <w:tcPr>
            <w:tcW w:w="2692" w:type="dxa"/>
          </w:tcPr>
          <w:p w14:paraId="2FAA1C3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Total Power (W)</w:t>
            </w:r>
          </w:p>
        </w:tc>
      </w:tr>
      <w:tr w:rsidR="0064276F" w:rsidRPr="0064276F" w14:paraId="155BF9BC"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78C3D4BF"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PC</w:t>
            </w:r>
          </w:p>
        </w:tc>
        <w:tc>
          <w:tcPr>
            <w:tcW w:w="1973" w:type="dxa"/>
          </w:tcPr>
          <w:p w14:paraId="0BC58D7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96</w:t>
            </w:r>
          </w:p>
        </w:tc>
        <w:tc>
          <w:tcPr>
            <w:tcW w:w="1856" w:type="dxa"/>
          </w:tcPr>
          <w:p w14:paraId="34D1AFA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w:t>
            </w:r>
          </w:p>
        </w:tc>
        <w:tc>
          <w:tcPr>
            <w:tcW w:w="2692" w:type="dxa"/>
          </w:tcPr>
          <w:p w14:paraId="6B4D73AF"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960</w:t>
            </w:r>
          </w:p>
        </w:tc>
      </w:tr>
      <w:tr w:rsidR="0064276F" w:rsidRPr="0064276F" w14:paraId="337122DD"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04887033"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Printer</w:t>
            </w:r>
          </w:p>
        </w:tc>
        <w:tc>
          <w:tcPr>
            <w:tcW w:w="1973" w:type="dxa"/>
          </w:tcPr>
          <w:p w14:paraId="0145124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337</w:t>
            </w:r>
          </w:p>
        </w:tc>
        <w:tc>
          <w:tcPr>
            <w:tcW w:w="1856" w:type="dxa"/>
          </w:tcPr>
          <w:p w14:paraId="51DAAE5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692" w:type="dxa"/>
          </w:tcPr>
          <w:p w14:paraId="4D5E3DA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674</w:t>
            </w:r>
          </w:p>
        </w:tc>
      </w:tr>
      <w:tr w:rsidR="0064276F" w:rsidRPr="0064276F" w14:paraId="2F639C0B"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16534C48"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AC</w:t>
            </w:r>
          </w:p>
        </w:tc>
        <w:tc>
          <w:tcPr>
            <w:tcW w:w="1973" w:type="dxa"/>
          </w:tcPr>
          <w:p w14:paraId="14A2316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3000</w:t>
            </w:r>
          </w:p>
        </w:tc>
        <w:tc>
          <w:tcPr>
            <w:tcW w:w="1856" w:type="dxa"/>
          </w:tcPr>
          <w:p w14:paraId="2D4D648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692" w:type="dxa"/>
          </w:tcPr>
          <w:p w14:paraId="0D16666A"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6000</w:t>
            </w:r>
          </w:p>
        </w:tc>
      </w:tr>
      <w:tr w:rsidR="0064276F" w:rsidRPr="0064276F" w14:paraId="5FF82138"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1B6619EE"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Fan</w:t>
            </w:r>
          </w:p>
        </w:tc>
        <w:tc>
          <w:tcPr>
            <w:tcW w:w="1973" w:type="dxa"/>
          </w:tcPr>
          <w:p w14:paraId="36FD815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w:t>
            </w:r>
          </w:p>
        </w:tc>
        <w:tc>
          <w:tcPr>
            <w:tcW w:w="1856" w:type="dxa"/>
          </w:tcPr>
          <w:p w14:paraId="36571A0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w:t>
            </w:r>
          </w:p>
        </w:tc>
        <w:tc>
          <w:tcPr>
            <w:tcW w:w="2692" w:type="dxa"/>
          </w:tcPr>
          <w:p w14:paraId="468E665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450</w:t>
            </w:r>
          </w:p>
        </w:tc>
      </w:tr>
      <w:tr w:rsidR="0064276F" w:rsidRPr="0064276F" w14:paraId="2786E68C"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4D1F3B7B"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Router</w:t>
            </w:r>
          </w:p>
        </w:tc>
        <w:tc>
          <w:tcPr>
            <w:tcW w:w="1973" w:type="dxa"/>
          </w:tcPr>
          <w:p w14:paraId="4239CB3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w:t>
            </w:r>
          </w:p>
        </w:tc>
        <w:tc>
          <w:tcPr>
            <w:tcW w:w="1856" w:type="dxa"/>
          </w:tcPr>
          <w:p w14:paraId="3E365F5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692" w:type="dxa"/>
          </w:tcPr>
          <w:p w14:paraId="46F45C5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w:t>
            </w:r>
          </w:p>
        </w:tc>
      </w:tr>
      <w:tr w:rsidR="0064276F" w:rsidRPr="0064276F" w14:paraId="447CBE6B"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7D474F24"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Dryer</w:t>
            </w:r>
          </w:p>
        </w:tc>
        <w:tc>
          <w:tcPr>
            <w:tcW w:w="1973" w:type="dxa"/>
          </w:tcPr>
          <w:p w14:paraId="33B4007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1000</w:t>
            </w:r>
          </w:p>
        </w:tc>
        <w:tc>
          <w:tcPr>
            <w:tcW w:w="1856" w:type="dxa"/>
          </w:tcPr>
          <w:p w14:paraId="1B823D0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692" w:type="dxa"/>
          </w:tcPr>
          <w:p w14:paraId="6E6C1C0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2000</w:t>
            </w:r>
          </w:p>
        </w:tc>
      </w:tr>
      <w:tr w:rsidR="0064276F" w:rsidRPr="0064276F" w14:paraId="1FD5A681"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00A1E26C"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Nail Curing Lamp</w:t>
            </w:r>
          </w:p>
        </w:tc>
        <w:tc>
          <w:tcPr>
            <w:tcW w:w="1973" w:type="dxa"/>
          </w:tcPr>
          <w:p w14:paraId="5D77EAA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36</w:t>
            </w:r>
          </w:p>
        </w:tc>
        <w:tc>
          <w:tcPr>
            <w:tcW w:w="1856" w:type="dxa"/>
          </w:tcPr>
          <w:p w14:paraId="5C71E2F5"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692" w:type="dxa"/>
          </w:tcPr>
          <w:p w14:paraId="181CB19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108</w:t>
            </w:r>
          </w:p>
        </w:tc>
      </w:tr>
      <w:tr w:rsidR="0064276F" w:rsidRPr="0064276F" w14:paraId="78F2C53D"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626162A0"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Clipper</w:t>
            </w:r>
          </w:p>
        </w:tc>
        <w:tc>
          <w:tcPr>
            <w:tcW w:w="1973" w:type="dxa"/>
          </w:tcPr>
          <w:p w14:paraId="4D11841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20</w:t>
            </w:r>
          </w:p>
        </w:tc>
        <w:tc>
          <w:tcPr>
            <w:tcW w:w="1856" w:type="dxa"/>
          </w:tcPr>
          <w:p w14:paraId="3404684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692" w:type="dxa"/>
          </w:tcPr>
          <w:p w14:paraId="2820448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60</w:t>
            </w:r>
          </w:p>
        </w:tc>
      </w:tr>
      <w:tr w:rsidR="0064276F" w:rsidRPr="0064276F" w14:paraId="584DC387"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1485A435"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Fridge</w:t>
            </w:r>
          </w:p>
        </w:tc>
        <w:tc>
          <w:tcPr>
            <w:tcW w:w="1973" w:type="dxa"/>
          </w:tcPr>
          <w:p w14:paraId="65F9403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c>
          <w:tcPr>
            <w:tcW w:w="1856" w:type="dxa"/>
          </w:tcPr>
          <w:p w14:paraId="2621A2A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692" w:type="dxa"/>
          </w:tcPr>
          <w:p w14:paraId="736A83C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r>
      <w:tr w:rsidR="0064276F" w:rsidRPr="0064276F" w14:paraId="39F1FDD0"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3A52FD44"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TV</w:t>
            </w:r>
          </w:p>
        </w:tc>
        <w:tc>
          <w:tcPr>
            <w:tcW w:w="1973" w:type="dxa"/>
          </w:tcPr>
          <w:p w14:paraId="1CCAF0C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31</w:t>
            </w:r>
          </w:p>
        </w:tc>
        <w:tc>
          <w:tcPr>
            <w:tcW w:w="1856" w:type="dxa"/>
          </w:tcPr>
          <w:p w14:paraId="308391F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692" w:type="dxa"/>
          </w:tcPr>
          <w:p w14:paraId="4283160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93</w:t>
            </w:r>
          </w:p>
        </w:tc>
      </w:tr>
      <w:tr w:rsidR="0064276F" w:rsidRPr="0064276F" w14:paraId="6CCBD526" w14:textId="77777777" w:rsidTr="00F94968">
        <w:tc>
          <w:tcPr>
            <w:cnfStyle w:val="001000000000" w:firstRow="0" w:lastRow="0" w:firstColumn="1" w:lastColumn="0" w:oddVBand="0" w:evenVBand="0" w:oddHBand="0" w:evenHBand="0" w:firstRowFirstColumn="0" w:firstRowLastColumn="0" w:lastRowFirstColumn="0" w:lastRowLastColumn="0"/>
            <w:tcW w:w="8789" w:type="dxa"/>
            <w:gridSpan w:val="4"/>
          </w:tcPr>
          <w:p w14:paraId="13A2EF87"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Total Power Consumption (W) – 10781</w:t>
            </w:r>
          </w:p>
        </w:tc>
      </w:tr>
      <w:tr w:rsidR="0064276F" w:rsidRPr="0064276F" w14:paraId="06FA0EA8" w14:textId="77777777" w:rsidTr="00F94968">
        <w:tc>
          <w:tcPr>
            <w:cnfStyle w:val="001000000000" w:firstRow="0" w:lastRow="0" w:firstColumn="1" w:lastColumn="0" w:oddVBand="0" w:evenVBand="0" w:oddHBand="0" w:evenHBand="0" w:firstRowFirstColumn="0" w:firstRowLastColumn="0" w:lastRowFirstColumn="0" w:lastRowLastColumn="0"/>
            <w:tcW w:w="8789" w:type="dxa"/>
            <w:gridSpan w:val="4"/>
          </w:tcPr>
          <w:p w14:paraId="62BCFB1A"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Hourly Energy Consumption (kWh) – 10.8 (weekly peak load)</w:t>
            </w:r>
          </w:p>
        </w:tc>
      </w:tr>
      <w:tr w:rsidR="0064276F" w:rsidRPr="0064276F" w14:paraId="1E2A42A0" w14:textId="77777777" w:rsidTr="00F94968">
        <w:tc>
          <w:tcPr>
            <w:cnfStyle w:val="001000000000" w:firstRow="0" w:lastRow="0" w:firstColumn="1" w:lastColumn="0" w:oddVBand="0" w:evenVBand="0" w:oddHBand="0" w:evenHBand="0" w:firstRowFirstColumn="0" w:firstRowLastColumn="0" w:lastRowFirstColumn="0" w:lastRowLastColumn="0"/>
            <w:tcW w:w="8789" w:type="dxa"/>
            <w:gridSpan w:val="4"/>
          </w:tcPr>
          <w:p w14:paraId="42110053" w14:textId="77777777" w:rsidR="00FC7F67" w:rsidRPr="0064276F" w:rsidRDefault="00FC7F67" w:rsidP="00F94968">
            <w:pPr>
              <w:ind w:left="567"/>
              <w:jc w:val="center"/>
              <w:rPr>
                <w:rFonts w:ascii="Times New Roman" w:hAnsi="Times New Roman" w:cs="Times New Roman"/>
                <w:i/>
              </w:rPr>
            </w:pPr>
          </w:p>
          <w:p w14:paraId="214639F5" w14:textId="77777777" w:rsidR="00FC7F67" w:rsidRPr="0064276F" w:rsidRDefault="00FC7F67" w:rsidP="00F94968">
            <w:pPr>
              <w:ind w:left="567"/>
              <w:jc w:val="center"/>
              <w:rPr>
                <w:rFonts w:ascii="Times New Roman" w:hAnsi="Times New Roman" w:cs="Times New Roman"/>
                <w:b w:val="0"/>
                <w:i/>
              </w:rPr>
            </w:pPr>
            <w:r w:rsidRPr="0064276F">
              <w:rPr>
                <w:rFonts w:ascii="Times New Roman" w:hAnsi="Times New Roman" w:cs="Times New Roman"/>
                <w:i/>
              </w:rPr>
              <w:t xml:space="preserve">Saturday night-time </w:t>
            </w:r>
          </w:p>
        </w:tc>
      </w:tr>
      <w:tr w:rsidR="0064276F" w:rsidRPr="0064276F" w14:paraId="7D6C00FE"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564AA6B3"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Device/Equipment</w:t>
            </w:r>
          </w:p>
        </w:tc>
        <w:tc>
          <w:tcPr>
            <w:tcW w:w="1973" w:type="dxa"/>
          </w:tcPr>
          <w:p w14:paraId="08EA122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Power Rating (W)</w:t>
            </w:r>
          </w:p>
        </w:tc>
        <w:tc>
          <w:tcPr>
            <w:tcW w:w="1856" w:type="dxa"/>
          </w:tcPr>
          <w:p w14:paraId="16C7E01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Quantity (Unit)</w:t>
            </w:r>
          </w:p>
        </w:tc>
        <w:tc>
          <w:tcPr>
            <w:tcW w:w="2692" w:type="dxa"/>
          </w:tcPr>
          <w:p w14:paraId="0CED0F2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Total Power (W)</w:t>
            </w:r>
          </w:p>
        </w:tc>
      </w:tr>
      <w:tr w:rsidR="0064276F" w:rsidRPr="0064276F" w14:paraId="2D7EA593"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336F13B3"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PC</w:t>
            </w:r>
          </w:p>
        </w:tc>
        <w:tc>
          <w:tcPr>
            <w:tcW w:w="1973" w:type="dxa"/>
          </w:tcPr>
          <w:p w14:paraId="47538495"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96</w:t>
            </w:r>
          </w:p>
        </w:tc>
        <w:tc>
          <w:tcPr>
            <w:tcW w:w="1856" w:type="dxa"/>
          </w:tcPr>
          <w:p w14:paraId="6A1217B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w:t>
            </w:r>
          </w:p>
        </w:tc>
        <w:tc>
          <w:tcPr>
            <w:tcW w:w="2692" w:type="dxa"/>
          </w:tcPr>
          <w:p w14:paraId="53242A7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960</w:t>
            </w:r>
          </w:p>
        </w:tc>
      </w:tr>
      <w:tr w:rsidR="0064276F" w:rsidRPr="0064276F" w14:paraId="0B14A7F1"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6EA2B9AA"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Printer</w:t>
            </w:r>
          </w:p>
        </w:tc>
        <w:tc>
          <w:tcPr>
            <w:tcW w:w="1973" w:type="dxa"/>
          </w:tcPr>
          <w:p w14:paraId="73B9909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337</w:t>
            </w:r>
          </w:p>
        </w:tc>
        <w:tc>
          <w:tcPr>
            <w:tcW w:w="1856" w:type="dxa"/>
          </w:tcPr>
          <w:p w14:paraId="30EDB99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692" w:type="dxa"/>
          </w:tcPr>
          <w:p w14:paraId="2AF4C41F"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674</w:t>
            </w:r>
          </w:p>
        </w:tc>
      </w:tr>
      <w:tr w:rsidR="0064276F" w:rsidRPr="0064276F" w14:paraId="0533EB05"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327B7163"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AC</w:t>
            </w:r>
          </w:p>
        </w:tc>
        <w:tc>
          <w:tcPr>
            <w:tcW w:w="1973" w:type="dxa"/>
          </w:tcPr>
          <w:p w14:paraId="44B9BC9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3000</w:t>
            </w:r>
          </w:p>
        </w:tc>
        <w:tc>
          <w:tcPr>
            <w:tcW w:w="1856" w:type="dxa"/>
          </w:tcPr>
          <w:p w14:paraId="24845CE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692" w:type="dxa"/>
          </w:tcPr>
          <w:p w14:paraId="04ECA2F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3000</w:t>
            </w:r>
          </w:p>
        </w:tc>
      </w:tr>
      <w:tr w:rsidR="0064276F" w:rsidRPr="0064276F" w14:paraId="2AAFA096"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33CBCEC6"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Fan</w:t>
            </w:r>
          </w:p>
        </w:tc>
        <w:tc>
          <w:tcPr>
            <w:tcW w:w="1973" w:type="dxa"/>
          </w:tcPr>
          <w:p w14:paraId="2CC83EFF"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w:t>
            </w:r>
          </w:p>
        </w:tc>
        <w:tc>
          <w:tcPr>
            <w:tcW w:w="1856" w:type="dxa"/>
          </w:tcPr>
          <w:p w14:paraId="192597E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w:t>
            </w:r>
          </w:p>
        </w:tc>
        <w:tc>
          <w:tcPr>
            <w:tcW w:w="2692" w:type="dxa"/>
          </w:tcPr>
          <w:p w14:paraId="5241358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450</w:t>
            </w:r>
          </w:p>
        </w:tc>
      </w:tr>
      <w:tr w:rsidR="0064276F" w:rsidRPr="0064276F" w14:paraId="5C9F00F4"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2EB06FD6"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Router</w:t>
            </w:r>
          </w:p>
        </w:tc>
        <w:tc>
          <w:tcPr>
            <w:tcW w:w="1973" w:type="dxa"/>
          </w:tcPr>
          <w:p w14:paraId="41BF3A4F"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w:t>
            </w:r>
          </w:p>
        </w:tc>
        <w:tc>
          <w:tcPr>
            <w:tcW w:w="1856" w:type="dxa"/>
          </w:tcPr>
          <w:p w14:paraId="602CD32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692" w:type="dxa"/>
          </w:tcPr>
          <w:p w14:paraId="32AE1D1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w:t>
            </w:r>
          </w:p>
        </w:tc>
      </w:tr>
      <w:tr w:rsidR="0064276F" w:rsidRPr="0064276F" w14:paraId="043CADA9"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5AF4654F"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Dryer</w:t>
            </w:r>
          </w:p>
        </w:tc>
        <w:tc>
          <w:tcPr>
            <w:tcW w:w="1973" w:type="dxa"/>
          </w:tcPr>
          <w:p w14:paraId="6CDF6B4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1000</w:t>
            </w:r>
          </w:p>
        </w:tc>
        <w:tc>
          <w:tcPr>
            <w:tcW w:w="1856" w:type="dxa"/>
          </w:tcPr>
          <w:p w14:paraId="52236BF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2692" w:type="dxa"/>
          </w:tcPr>
          <w:p w14:paraId="33F2CA03"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2000</w:t>
            </w:r>
          </w:p>
        </w:tc>
      </w:tr>
      <w:tr w:rsidR="0064276F" w:rsidRPr="0064276F" w14:paraId="5EFA3E14"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26DED455"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Nail Curing Lamp</w:t>
            </w:r>
          </w:p>
        </w:tc>
        <w:tc>
          <w:tcPr>
            <w:tcW w:w="1973" w:type="dxa"/>
          </w:tcPr>
          <w:p w14:paraId="4D84939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36</w:t>
            </w:r>
          </w:p>
        </w:tc>
        <w:tc>
          <w:tcPr>
            <w:tcW w:w="1856" w:type="dxa"/>
          </w:tcPr>
          <w:p w14:paraId="721F42C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692" w:type="dxa"/>
          </w:tcPr>
          <w:p w14:paraId="345293B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108</w:t>
            </w:r>
          </w:p>
        </w:tc>
      </w:tr>
      <w:tr w:rsidR="0064276F" w:rsidRPr="0064276F" w14:paraId="2946912A"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412C7A9B"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Clipper</w:t>
            </w:r>
          </w:p>
        </w:tc>
        <w:tc>
          <w:tcPr>
            <w:tcW w:w="1973" w:type="dxa"/>
          </w:tcPr>
          <w:p w14:paraId="6268510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20</w:t>
            </w:r>
          </w:p>
        </w:tc>
        <w:tc>
          <w:tcPr>
            <w:tcW w:w="1856" w:type="dxa"/>
          </w:tcPr>
          <w:p w14:paraId="56F8F5F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692" w:type="dxa"/>
          </w:tcPr>
          <w:p w14:paraId="2800298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60</w:t>
            </w:r>
          </w:p>
        </w:tc>
      </w:tr>
      <w:tr w:rsidR="0064276F" w:rsidRPr="0064276F" w14:paraId="2EC6CF35"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133BBFAB"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Fridge</w:t>
            </w:r>
          </w:p>
        </w:tc>
        <w:tc>
          <w:tcPr>
            <w:tcW w:w="1973" w:type="dxa"/>
          </w:tcPr>
          <w:p w14:paraId="7634BA9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c>
          <w:tcPr>
            <w:tcW w:w="1856" w:type="dxa"/>
          </w:tcPr>
          <w:p w14:paraId="5FE6366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2692" w:type="dxa"/>
          </w:tcPr>
          <w:p w14:paraId="1DC1CC4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r>
      <w:tr w:rsidR="0064276F" w:rsidRPr="0064276F" w14:paraId="47C6E5F5"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1C07F10F"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TV</w:t>
            </w:r>
          </w:p>
        </w:tc>
        <w:tc>
          <w:tcPr>
            <w:tcW w:w="1973" w:type="dxa"/>
          </w:tcPr>
          <w:p w14:paraId="77B786E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31</w:t>
            </w:r>
          </w:p>
        </w:tc>
        <w:tc>
          <w:tcPr>
            <w:tcW w:w="1856" w:type="dxa"/>
          </w:tcPr>
          <w:p w14:paraId="56BECCBE"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w:t>
            </w:r>
          </w:p>
        </w:tc>
        <w:tc>
          <w:tcPr>
            <w:tcW w:w="2692" w:type="dxa"/>
          </w:tcPr>
          <w:p w14:paraId="70C16EDC"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93</w:t>
            </w:r>
          </w:p>
        </w:tc>
      </w:tr>
      <w:tr w:rsidR="0064276F" w:rsidRPr="0064276F" w14:paraId="1ADD1A91" w14:textId="77777777" w:rsidTr="00F94968">
        <w:tc>
          <w:tcPr>
            <w:cnfStyle w:val="001000000000" w:firstRow="0" w:lastRow="0" w:firstColumn="1" w:lastColumn="0" w:oddVBand="0" w:evenVBand="0" w:oddHBand="0" w:evenHBand="0" w:firstRowFirstColumn="0" w:firstRowLastColumn="0" w:lastRowFirstColumn="0" w:lastRowLastColumn="0"/>
            <w:tcW w:w="2268" w:type="dxa"/>
          </w:tcPr>
          <w:p w14:paraId="3470C18B"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Light bulb</w:t>
            </w:r>
          </w:p>
        </w:tc>
        <w:tc>
          <w:tcPr>
            <w:tcW w:w="1973" w:type="dxa"/>
          </w:tcPr>
          <w:p w14:paraId="64BDCDA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15</w:t>
            </w:r>
          </w:p>
        </w:tc>
        <w:tc>
          <w:tcPr>
            <w:tcW w:w="1856" w:type="dxa"/>
          </w:tcPr>
          <w:p w14:paraId="60878FE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14</w:t>
            </w:r>
          </w:p>
        </w:tc>
        <w:tc>
          <w:tcPr>
            <w:tcW w:w="2692" w:type="dxa"/>
          </w:tcPr>
          <w:p w14:paraId="4BA8840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210</w:t>
            </w:r>
          </w:p>
        </w:tc>
      </w:tr>
      <w:tr w:rsidR="0064276F" w:rsidRPr="0064276F" w14:paraId="513A75B9" w14:textId="77777777" w:rsidTr="00F94968">
        <w:tc>
          <w:tcPr>
            <w:cnfStyle w:val="001000000000" w:firstRow="0" w:lastRow="0" w:firstColumn="1" w:lastColumn="0" w:oddVBand="0" w:evenVBand="0" w:oddHBand="0" w:evenHBand="0" w:firstRowFirstColumn="0" w:firstRowLastColumn="0" w:lastRowFirstColumn="0" w:lastRowLastColumn="0"/>
            <w:tcW w:w="8789" w:type="dxa"/>
            <w:gridSpan w:val="4"/>
          </w:tcPr>
          <w:p w14:paraId="2F50FE59"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Total Power Consumption (W) – 7991</w:t>
            </w:r>
          </w:p>
        </w:tc>
      </w:tr>
      <w:tr w:rsidR="0064276F" w:rsidRPr="0064276F" w14:paraId="37275614" w14:textId="77777777" w:rsidTr="00F94968">
        <w:tc>
          <w:tcPr>
            <w:cnfStyle w:val="001000000000" w:firstRow="0" w:lastRow="0" w:firstColumn="1" w:lastColumn="0" w:oddVBand="0" w:evenVBand="0" w:oddHBand="0" w:evenHBand="0" w:firstRowFirstColumn="0" w:firstRowLastColumn="0" w:lastRowFirstColumn="0" w:lastRowLastColumn="0"/>
            <w:tcW w:w="8789" w:type="dxa"/>
            <w:gridSpan w:val="4"/>
          </w:tcPr>
          <w:p w14:paraId="4AC3086F"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Hourly Energy Consumption (kWh) – 7.99</w:t>
            </w:r>
          </w:p>
        </w:tc>
      </w:tr>
    </w:tbl>
    <w:p w14:paraId="7B1E093D" w14:textId="77777777" w:rsidR="00FC7F67" w:rsidRPr="0064276F" w:rsidRDefault="00FC7F67" w:rsidP="00FC7F67"/>
    <w:tbl>
      <w:tblPr>
        <w:tblStyle w:val="GridTable1Light-Accent11"/>
        <w:tblW w:w="8647" w:type="dxa"/>
        <w:tblInd w:w="562" w:type="dxa"/>
        <w:tblLook w:val="04A0" w:firstRow="1" w:lastRow="0" w:firstColumn="1" w:lastColumn="0" w:noHBand="0" w:noVBand="1"/>
      </w:tblPr>
      <w:tblGrid>
        <w:gridCol w:w="1866"/>
        <w:gridCol w:w="1917"/>
        <w:gridCol w:w="1767"/>
        <w:gridCol w:w="3097"/>
      </w:tblGrid>
      <w:tr w:rsidR="0064276F" w:rsidRPr="0064276F" w14:paraId="4AC61A60"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gridSpan w:val="4"/>
          </w:tcPr>
          <w:p w14:paraId="4A557068" w14:textId="77777777" w:rsidR="00FC7F67" w:rsidRPr="0064276F" w:rsidRDefault="00FC7F67" w:rsidP="00F94968">
            <w:pPr>
              <w:ind w:left="567"/>
              <w:jc w:val="center"/>
              <w:rPr>
                <w:rFonts w:ascii="Times New Roman" w:hAnsi="Times New Roman" w:cs="Times New Roman"/>
                <w:i/>
              </w:rPr>
            </w:pPr>
            <w:r w:rsidRPr="0064276F">
              <w:rPr>
                <w:rFonts w:ascii="Times New Roman" w:hAnsi="Times New Roman" w:cs="Times New Roman"/>
                <w:i/>
              </w:rPr>
              <w:t xml:space="preserve">Sunday </w:t>
            </w:r>
          </w:p>
        </w:tc>
      </w:tr>
      <w:tr w:rsidR="0064276F" w:rsidRPr="0064276F" w14:paraId="271BB3C1" w14:textId="77777777" w:rsidTr="00F94968">
        <w:tc>
          <w:tcPr>
            <w:cnfStyle w:val="001000000000" w:firstRow="0" w:lastRow="0" w:firstColumn="1" w:lastColumn="0" w:oddVBand="0" w:evenVBand="0" w:oddHBand="0" w:evenHBand="0" w:firstRowFirstColumn="0" w:firstRowLastColumn="0" w:lastRowFirstColumn="0" w:lastRowLastColumn="0"/>
            <w:tcW w:w="1866" w:type="dxa"/>
          </w:tcPr>
          <w:p w14:paraId="2CEEB17D"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Device/Equipment</w:t>
            </w:r>
          </w:p>
        </w:tc>
        <w:tc>
          <w:tcPr>
            <w:tcW w:w="1917" w:type="dxa"/>
          </w:tcPr>
          <w:p w14:paraId="5C1BCF5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Power Rating (W)</w:t>
            </w:r>
          </w:p>
        </w:tc>
        <w:tc>
          <w:tcPr>
            <w:tcW w:w="1767" w:type="dxa"/>
          </w:tcPr>
          <w:p w14:paraId="31EF238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 xml:space="preserve"> Quantity (Unit)</w:t>
            </w:r>
          </w:p>
        </w:tc>
        <w:tc>
          <w:tcPr>
            <w:tcW w:w="3097" w:type="dxa"/>
          </w:tcPr>
          <w:p w14:paraId="3E3234A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Total Power (W)</w:t>
            </w:r>
          </w:p>
        </w:tc>
      </w:tr>
      <w:tr w:rsidR="0064276F" w:rsidRPr="0064276F" w14:paraId="2BD4AD68" w14:textId="77777777" w:rsidTr="00F94968">
        <w:tc>
          <w:tcPr>
            <w:cnfStyle w:val="001000000000" w:firstRow="0" w:lastRow="0" w:firstColumn="1" w:lastColumn="0" w:oddVBand="0" w:evenVBand="0" w:oddHBand="0" w:evenHBand="0" w:firstRowFirstColumn="0" w:firstRowLastColumn="0" w:lastRowFirstColumn="0" w:lastRowLastColumn="0"/>
            <w:tcW w:w="1866" w:type="dxa"/>
          </w:tcPr>
          <w:p w14:paraId="6CCBC3F5"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AC</w:t>
            </w:r>
          </w:p>
        </w:tc>
        <w:tc>
          <w:tcPr>
            <w:tcW w:w="1917" w:type="dxa"/>
          </w:tcPr>
          <w:p w14:paraId="60298DD4"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3000</w:t>
            </w:r>
          </w:p>
        </w:tc>
        <w:tc>
          <w:tcPr>
            <w:tcW w:w="1767" w:type="dxa"/>
          </w:tcPr>
          <w:p w14:paraId="3532F9B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3097" w:type="dxa"/>
          </w:tcPr>
          <w:p w14:paraId="7FA303C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3000</w:t>
            </w:r>
          </w:p>
        </w:tc>
      </w:tr>
      <w:tr w:rsidR="0064276F" w:rsidRPr="0064276F" w14:paraId="76869FFB" w14:textId="77777777" w:rsidTr="00F94968">
        <w:tc>
          <w:tcPr>
            <w:cnfStyle w:val="001000000000" w:firstRow="0" w:lastRow="0" w:firstColumn="1" w:lastColumn="0" w:oddVBand="0" w:evenVBand="0" w:oddHBand="0" w:evenHBand="0" w:firstRowFirstColumn="0" w:firstRowLastColumn="0" w:lastRowFirstColumn="0" w:lastRowLastColumn="0"/>
            <w:tcW w:w="1866" w:type="dxa"/>
          </w:tcPr>
          <w:p w14:paraId="190D269B"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Fan</w:t>
            </w:r>
          </w:p>
        </w:tc>
        <w:tc>
          <w:tcPr>
            <w:tcW w:w="1917" w:type="dxa"/>
          </w:tcPr>
          <w:p w14:paraId="288EC82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45</w:t>
            </w:r>
          </w:p>
        </w:tc>
        <w:tc>
          <w:tcPr>
            <w:tcW w:w="1767" w:type="dxa"/>
          </w:tcPr>
          <w:p w14:paraId="08A12A5B"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w:t>
            </w:r>
          </w:p>
        </w:tc>
        <w:tc>
          <w:tcPr>
            <w:tcW w:w="3097" w:type="dxa"/>
          </w:tcPr>
          <w:p w14:paraId="29E2A2A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180</w:t>
            </w:r>
          </w:p>
        </w:tc>
      </w:tr>
      <w:tr w:rsidR="0064276F" w:rsidRPr="0064276F" w14:paraId="3201927A" w14:textId="77777777" w:rsidTr="00F94968">
        <w:tc>
          <w:tcPr>
            <w:cnfStyle w:val="001000000000" w:firstRow="0" w:lastRow="0" w:firstColumn="1" w:lastColumn="0" w:oddVBand="0" w:evenVBand="0" w:oddHBand="0" w:evenHBand="0" w:firstRowFirstColumn="0" w:firstRowLastColumn="0" w:lastRowFirstColumn="0" w:lastRowLastColumn="0"/>
            <w:tcW w:w="1866" w:type="dxa"/>
          </w:tcPr>
          <w:p w14:paraId="25B44CAF"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Dryer</w:t>
            </w:r>
          </w:p>
        </w:tc>
        <w:tc>
          <w:tcPr>
            <w:tcW w:w="1917" w:type="dxa"/>
          </w:tcPr>
          <w:p w14:paraId="10EE89A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1000</w:t>
            </w:r>
          </w:p>
        </w:tc>
        <w:tc>
          <w:tcPr>
            <w:tcW w:w="1767" w:type="dxa"/>
          </w:tcPr>
          <w:p w14:paraId="2A23885D"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3097" w:type="dxa"/>
          </w:tcPr>
          <w:p w14:paraId="30331035"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1000</w:t>
            </w:r>
          </w:p>
        </w:tc>
      </w:tr>
      <w:tr w:rsidR="0064276F" w:rsidRPr="0064276F" w14:paraId="54DBA7F0" w14:textId="77777777" w:rsidTr="00F94968">
        <w:tc>
          <w:tcPr>
            <w:cnfStyle w:val="001000000000" w:firstRow="0" w:lastRow="0" w:firstColumn="1" w:lastColumn="0" w:oddVBand="0" w:evenVBand="0" w:oddHBand="0" w:evenHBand="0" w:firstRowFirstColumn="0" w:firstRowLastColumn="0" w:lastRowFirstColumn="0" w:lastRowLastColumn="0"/>
            <w:tcW w:w="1866" w:type="dxa"/>
          </w:tcPr>
          <w:p w14:paraId="015D2844"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 xml:space="preserve">Nail Curing Lamp </w:t>
            </w:r>
          </w:p>
        </w:tc>
        <w:tc>
          <w:tcPr>
            <w:tcW w:w="1917" w:type="dxa"/>
          </w:tcPr>
          <w:p w14:paraId="6DDE794A"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36</w:t>
            </w:r>
          </w:p>
        </w:tc>
        <w:tc>
          <w:tcPr>
            <w:tcW w:w="1767" w:type="dxa"/>
          </w:tcPr>
          <w:p w14:paraId="0ADFFBC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3097" w:type="dxa"/>
          </w:tcPr>
          <w:p w14:paraId="4DC9E178"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72</w:t>
            </w:r>
          </w:p>
        </w:tc>
      </w:tr>
      <w:tr w:rsidR="0064276F" w:rsidRPr="0064276F" w14:paraId="0D430BEB" w14:textId="77777777" w:rsidTr="00F94968">
        <w:tc>
          <w:tcPr>
            <w:cnfStyle w:val="001000000000" w:firstRow="0" w:lastRow="0" w:firstColumn="1" w:lastColumn="0" w:oddVBand="0" w:evenVBand="0" w:oddHBand="0" w:evenHBand="0" w:firstRowFirstColumn="0" w:firstRowLastColumn="0" w:lastRowFirstColumn="0" w:lastRowLastColumn="0"/>
            <w:tcW w:w="1866" w:type="dxa"/>
          </w:tcPr>
          <w:p w14:paraId="09C678E2"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Clipper</w:t>
            </w:r>
          </w:p>
        </w:tc>
        <w:tc>
          <w:tcPr>
            <w:tcW w:w="1917" w:type="dxa"/>
          </w:tcPr>
          <w:p w14:paraId="1E182FA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20</w:t>
            </w:r>
          </w:p>
        </w:tc>
        <w:tc>
          <w:tcPr>
            <w:tcW w:w="1767" w:type="dxa"/>
          </w:tcPr>
          <w:p w14:paraId="20E8B9F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2</w:t>
            </w:r>
          </w:p>
        </w:tc>
        <w:tc>
          <w:tcPr>
            <w:tcW w:w="3097" w:type="dxa"/>
          </w:tcPr>
          <w:p w14:paraId="1B32F739"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40</w:t>
            </w:r>
          </w:p>
        </w:tc>
      </w:tr>
      <w:tr w:rsidR="0064276F" w:rsidRPr="0064276F" w14:paraId="542A8020" w14:textId="77777777" w:rsidTr="00F94968">
        <w:tc>
          <w:tcPr>
            <w:cnfStyle w:val="001000000000" w:firstRow="0" w:lastRow="0" w:firstColumn="1" w:lastColumn="0" w:oddVBand="0" w:evenVBand="0" w:oddHBand="0" w:evenHBand="0" w:firstRowFirstColumn="0" w:firstRowLastColumn="0" w:lastRowFirstColumn="0" w:lastRowLastColumn="0"/>
            <w:tcW w:w="1866" w:type="dxa"/>
          </w:tcPr>
          <w:p w14:paraId="602CF16A"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Fridge</w:t>
            </w:r>
          </w:p>
        </w:tc>
        <w:tc>
          <w:tcPr>
            <w:tcW w:w="1917" w:type="dxa"/>
          </w:tcPr>
          <w:p w14:paraId="37364E71"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c>
          <w:tcPr>
            <w:tcW w:w="1767" w:type="dxa"/>
          </w:tcPr>
          <w:p w14:paraId="396C2436"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3097" w:type="dxa"/>
          </w:tcPr>
          <w:p w14:paraId="04B5F952"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418</w:t>
            </w:r>
          </w:p>
        </w:tc>
      </w:tr>
      <w:tr w:rsidR="0064276F" w:rsidRPr="0064276F" w14:paraId="113CDB6F" w14:textId="77777777" w:rsidTr="00F94968">
        <w:tc>
          <w:tcPr>
            <w:cnfStyle w:val="001000000000" w:firstRow="0" w:lastRow="0" w:firstColumn="1" w:lastColumn="0" w:oddVBand="0" w:evenVBand="0" w:oddHBand="0" w:evenHBand="0" w:firstRowFirstColumn="0" w:firstRowLastColumn="0" w:lastRowFirstColumn="0" w:lastRowLastColumn="0"/>
            <w:tcW w:w="1866" w:type="dxa"/>
          </w:tcPr>
          <w:p w14:paraId="7D823472"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TV</w:t>
            </w:r>
          </w:p>
        </w:tc>
        <w:tc>
          <w:tcPr>
            <w:tcW w:w="1917" w:type="dxa"/>
          </w:tcPr>
          <w:p w14:paraId="0722FE0A"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31</w:t>
            </w:r>
          </w:p>
        </w:tc>
        <w:tc>
          <w:tcPr>
            <w:tcW w:w="1767" w:type="dxa"/>
          </w:tcPr>
          <w:p w14:paraId="64788C9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1</w:t>
            </w:r>
          </w:p>
        </w:tc>
        <w:tc>
          <w:tcPr>
            <w:tcW w:w="3097" w:type="dxa"/>
          </w:tcPr>
          <w:p w14:paraId="7FB65737" w14:textId="77777777" w:rsidR="00FC7F67" w:rsidRPr="0064276F" w:rsidRDefault="00FC7F67" w:rsidP="00F94968">
            <w:pPr>
              <w:ind w:left="56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4276F">
              <w:rPr>
                <w:rFonts w:ascii="Times New Roman" w:hAnsi="Times New Roman" w:cs="Times New Roman"/>
              </w:rPr>
              <w:t>31</w:t>
            </w:r>
          </w:p>
        </w:tc>
      </w:tr>
      <w:tr w:rsidR="0064276F" w:rsidRPr="0064276F" w14:paraId="2C470E5E" w14:textId="77777777" w:rsidTr="00F94968">
        <w:tc>
          <w:tcPr>
            <w:cnfStyle w:val="001000000000" w:firstRow="0" w:lastRow="0" w:firstColumn="1" w:lastColumn="0" w:oddVBand="0" w:evenVBand="0" w:oddHBand="0" w:evenHBand="0" w:firstRowFirstColumn="0" w:firstRowLastColumn="0" w:lastRowFirstColumn="0" w:lastRowLastColumn="0"/>
            <w:tcW w:w="8647" w:type="dxa"/>
            <w:gridSpan w:val="4"/>
          </w:tcPr>
          <w:p w14:paraId="66BAEDF0" w14:textId="77777777" w:rsidR="00FC7F67" w:rsidRPr="0064276F" w:rsidRDefault="00FC7F67" w:rsidP="00F94968">
            <w:pPr>
              <w:rPr>
                <w:rFonts w:ascii="Times New Roman" w:hAnsi="Times New Roman" w:cs="Times New Roman"/>
                <w:b w:val="0"/>
              </w:rPr>
            </w:pPr>
            <w:r w:rsidRPr="0064276F">
              <w:rPr>
                <w:rFonts w:ascii="Times New Roman" w:hAnsi="Times New Roman" w:cs="Times New Roman"/>
                <w:b w:val="0"/>
              </w:rPr>
              <w:t>Total Power Consumption (W) – 4741</w:t>
            </w:r>
          </w:p>
        </w:tc>
      </w:tr>
      <w:tr w:rsidR="0064276F" w:rsidRPr="0064276F" w14:paraId="1DE91458" w14:textId="77777777" w:rsidTr="00F94968">
        <w:tc>
          <w:tcPr>
            <w:cnfStyle w:val="001000000000" w:firstRow="0" w:lastRow="0" w:firstColumn="1" w:lastColumn="0" w:oddVBand="0" w:evenVBand="0" w:oddHBand="0" w:evenHBand="0" w:firstRowFirstColumn="0" w:firstRowLastColumn="0" w:lastRowFirstColumn="0" w:lastRowLastColumn="0"/>
            <w:tcW w:w="8647" w:type="dxa"/>
            <w:gridSpan w:val="4"/>
          </w:tcPr>
          <w:p w14:paraId="3CFF017E" w14:textId="77777777" w:rsidR="00FC7F67" w:rsidRPr="0064276F" w:rsidRDefault="00FC7F67" w:rsidP="00F94968">
            <w:pPr>
              <w:keepNext/>
              <w:rPr>
                <w:rFonts w:ascii="Times New Roman" w:hAnsi="Times New Roman" w:cs="Times New Roman"/>
                <w:b w:val="0"/>
              </w:rPr>
            </w:pPr>
            <w:r w:rsidRPr="0064276F">
              <w:rPr>
                <w:rFonts w:ascii="Times New Roman" w:hAnsi="Times New Roman" w:cs="Times New Roman"/>
                <w:b w:val="0"/>
              </w:rPr>
              <w:t>Hourly Energy Consumption (kWh) – 4.74</w:t>
            </w:r>
          </w:p>
        </w:tc>
      </w:tr>
    </w:tbl>
    <w:p w14:paraId="11BE3815" w14:textId="77777777" w:rsidR="00FC7F67" w:rsidRPr="0064276F" w:rsidRDefault="00FC7F67" w:rsidP="00FC7F67">
      <w:pPr>
        <w:ind w:left="567"/>
        <w:jc w:val="both"/>
        <w:rPr>
          <w:rFonts w:ascii="Times New Roman" w:hAnsi="Times New Roman" w:cs="Times New Roman"/>
          <w:b/>
        </w:rPr>
      </w:pPr>
    </w:p>
    <w:p w14:paraId="497A3560" w14:textId="77777777" w:rsidR="00FC7F67" w:rsidRPr="0064276F" w:rsidRDefault="00FC7F67" w:rsidP="00FC7F67">
      <w:pPr>
        <w:spacing w:line="256" w:lineRule="auto"/>
        <w:ind w:left="567"/>
        <w:jc w:val="both"/>
        <w:rPr>
          <w:rFonts w:ascii="Times New Roman" w:hAnsi="Times New Roman" w:cs="Times New Roman"/>
          <w:i/>
          <w:sz w:val="24"/>
          <w:szCs w:val="24"/>
        </w:rPr>
      </w:pPr>
      <w:r w:rsidRPr="0064276F">
        <w:rPr>
          <w:rFonts w:ascii="Times New Roman" w:eastAsia="Calibri" w:hAnsi="Times New Roman" w:cs="Times New Roman"/>
          <w:i/>
          <w:sz w:val="24"/>
          <w:szCs w:val="24"/>
        </w:rPr>
        <w:t xml:space="preserve">3 – </w:t>
      </w:r>
      <w:r w:rsidRPr="0064276F">
        <w:rPr>
          <w:rFonts w:ascii="Times New Roman" w:hAnsi="Times New Roman" w:cs="Times New Roman"/>
          <w:i/>
          <w:sz w:val="24"/>
          <w:szCs w:val="24"/>
        </w:rPr>
        <w:t>Device/Equipment power rating, brand and model for Olowos Plaza</w:t>
      </w:r>
    </w:p>
    <w:p w14:paraId="705E831B"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Light Bulb – 15W 3U T2 B22 Energy Saving Light Bulb</w:t>
      </w:r>
    </w:p>
    <w:p w14:paraId="74D89DD7"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pacing w:val="4"/>
          <w:sz w:val="24"/>
          <w:szCs w:val="24"/>
        </w:rPr>
        <w:t>PC Desktop – 65W HP 260-a104na Desktop PC</w:t>
      </w:r>
    </w:p>
    <w:p w14:paraId="352C24D6"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PC Monitor – 31W HP-LA 2205wg</w:t>
      </w:r>
    </w:p>
    <w:p w14:paraId="798DF696"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LaserJet Printer and Copier – 337W HP Colour LaserJetPro MFPM180n</w:t>
      </w:r>
    </w:p>
    <w:p w14:paraId="5639D852"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Fridge – 418W Blizzard Bar20 Double Door Upright Bottle Cooler</w:t>
      </w:r>
    </w:p>
    <w:p w14:paraId="042C9723"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Television – 31W JVC LT-32C461 32" LED TV – White</w:t>
      </w:r>
    </w:p>
    <w:p w14:paraId="3DAEC8EC"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 xml:space="preserve">Fan – 45W </w:t>
      </w:r>
      <w:r w:rsidRPr="0064276F">
        <w:rPr>
          <w:rFonts w:ascii="Times New Roman" w:hAnsi="Times New Roman" w:cs="Times New Roman"/>
          <w:bCs/>
          <w:sz w:val="24"/>
          <w:szCs w:val="24"/>
        </w:rPr>
        <w:t>Premiair 16” White Oscillating Pedestal Fan - EH1796</w:t>
      </w:r>
    </w:p>
    <w:p w14:paraId="755EC9D7"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Nail Curing Lamp – 36W Mylee Nail MYL11</w:t>
      </w:r>
    </w:p>
    <w:p w14:paraId="50724194"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Hair Dryer – 1000W Swing Arm Wall Mounted Salon Hood Hair Dryer</w:t>
      </w:r>
    </w:p>
    <w:p w14:paraId="4A4AAA00"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Internet Router – 18W Draytek Vigor 2862 Series</w:t>
      </w:r>
    </w:p>
    <w:p w14:paraId="2D6896AC"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Barbing Clippers – 20W Kemei Turbocharged Barber Hair Clipper</w:t>
      </w:r>
    </w:p>
    <w:p w14:paraId="206901B4" w14:textId="77777777" w:rsidR="00FC7F67" w:rsidRPr="0064276F" w:rsidRDefault="00FC7F67" w:rsidP="00FC7F67">
      <w:pPr>
        <w:pStyle w:val="ListParagraph"/>
        <w:numPr>
          <w:ilvl w:val="0"/>
          <w:numId w:val="17"/>
        </w:numPr>
        <w:spacing w:line="256" w:lineRule="auto"/>
        <w:rPr>
          <w:rFonts w:ascii="Times New Roman" w:hAnsi="Times New Roman" w:cs="Times New Roman"/>
          <w:sz w:val="24"/>
          <w:szCs w:val="24"/>
        </w:rPr>
      </w:pPr>
      <w:r w:rsidRPr="0064276F">
        <w:rPr>
          <w:rFonts w:ascii="Times New Roman" w:hAnsi="Times New Roman" w:cs="Times New Roman"/>
          <w:sz w:val="24"/>
          <w:szCs w:val="24"/>
        </w:rPr>
        <w:t>Air Conditioner – 3000W Argo AWR322HLE Split-System Air Conditioner</w:t>
      </w:r>
    </w:p>
    <w:p w14:paraId="77731939" w14:textId="77777777" w:rsidR="00FC7F67" w:rsidRPr="0064276F" w:rsidRDefault="00FC7F67" w:rsidP="00FC7F67">
      <w:pPr>
        <w:pStyle w:val="ListParagraph"/>
        <w:spacing w:line="256" w:lineRule="auto"/>
        <w:ind w:left="1287"/>
        <w:rPr>
          <w:rFonts w:ascii="Times New Roman" w:hAnsi="Times New Roman" w:cs="Times New Roman"/>
          <w:sz w:val="24"/>
          <w:szCs w:val="24"/>
        </w:rPr>
      </w:pPr>
    </w:p>
    <w:p w14:paraId="159BA0D0" w14:textId="77777777" w:rsidR="00FC7F67" w:rsidRPr="0064276F" w:rsidRDefault="00FC7F67" w:rsidP="00FC7F67">
      <w:pPr>
        <w:pStyle w:val="ListParagraph"/>
        <w:spacing w:line="256" w:lineRule="auto"/>
        <w:ind w:left="1287"/>
        <w:rPr>
          <w:rFonts w:ascii="Times New Roman" w:hAnsi="Times New Roman" w:cs="Times New Roman"/>
          <w:sz w:val="24"/>
          <w:szCs w:val="24"/>
        </w:rPr>
      </w:pPr>
    </w:p>
    <w:p w14:paraId="0E74FDD8" w14:textId="77777777" w:rsidR="00FC7F67" w:rsidRPr="0064276F" w:rsidRDefault="00FC7F67" w:rsidP="00FC7F67">
      <w:pPr>
        <w:pStyle w:val="ListParagraph"/>
        <w:spacing w:line="256" w:lineRule="auto"/>
        <w:ind w:left="1287"/>
        <w:rPr>
          <w:rFonts w:ascii="Times New Roman" w:hAnsi="Times New Roman" w:cs="Times New Roman"/>
          <w:sz w:val="24"/>
          <w:szCs w:val="24"/>
        </w:rPr>
      </w:pPr>
    </w:p>
    <w:p w14:paraId="393AF660" w14:textId="77777777" w:rsidR="00FC7F67" w:rsidRPr="0064276F" w:rsidRDefault="00FC7F67" w:rsidP="00FC7F67">
      <w:pPr>
        <w:pStyle w:val="ListParagraph"/>
        <w:spacing w:line="256" w:lineRule="auto"/>
        <w:ind w:left="1287"/>
        <w:rPr>
          <w:rFonts w:ascii="Times New Roman" w:hAnsi="Times New Roman" w:cs="Times New Roman"/>
          <w:sz w:val="24"/>
          <w:szCs w:val="24"/>
        </w:rPr>
      </w:pPr>
    </w:p>
    <w:p w14:paraId="260A8F7A" w14:textId="77777777" w:rsidR="00FC7F67" w:rsidRPr="0064276F" w:rsidRDefault="00FC7F67" w:rsidP="00FC7F67">
      <w:pPr>
        <w:pStyle w:val="ListParagraph"/>
        <w:spacing w:line="256" w:lineRule="auto"/>
        <w:ind w:left="1287"/>
        <w:rPr>
          <w:rFonts w:ascii="Times New Roman" w:hAnsi="Times New Roman" w:cs="Times New Roman"/>
          <w:sz w:val="24"/>
          <w:szCs w:val="24"/>
        </w:rPr>
      </w:pPr>
    </w:p>
    <w:p w14:paraId="7E2F038C" w14:textId="77777777" w:rsidR="00FC7F67" w:rsidRPr="0064276F" w:rsidRDefault="00FC7F67" w:rsidP="00FC7F67">
      <w:pPr>
        <w:pStyle w:val="ListParagraph"/>
        <w:spacing w:line="256" w:lineRule="auto"/>
        <w:ind w:left="1287"/>
        <w:rPr>
          <w:rFonts w:ascii="Times New Roman" w:hAnsi="Times New Roman" w:cs="Times New Roman"/>
          <w:sz w:val="24"/>
          <w:szCs w:val="24"/>
        </w:rPr>
      </w:pPr>
    </w:p>
    <w:p w14:paraId="6CA815F5" w14:textId="77777777" w:rsidR="00FC7F67" w:rsidRPr="0064276F" w:rsidRDefault="00FC7F67" w:rsidP="00FC7F67">
      <w:pPr>
        <w:spacing w:line="256" w:lineRule="auto"/>
        <w:ind w:left="567"/>
        <w:jc w:val="both"/>
        <w:rPr>
          <w:rFonts w:ascii="Times New Roman" w:hAnsi="Times New Roman" w:cs="Times New Roman"/>
          <w:i/>
          <w:sz w:val="24"/>
          <w:szCs w:val="24"/>
        </w:rPr>
      </w:pPr>
      <w:r w:rsidRPr="0064276F">
        <w:rPr>
          <w:rFonts w:ascii="Times New Roman" w:eastAsia="Calibri" w:hAnsi="Times New Roman" w:cs="Times New Roman"/>
          <w:i/>
          <w:sz w:val="24"/>
          <w:szCs w:val="24"/>
        </w:rPr>
        <w:t xml:space="preserve">4 – </w:t>
      </w:r>
      <w:r w:rsidRPr="0064276F">
        <w:rPr>
          <w:rFonts w:ascii="Times New Roman" w:hAnsi="Times New Roman" w:cs="Times New Roman"/>
          <w:i/>
          <w:sz w:val="24"/>
          <w:szCs w:val="24"/>
        </w:rPr>
        <w:t>Olowos Plaza business operation assumptions</w:t>
      </w:r>
    </w:p>
    <w:p w14:paraId="075F3AD7"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Some devices/equipment are specific to certain commercial outlets i.e. fridge to commercial outlet 5; nail curing lamp, dryers and clippers to commercial outlet 3; PC, printers and router to commercial outlet 1; AC to commercial outlets 1 and 3.</w:t>
      </w:r>
    </w:p>
    <w:p w14:paraId="6B60EDB2"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Devices/Equipment consume maximum power whenever in use.</w:t>
      </w:r>
    </w:p>
    <w:p w14:paraId="008BAA39"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The same device/equipment (TV, AC, Light bulb) model and/or specification is considered for those utilised in more than one commercial centre outlet.</w:t>
      </w:r>
    </w:p>
    <w:p w14:paraId="090DF732"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Daytime operation for Mondays – Saturdays are from 9am – 6pm.</w:t>
      </w:r>
    </w:p>
    <w:p w14:paraId="77D0EC43"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 xml:space="preserve">Reduced operational hours on Sundays. </w:t>
      </w:r>
    </w:p>
    <w:p w14:paraId="2504CD66"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Sunday operations are daytime only, running from noon to 5pm.</w:t>
      </w:r>
    </w:p>
    <w:p w14:paraId="44489872"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No cycling has been considered for the refrigerator (baseload) and the air conditioning unit.</w:t>
      </w:r>
    </w:p>
    <w:p w14:paraId="300D37D0"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 xml:space="preserve">Therefore, baseload has to be met 24 hrs a day, every day of the week. </w:t>
      </w:r>
    </w:p>
    <w:p w14:paraId="0622FDB5"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Commercial outlets 1 and 3, have a larger commercial space than the other outlets due to the nature of their commercial activity.</w:t>
      </w:r>
    </w:p>
    <w:p w14:paraId="076BC5C0"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 xml:space="preserve">Commercial outlets 1 and 3 get their cooling from air conditioners, whilst the other outlets source their artificial cooling from standing fans. </w:t>
      </w:r>
    </w:p>
    <w:p w14:paraId="4C8E04AE" w14:textId="77777777" w:rsidR="00FC7F67" w:rsidRPr="0064276F" w:rsidRDefault="00FC7F67" w:rsidP="00FC7F67">
      <w:pPr>
        <w:pStyle w:val="ListParagraph"/>
        <w:numPr>
          <w:ilvl w:val="0"/>
          <w:numId w:val="18"/>
        </w:numPr>
        <w:rPr>
          <w:rFonts w:ascii="Times New Roman" w:hAnsi="Times New Roman" w:cs="Times New Roman"/>
          <w:sz w:val="24"/>
          <w:szCs w:val="24"/>
        </w:rPr>
      </w:pPr>
      <w:r w:rsidRPr="0064276F">
        <w:rPr>
          <w:rFonts w:ascii="Times New Roman" w:hAnsi="Times New Roman" w:cs="Times New Roman"/>
          <w:sz w:val="24"/>
          <w:szCs w:val="24"/>
        </w:rPr>
        <w:t>Light bulbs are never on during the daytime.</w:t>
      </w:r>
    </w:p>
    <w:p w14:paraId="7F566E4F"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A limited number of devices/equipment are operated in commercial outlets 1 and 3 during the daytime from Monday – Friday. This conserves energy as service demand drops.</w:t>
      </w:r>
    </w:p>
    <w:p w14:paraId="31D2CA81"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During Saturday daytime, service demand increases with more devices/equipment powered on to meet the increase in commercial activity.</w:t>
      </w:r>
    </w:p>
    <w:p w14:paraId="7EAF8FCD"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Weekly peak load is recorded during Saturday daytime.</w:t>
      </w:r>
    </w:p>
    <w:p w14:paraId="302C9C9E"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Night-time operation for Mondays – Saturdays are from 6pm – 10pm.</w:t>
      </w:r>
    </w:p>
    <w:p w14:paraId="3A8117AA"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No Sunday night-time operations.</w:t>
      </w:r>
    </w:p>
    <w:p w14:paraId="0575AC6E"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Only commercial outlets 1, 3 and 5 are open for business on Sundays.</w:t>
      </w:r>
    </w:p>
    <w:p w14:paraId="0E649902"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 xml:space="preserve">As night-time approaches and the weather improves, commercial outlet 3 powers off its air conditioning unit. </w:t>
      </w:r>
    </w:p>
    <w:p w14:paraId="444E992C"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Due to the nature of the devices/equipment in commercial outlet 1, the air conditioning unit is operational for its entire business hours (daytime and night-time).</w:t>
      </w:r>
    </w:p>
    <w:p w14:paraId="165716B6"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Light bulbs are always on during the night-time.</w:t>
      </w:r>
    </w:p>
    <w:p w14:paraId="260F02E9"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 xml:space="preserve">With a weighted average daily and weekly energy demand of 108 kWh and 757 kWh respectively.  </w:t>
      </w:r>
    </w:p>
    <w:p w14:paraId="28EF605D"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With a yearly energy consumption of approximately 39,497 kWh, we consider Olowos Plaza a medium scale business.</w:t>
      </w:r>
    </w:p>
    <w:p w14:paraId="0250A0B6" w14:textId="77777777" w:rsidR="00FC7F67" w:rsidRPr="0064276F" w:rsidRDefault="00FC7F67" w:rsidP="00FC7F67">
      <w:pPr>
        <w:pStyle w:val="ListParagraph"/>
        <w:numPr>
          <w:ilvl w:val="0"/>
          <w:numId w:val="18"/>
        </w:numPr>
        <w:jc w:val="both"/>
        <w:rPr>
          <w:rFonts w:ascii="Times New Roman" w:hAnsi="Times New Roman" w:cs="Times New Roman"/>
          <w:sz w:val="24"/>
          <w:szCs w:val="24"/>
        </w:rPr>
      </w:pPr>
      <w:r w:rsidRPr="0064276F">
        <w:rPr>
          <w:rFonts w:ascii="Times New Roman" w:hAnsi="Times New Roman" w:cs="Times New Roman"/>
          <w:sz w:val="24"/>
          <w:szCs w:val="24"/>
        </w:rPr>
        <w:t>Based on Olowos Plaza’s yearly energy consumption of 39.5 MWh, commercial outlet 1 consumes the most energy at 47% of total supplied energy, outlet 3 follows with 41%, outlet 5 with 10% and outlets 2 and 4 consuming 1% respectively.</w:t>
      </w:r>
    </w:p>
    <w:p w14:paraId="6A32202F" w14:textId="77777777" w:rsidR="00FC7F67" w:rsidRPr="0064276F" w:rsidRDefault="00FC7F67" w:rsidP="00FC7F67">
      <w:pPr>
        <w:pStyle w:val="ListParagraph"/>
        <w:ind w:left="1287"/>
        <w:jc w:val="both"/>
        <w:rPr>
          <w:rFonts w:ascii="Times New Roman" w:hAnsi="Times New Roman" w:cs="Times New Roman"/>
          <w:sz w:val="24"/>
          <w:szCs w:val="24"/>
        </w:rPr>
      </w:pPr>
    </w:p>
    <w:p w14:paraId="2009A284" w14:textId="77777777" w:rsidR="00FC7F67" w:rsidRPr="0064276F" w:rsidRDefault="00FC7F67" w:rsidP="00FC7F67">
      <w:pPr>
        <w:pStyle w:val="ListParagraph"/>
        <w:ind w:left="1287"/>
        <w:jc w:val="both"/>
        <w:rPr>
          <w:rFonts w:ascii="Times New Roman" w:hAnsi="Times New Roman" w:cs="Times New Roman"/>
          <w:sz w:val="24"/>
          <w:szCs w:val="24"/>
        </w:rPr>
      </w:pPr>
    </w:p>
    <w:p w14:paraId="2CAC5A9A" w14:textId="77777777" w:rsidR="00FC7F67" w:rsidRPr="0064276F" w:rsidRDefault="00FC7F67" w:rsidP="00FC7F67">
      <w:pPr>
        <w:spacing w:line="256" w:lineRule="auto"/>
        <w:ind w:left="567"/>
        <w:jc w:val="both"/>
        <w:rPr>
          <w:rFonts w:ascii="Times New Roman" w:eastAsia="Calibri" w:hAnsi="Times New Roman" w:cs="Times New Roman"/>
          <w:i/>
          <w:sz w:val="24"/>
          <w:szCs w:val="24"/>
        </w:rPr>
      </w:pPr>
    </w:p>
    <w:p w14:paraId="6B1C85B5" w14:textId="77777777" w:rsidR="00FC7F67" w:rsidRPr="0064276F" w:rsidRDefault="00FC7F67" w:rsidP="00FC7F67">
      <w:pPr>
        <w:spacing w:line="256" w:lineRule="auto"/>
        <w:ind w:left="567"/>
        <w:jc w:val="both"/>
        <w:rPr>
          <w:rFonts w:ascii="Times New Roman" w:hAnsi="Times New Roman" w:cs="Times New Roman"/>
          <w:i/>
          <w:sz w:val="24"/>
          <w:szCs w:val="24"/>
        </w:rPr>
      </w:pPr>
      <w:r w:rsidRPr="0064276F">
        <w:rPr>
          <w:rFonts w:ascii="Times New Roman" w:eastAsia="Calibri" w:hAnsi="Times New Roman" w:cs="Times New Roman"/>
          <w:i/>
          <w:sz w:val="24"/>
          <w:szCs w:val="24"/>
        </w:rPr>
        <w:t xml:space="preserve">5 – </w:t>
      </w:r>
      <w:r w:rsidRPr="0064276F">
        <w:rPr>
          <w:rFonts w:ascii="Times New Roman" w:hAnsi="Times New Roman" w:cs="Times New Roman"/>
          <w:i/>
          <w:sz w:val="24"/>
          <w:szCs w:val="24"/>
        </w:rPr>
        <w:t>Olowos Plaza power system operations design assumptions and considerations</w:t>
      </w:r>
    </w:p>
    <w:p w14:paraId="404260B2"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Olowos Plaza’s power system is designed in meeting a weekly variable load demand, with the same total load demand from Monday – Friday (117 kWh), increased demand on Saturday (134 kWh) and reduced demand on Sunday (36 kWh).</w:t>
      </w:r>
    </w:p>
    <w:p w14:paraId="4D8474E4"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worked with solar irradiation data from Copernicus Atmosphere Monitoring Service (CAMS) at latitude - tilt angle (0⁰), specific to Abuja, Nigeria.</w:t>
      </w:r>
    </w:p>
    <w:p w14:paraId="6D851BB4"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Abuja is positioned at geographical coordinates: latitude - 10⁰N and longitude - 8⁰E.</w:t>
      </w:r>
    </w:p>
    <w:p w14:paraId="2684B02B"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worked with a single day (24hr) solar-irradiation data based on the average daily solar irradiation for each month of the year for 2017.</w:t>
      </w:r>
    </w:p>
    <w:p w14:paraId="4B672B20"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solar-PV system sizing for the capacity range considered, was guided by working with the lowest average daily irradiation (4.45kWh/m2/day) for the year (August), against the commercial centre’s peak load day (Saturday).</w:t>
      </w:r>
    </w:p>
    <w:p w14:paraId="4FEE4BBB"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determined our land size (surface area) for the range of system capacities, using the equation:</w:t>
      </w:r>
    </w:p>
    <w:p w14:paraId="03DC2E5D" w14:textId="77777777" w:rsidR="00FC7F67" w:rsidRPr="0064276F" w:rsidRDefault="00714429" w:rsidP="00FC7F67">
      <w:pPr>
        <w:spacing w:after="0" w:line="256" w:lineRule="auto"/>
        <w:ind w:left="567"/>
        <w:jc w:val="both"/>
        <w:rPr>
          <w:rFonts w:ascii="Times New Roman" w:eastAsiaTheme="minorEastAsia" w:hAnsi="Times New Roman" w:cs="Times New Roman"/>
          <w:sz w:val="20"/>
          <w:szCs w:val="20"/>
        </w:rPr>
      </w:pPr>
      <m:oMath>
        <m:f>
          <m:fPr>
            <m:ctrlPr>
              <w:rPr>
                <w:rFonts w:ascii="Cambria Math" w:hAnsi="Cambria Math" w:cs="Times New Roman"/>
                <w:i/>
                <w:sz w:val="20"/>
                <w:szCs w:val="20"/>
              </w:rPr>
            </m:ctrlPr>
          </m:fPr>
          <m:num>
            <m:r>
              <w:rPr>
                <w:rFonts w:ascii="Cambria Math" w:hAnsi="Cambria Math" w:cs="Times New Roman"/>
                <w:sz w:val="20"/>
                <w:szCs w:val="20"/>
              </w:rPr>
              <m:t xml:space="preserve">Total daily irradiation </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kWh</m:t>
                    </m:r>
                  </m:num>
                  <m:den>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2</m:t>
                        </m:r>
                      </m:sup>
                    </m:sSup>
                  </m:den>
                </m:f>
              </m:e>
            </m:d>
            <m:r>
              <w:rPr>
                <w:rFonts w:ascii="Cambria Math" w:hAnsi="Cambria Math" w:cs="Times New Roman"/>
                <w:sz w:val="20"/>
                <w:szCs w:val="20"/>
              </w:rPr>
              <m:t xml:space="preserve"> x Total Solar-PV system capacity </m:t>
            </m:r>
            <m:d>
              <m:dPr>
                <m:ctrlPr>
                  <w:rPr>
                    <w:rFonts w:ascii="Cambria Math" w:hAnsi="Cambria Math" w:cs="Times New Roman"/>
                    <w:i/>
                    <w:sz w:val="20"/>
                    <w:szCs w:val="20"/>
                  </w:rPr>
                </m:ctrlPr>
              </m:dPr>
              <m:e>
                <m:r>
                  <w:rPr>
                    <w:rFonts w:ascii="Cambria Math" w:hAnsi="Cambria Math" w:cs="Times New Roman"/>
                    <w:sz w:val="20"/>
                    <w:szCs w:val="20"/>
                  </w:rPr>
                  <m:t>kW</m:t>
                </m:r>
              </m:e>
            </m:d>
          </m:num>
          <m:den>
            <m:r>
              <w:rPr>
                <w:rFonts w:ascii="Cambria Math" w:hAnsi="Cambria Math" w:cs="Times New Roman"/>
                <w:sz w:val="20"/>
                <w:szCs w:val="20"/>
              </w:rPr>
              <m:t xml:space="preserve">Solar constant </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kWh</m:t>
                    </m:r>
                  </m:num>
                  <m:den>
                    <m:sSup>
                      <m:sSupPr>
                        <m:ctrlPr>
                          <w:rPr>
                            <w:rFonts w:ascii="Cambria Math" w:hAnsi="Cambria Math" w:cs="Times New Roman"/>
                            <w:i/>
                            <w:sz w:val="20"/>
                            <w:szCs w:val="20"/>
                          </w:rPr>
                        </m:ctrlPr>
                      </m:sSupPr>
                      <m:e>
                        <m:r>
                          <w:rPr>
                            <w:rFonts w:ascii="Cambria Math" w:hAnsi="Cambria Math" w:cs="Times New Roman"/>
                            <w:sz w:val="20"/>
                            <w:szCs w:val="20"/>
                          </w:rPr>
                          <m:t>m</m:t>
                        </m:r>
                      </m:e>
                      <m:sup>
                        <m:r>
                          <w:rPr>
                            <w:rFonts w:ascii="Cambria Math" w:hAnsi="Cambria Math" w:cs="Times New Roman"/>
                            <w:sz w:val="20"/>
                            <w:szCs w:val="20"/>
                          </w:rPr>
                          <m:t>2</m:t>
                        </m:r>
                      </m:sup>
                    </m:sSup>
                  </m:den>
                </m:f>
              </m:e>
            </m:d>
          </m:den>
        </m:f>
        <m:r>
          <w:rPr>
            <w:rFonts w:ascii="Cambria Math" w:hAnsi="Cambria Math" w:cs="Times New Roman"/>
            <w:sz w:val="20"/>
            <w:szCs w:val="20"/>
          </w:rPr>
          <m:t xml:space="preserve"> x power conversion efficiency</m:t>
        </m:r>
      </m:oMath>
      <w:r w:rsidR="00FC7F67" w:rsidRPr="0064276F">
        <w:rPr>
          <w:rFonts w:ascii="Times New Roman" w:eastAsiaTheme="minorEastAsia" w:hAnsi="Times New Roman" w:cs="Times New Roman"/>
          <w:sz w:val="20"/>
          <w:szCs w:val="20"/>
        </w:rPr>
        <w:t xml:space="preserve">          </w:t>
      </w:r>
      <w:r w:rsidR="00FC7F67" w:rsidRPr="0064276F">
        <w:rPr>
          <w:rFonts w:ascii="Times New Roman" w:hAnsi="Times New Roman" w:cs="Times New Roman"/>
        </w:rPr>
        <w:t>(5)</w:t>
      </w:r>
    </w:p>
    <w:p w14:paraId="30EB48B4"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surface area was verified considering the surface area per panel rating i.e. 0.69m</w:t>
      </w:r>
      <w:r w:rsidRPr="0064276F">
        <w:rPr>
          <w:rFonts w:ascii="Times New Roman" w:hAnsi="Times New Roman" w:cs="Times New Roman"/>
          <w:sz w:val="24"/>
          <w:szCs w:val="24"/>
          <w:vertAlign w:val="superscript"/>
        </w:rPr>
        <w:t>2</w:t>
      </w:r>
      <w:r w:rsidRPr="0064276F">
        <w:rPr>
          <w:rFonts w:ascii="Times New Roman" w:hAnsi="Times New Roman" w:cs="Times New Roman"/>
          <w:sz w:val="24"/>
          <w:szCs w:val="24"/>
        </w:rPr>
        <w:t xml:space="preserve"> per 100W panel. The result would have been divided by a “factor” if the design considered a tilt angle greater than 0⁰.</w:t>
      </w:r>
    </w:p>
    <w:p w14:paraId="4D50ED98"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Nigeria experiences on average, five to six daily peak sun hours.</w:t>
      </w:r>
    </w:p>
    <w:p w14:paraId="34B7AFA5"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solar-PV system operates on average 10 hours a day in a week (for most of the hybrid systems’ analysed in the study).</w:t>
      </w:r>
    </w:p>
    <w:p w14:paraId="05DA151A"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assumed a system operating temperature of 35⁰C.</w:t>
      </w:r>
    </w:p>
    <w:p w14:paraId="1A6836DA"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systems considered for our analysis are DC-coupled systems.</w:t>
      </w:r>
    </w:p>
    <w:p w14:paraId="2B0D09B6"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assumed “48V, 60A” MPPT charge controllers would be employed in ensuring the proper operation and interaction of the solar-PV system with the battery storage system.</w:t>
      </w:r>
    </w:p>
    <w:p w14:paraId="2E3A4DA8"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also assumed charge controllers will work as the solar-PV system regulator/protection (especially for protection against low voltage, over-current, reverse polarity, short-circuiting, overloading etc.), with fuses, circuit breakers, isolators, surge protectors, lightning arresters and a system ground, operating as the larger power systems’ protection.</w:t>
      </w:r>
    </w:p>
    <w:p w14:paraId="0DC1E4E6"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Charge controllers replacement – thrice in the integrated power systems’ lifetime (20 years).</w:t>
      </w:r>
    </w:p>
    <w:p w14:paraId="62770E3D"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battery storage system was sized for a 50% DOD capacity based on the Plaza’s Saturday commercial operations. This meant that the plaza had a varying DOD less than 50% from Monday – Friday, and also on Sunday. This resulted in a weighted weekly average DOD in the range of 34 – 41% for the integrated power systems’ battery storage capacities analysed.</w:t>
      </w:r>
    </w:p>
    <w:p w14:paraId="0C6A2D54"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assumed an 85% battery charging cycling efficiency, with the battery housed in a well ventilated room to prevent gaseous build-up and risk of human exposure to harmful gases (by-product of the charging process) that could be explosive and toxic.</w:t>
      </w:r>
    </w:p>
    <w:p w14:paraId="6059A9F5"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With the battery storage system operating on a weekly average of 10 hours a day (for most of the hybrid systems’ analysed in this study), we factored in battery storage system maintenance.</w:t>
      </w:r>
    </w:p>
    <w:p w14:paraId="6ADA0FEA"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Total battery array replacement – once in the integrated power systems’ lifetime. Informed by operations, battery lifetime (cycles) and referring to Rolls battery manual.</w:t>
      </w:r>
    </w:p>
    <w:p w14:paraId="4AA18423"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employed a multi-stage (fast) battery charging regime i.e. approximately two hours to get to 80% state of charge (SOC), six hours to 100% SOC.</w:t>
      </w:r>
    </w:p>
    <w:p w14:paraId="3156FD92"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also assumed there would be an equalisation charge applied periodically and as necessary.</w:t>
      </w:r>
    </w:p>
    <w:p w14:paraId="714A8F1F"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Battery self-discharge of 5% per month.</w:t>
      </w:r>
    </w:p>
    <w:p w14:paraId="5461843C"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 xml:space="preserve">Due to the system’s low DOD, we did not consider system capacity degradation to have a significant effect on the battery storage system’s operation during its active lifetime, considering one replacement. </w:t>
      </w:r>
    </w:p>
    <w:p w14:paraId="3C1AC1E5"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Due to the battery’s charging regime, total battery array capacities and system application, the system produced energy that was excess to demand i.e. surplus energy (MWh/yr.).</w:t>
      </w:r>
    </w:p>
    <w:p w14:paraId="698D4EB2" w14:textId="77777777" w:rsidR="00FC7F67" w:rsidRPr="0064276F" w:rsidRDefault="00FC7F67" w:rsidP="00FC7F67">
      <w:pPr>
        <w:pStyle w:val="ListParagraph"/>
        <w:numPr>
          <w:ilvl w:val="0"/>
          <w:numId w:val="19"/>
        </w:numPr>
        <w:spacing w:before="240" w:line="256" w:lineRule="auto"/>
        <w:jc w:val="both"/>
        <w:rPr>
          <w:rFonts w:ascii="Times New Roman" w:hAnsi="Times New Roman" w:cs="Times New Roman"/>
          <w:sz w:val="24"/>
          <w:szCs w:val="24"/>
        </w:rPr>
      </w:pPr>
      <w:r w:rsidRPr="0064276F">
        <w:rPr>
          <w:rFonts w:ascii="Times New Roman" w:hAnsi="Times New Roman" w:cs="Times New Roman"/>
          <w:sz w:val="24"/>
          <w:szCs w:val="24"/>
        </w:rPr>
        <w:t xml:space="preserve">The system’s surplus energy (MWh/yr.) could not be traded due to the DisCos reluctance (repeated excuse of maintaining and revamping their networks) to engage in energy trading and the immaturity of the transactive energy market in Nigeria.   </w:t>
      </w:r>
    </w:p>
    <w:p w14:paraId="6D110111"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Inverter efficiency of 85% was also considered in our systems’ operation design.</w:t>
      </w:r>
    </w:p>
    <w:p w14:paraId="4062D36D"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We assumed 48V inverters would be employed. We also considered power equipment/device start-up wattage in this assumption.</w:t>
      </w:r>
    </w:p>
    <w:p w14:paraId="2A55C5F4"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Inverter replacement – once in the integrated power systems’ lifetime.</w:t>
      </w:r>
    </w:p>
    <w:p w14:paraId="3797F4D0"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 xml:space="preserve">The generator system was not employed in charging the batteries towards meeting their load requirements. </w:t>
      </w:r>
    </w:p>
    <w:p w14:paraId="5B979ADD"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In any case, we assumed that the generator system when operational could render an equalisation charge to the battery storage system as necessary.</w:t>
      </w:r>
    </w:p>
    <w:p w14:paraId="621CFF2D" w14:textId="77777777" w:rsidR="00FC7F67" w:rsidRPr="0064276F" w:rsidRDefault="00FC7F67" w:rsidP="00FC7F67">
      <w:pPr>
        <w:pStyle w:val="ListParagraph"/>
        <w:numPr>
          <w:ilvl w:val="0"/>
          <w:numId w:val="19"/>
        </w:numPr>
        <w:spacing w:after="0" w:line="240" w:lineRule="auto"/>
        <w:jc w:val="both"/>
        <w:rPr>
          <w:rFonts w:ascii="Times New Roman" w:hAnsi="Times New Roman" w:cs="Times New Roman"/>
          <w:sz w:val="24"/>
          <w:szCs w:val="24"/>
        </w:rPr>
      </w:pPr>
      <w:r w:rsidRPr="0064276F">
        <w:rPr>
          <w:rFonts w:ascii="Times New Roman" w:hAnsi="Times New Roman" w:cs="Times New Roman"/>
          <w:sz w:val="24"/>
          <w:szCs w:val="24"/>
        </w:rPr>
        <w:t>The diesel generator system operated within a range of 30 – 70% load of system capacity.</w:t>
      </w:r>
    </w:p>
    <w:p w14:paraId="0D765AF6"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diesel generator (DG) system, being the more resilient of the two systems (diesel and petrol generators), was deployed in meeting the higher load demand of Olowos Plaza business operations and operated for longer hours when deployed.</w:t>
      </w:r>
    </w:p>
    <w:p w14:paraId="108C3B47"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eastAsia="Calibri" w:hAnsi="Times New Roman" w:cs="Times New Roman"/>
          <w:sz w:val="24"/>
          <w:szCs w:val="24"/>
        </w:rPr>
        <w:t>For CO</w:t>
      </w:r>
      <w:r w:rsidRPr="0064276F">
        <w:rPr>
          <w:rFonts w:ascii="Times New Roman" w:eastAsia="Calibri" w:hAnsi="Times New Roman" w:cs="Times New Roman"/>
          <w:sz w:val="24"/>
          <w:szCs w:val="24"/>
          <w:vertAlign w:val="subscript"/>
        </w:rPr>
        <w:t>2</w:t>
      </w:r>
      <w:r w:rsidRPr="0064276F">
        <w:rPr>
          <w:rFonts w:ascii="Times New Roman" w:eastAsia="Calibri" w:hAnsi="Times New Roman" w:cs="Times New Roman"/>
          <w:sz w:val="24"/>
          <w:szCs w:val="24"/>
        </w:rPr>
        <w:t xml:space="preserve"> emissions calculation, we worked with diesel fuel emitting 2.68kg per litre consumption and petrol emitting 2.31kg per litre consumption.</w:t>
      </w:r>
    </w:p>
    <w:p w14:paraId="6ECAD733"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eastAsia="Calibri" w:hAnsi="Times New Roman" w:cs="Times New Roman"/>
          <w:sz w:val="24"/>
          <w:szCs w:val="24"/>
        </w:rPr>
        <w:t>We also worked with 9.7kWh and 10.7kWh in a litre of petrol and diesel fuel respectively. Referring to the generator system data sheet (efficiency) and power system loading (efficiency at “xy” load of the power system) we were able to determine the energy being delivered per litre consumption.</w:t>
      </w:r>
    </w:p>
    <w:p w14:paraId="76AEB982"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In selecting a diesel generator size, we also considered the start-up wattage for the air-conditioning units.</w:t>
      </w:r>
    </w:p>
    <w:p w14:paraId="280FA557"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Petrol generator (PG) is deployed in meeting the lesser loads of Olowos Plaza business operations.</w:t>
      </w:r>
    </w:p>
    <w:p w14:paraId="7B46D0D8"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 xml:space="preserve">To prevent wet-stacking and for efficiency, the generator system is not too lightly loaded and whenever deployed is operational for at least two hours. </w:t>
      </w:r>
    </w:p>
    <w:p w14:paraId="66C6F14B"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Petrol generator replacement – four times in the integrated power systems’ lifetime.</w:t>
      </w:r>
    </w:p>
    <w:p w14:paraId="7923A9C7" w14:textId="77777777" w:rsidR="00FC7F67" w:rsidRPr="0064276F" w:rsidRDefault="00FC7F67" w:rsidP="00FC7F67">
      <w:pPr>
        <w:pStyle w:val="ListParagraph"/>
        <w:numPr>
          <w:ilvl w:val="0"/>
          <w:numId w:val="19"/>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Maintenance of the generator system – four times a year (once every three months).</w:t>
      </w:r>
    </w:p>
    <w:p w14:paraId="683527D5" w14:textId="77777777" w:rsidR="00FC7F67" w:rsidRPr="0064276F" w:rsidRDefault="00FC7F67" w:rsidP="00FC7F67">
      <w:pPr>
        <w:pStyle w:val="ListParagraph"/>
        <w:spacing w:line="256" w:lineRule="auto"/>
        <w:ind w:left="1287"/>
        <w:jc w:val="both"/>
        <w:rPr>
          <w:rFonts w:ascii="Times New Roman" w:hAnsi="Times New Roman" w:cs="Times New Roman"/>
          <w:sz w:val="24"/>
          <w:szCs w:val="24"/>
        </w:rPr>
      </w:pPr>
    </w:p>
    <w:p w14:paraId="5A460FFC" w14:textId="77777777" w:rsidR="00FC7F67" w:rsidRPr="0064276F" w:rsidRDefault="00FC7F67" w:rsidP="00FC7F67">
      <w:pPr>
        <w:spacing w:line="256" w:lineRule="auto"/>
        <w:ind w:left="567"/>
        <w:jc w:val="both"/>
        <w:rPr>
          <w:rFonts w:ascii="Times New Roman" w:hAnsi="Times New Roman" w:cs="Times New Roman"/>
          <w:i/>
          <w:sz w:val="24"/>
          <w:szCs w:val="24"/>
        </w:rPr>
      </w:pPr>
      <w:r w:rsidRPr="0064276F">
        <w:rPr>
          <w:rFonts w:ascii="Times New Roman" w:eastAsia="Calibri" w:hAnsi="Times New Roman" w:cs="Times New Roman"/>
          <w:i/>
          <w:sz w:val="24"/>
          <w:szCs w:val="24"/>
        </w:rPr>
        <w:t xml:space="preserve">6 – </w:t>
      </w:r>
      <w:r w:rsidRPr="0064276F">
        <w:rPr>
          <w:rFonts w:ascii="Times New Roman" w:hAnsi="Times New Roman" w:cs="Times New Roman"/>
          <w:i/>
          <w:sz w:val="24"/>
          <w:szCs w:val="24"/>
        </w:rPr>
        <w:t xml:space="preserve">Olowos Plaza power system cost considerations and assumptions </w:t>
      </w:r>
    </w:p>
    <w:p w14:paraId="4CE02F2E"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 xml:space="preserve">System costs were presented in USD ($). For conversion to Nigerian naira (₦), use conversion rates of $1 – ₦ 306.35  set by the central bank of Nigeria pertinent to the period of our analysis i.e. December 2018 </w:t>
      </w:r>
    </w:p>
    <w:p w14:paraId="4F7EE27C"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Cost quotation from an e-commerce (Future Green Tech.) online store (Made-in-China.com) put a unit of 100W</w:t>
      </w:r>
      <w:r w:rsidRPr="0064276F">
        <w:rPr>
          <w:rFonts w:ascii="Times New Roman" w:hAnsi="Times New Roman" w:cs="Times New Roman"/>
          <w:sz w:val="24"/>
          <w:szCs w:val="24"/>
          <w:vertAlign w:val="subscript"/>
        </w:rPr>
        <w:t>p</w:t>
      </w:r>
      <w:r w:rsidRPr="0064276F">
        <w:rPr>
          <w:rFonts w:ascii="Times New Roman" w:hAnsi="Times New Roman" w:cs="Times New Roman"/>
          <w:sz w:val="24"/>
          <w:szCs w:val="24"/>
        </w:rPr>
        <w:t xml:space="preserve"> monocrystalline PV module at $33 and 100 pieces at $3300.</w:t>
      </w:r>
    </w:p>
    <w:p w14:paraId="51C382AB"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Rolls Battery (12 CS 11P) unit - $986.69.</w:t>
      </w:r>
    </w:p>
    <w:p w14:paraId="5478A8DF"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Stephill diesel generator (SSDK20M) unit - $12,835.48.</w:t>
      </w:r>
    </w:p>
    <w:p w14:paraId="33F3492E"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Neilsen petrol generator (CT1900) unit - $272.95; with a net present value applied to the generator’s replacement costs as necessary.</w:t>
      </w:r>
    </w:p>
    <w:p w14:paraId="174B3F35"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balance of system components (wires, connectors, switches etc.) were assumed to be 15% of the solar-PV system’s capital costs.</w:t>
      </w:r>
    </w:p>
    <w:p w14:paraId="3CC49165"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charge controller costs were assumed to be 10% of the solar-PV system’s capital costs, with a net present value applied to the replacement costs as necessary.</w:t>
      </w:r>
    </w:p>
    <w:p w14:paraId="5C0AB1EC"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The inverter costs were assumed to be 20% of the solar-PV system’s capital costs, with a net present value applied to the replacement costs as necessary.</w:t>
      </w:r>
    </w:p>
    <w:p w14:paraId="21588999"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All maintenance costs (for the solar-PV, battery storage and electric power generator systems) were informed by the negotiable price of labour/services costs in Nigeria.</w:t>
      </w:r>
    </w:p>
    <w:p w14:paraId="5CA36468"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 xml:space="preserve">Land costs were informed by contact with a land and properties agent. Kuje a suburban town in Abuja (Federal Capital Territory) was chosen due to the wider availability of project development space. </w:t>
      </w:r>
    </w:p>
    <w:p w14:paraId="034FE1F8"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 xml:space="preserve">We enquired on the lowest land size cost relative to the lowest solar-PV system capacity and thereafter scaled the cost upwards to account for all other system sizes in the capacity range we considered. </w:t>
      </w:r>
    </w:p>
    <w:p w14:paraId="2A9CA80F"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A uniform land area was assumed for the land size calculations.</w:t>
      </w:r>
    </w:p>
    <w:p w14:paraId="56E80D6F" w14:textId="77777777" w:rsidR="00FC7F67" w:rsidRPr="0064276F" w:rsidRDefault="00FC7F67" w:rsidP="00FC7F67">
      <w:pPr>
        <w:pStyle w:val="ListParagraph"/>
        <w:numPr>
          <w:ilvl w:val="0"/>
          <w:numId w:val="20"/>
        </w:numPr>
        <w:spacing w:line="256" w:lineRule="auto"/>
        <w:jc w:val="both"/>
        <w:rPr>
          <w:rFonts w:ascii="Times New Roman" w:hAnsi="Times New Roman" w:cs="Times New Roman"/>
          <w:sz w:val="24"/>
          <w:szCs w:val="24"/>
        </w:rPr>
      </w:pPr>
      <w:r w:rsidRPr="0064276F">
        <w:rPr>
          <w:rFonts w:ascii="Times New Roman" w:hAnsi="Times New Roman" w:cs="Times New Roman"/>
          <w:sz w:val="24"/>
          <w:szCs w:val="24"/>
        </w:rPr>
        <w:t>Shipping and import duties on the solar-PV components were not considered, as well as cost of transportation, installation and re-installation of the system’s component parts.</w:t>
      </w:r>
    </w:p>
    <w:p w14:paraId="1F583ED5" w14:textId="77777777" w:rsidR="00FC7F67" w:rsidRPr="0064276F" w:rsidRDefault="00FC7F67" w:rsidP="00FC7F67">
      <w:pPr>
        <w:spacing w:line="256" w:lineRule="auto"/>
        <w:jc w:val="both"/>
        <w:rPr>
          <w:rFonts w:ascii="Times New Roman" w:hAnsi="Times New Roman" w:cs="Times New Roman"/>
          <w:sz w:val="24"/>
          <w:szCs w:val="24"/>
        </w:rPr>
      </w:pPr>
    </w:p>
    <w:p w14:paraId="176F2D40" w14:textId="77777777" w:rsidR="00FC7F67" w:rsidRPr="0064276F" w:rsidRDefault="00FC7F67" w:rsidP="00FC7F67">
      <w:pPr>
        <w:spacing w:line="256" w:lineRule="auto"/>
        <w:jc w:val="both"/>
        <w:rPr>
          <w:rFonts w:ascii="Times New Roman" w:hAnsi="Times New Roman" w:cs="Times New Roman"/>
          <w:sz w:val="24"/>
          <w:szCs w:val="24"/>
        </w:rPr>
      </w:pPr>
    </w:p>
    <w:p w14:paraId="1F27A8C0" w14:textId="77777777" w:rsidR="00FC7F67" w:rsidRPr="0064276F" w:rsidRDefault="00FC7F67" w:rsidP="00FC7F67">
      <w:pPr>
        <w:spacing w:line="256" w:lineRule="auto"/>
        <w:jc w:val="both"/>
        <w:rPr>
          <w:rFonts w:ascii="Times New Roman" w:hAnsi="Times New Roman" w:cs="Times New Roman"/>
          <w:sz w:val="24"/>
          <w:szCs w:val="24"/>
        </w:rPr>
      </w:pPr>
    </w:p>
    <w:p w14:paraId="4F817F94" w14:textId="77777777" w:rsidR="00FC7F67" w:rsidRPr="0064276F" w:rsidRDefault="00FC7F67" w:rsidP="00FC7F67">
      <w:pPr>
        <w:spacing w:line="256" w:lineRule="auto"/>
        <w:jc w:val="both"/>
        <w:rPr>
          <w:rFonts w:ascii="Times New Roman" w:hAnsi="Times New Roman" w:cs="Times New Roman"/>
          <w:sz w:val="24"/>
          <w:szCs w:val="24"/>
        </w:rPr>
      </w:pPr>
    </w:p>
    <w:p w14:paraId="36082297" w14:textId="77777777" w:rsidR="00FC7F67" w:rsidRPr="0064276F" w:rsidRDefault="00FC7F67" w:rsidP="00FC7F67">
      <w:pPr>
        <w:spacing w:line="256" w:lineRule="auto"/>
        <w:jc w:val="both"/>
        <w:rPr>
          <w:rFonts w:ascii="Times New Roman" w:hAnsi="Times New Roman" w:cs="Times New Roman"/>
          <w:sz w:val="24"/>
          <w:szCs w:val="24"/>
        </w:rPr>
      </w:pPr>
    </w:p>
    <w:p w14:paraId="7123BBD1" w14:textId="77777777" w:rsidR="00FC7F67" w:rsidRPr="0064276F" w:rsidRDefault="00FC7F67" w:rsidP="00FC7F67">
      <w:pPr>
        <w:spacing w:line="256" w:lineRule="auto"/>
        <w:jc w:val="both"/>
        <w:rPr>
          <w:rFonts w:ascii="Times New Roman" w:hAnsi="Times New Roman" w:cs="Times New Roman"/>
          <w:sz w:val="24"/>
          <w:szCs w:val="24"/>
        </w:rPr>
      </w:pPr>
    </w:p>
    <w:p w14:paraId="02E92D47" w14:textId="77777777" w:rsidR="00FC7F67" w:rsidRPr="0064276F" w:rsidRDefault="00FC7F67" w:rsidP="00FC7F67">
      <w:pPr>
        <w:spacing w:line="256" w:lineRule="auto"/>
        <w:ind w:left="567"/>
        <w:jc w:val="both"/>
        <w:rPr>
          <w:rFonts w:ascii="Times New Roman" w:hAnsi="Times New Roman" w:cs="Times New Roman"/>
          <w:i/>
          <w:sz w:val="24"/>
          <w:szCs w:val="24"/>
        </w:rPr>
      </w:pPr>
      <w:r w:rsidRPr="0064276F">
        <w:rPr>
          <w:rFonts w:ascii="Times New Roman" w:eastAsia="Calibri" w:hAnsi="Times New Roman" w:cs="Times New Roman"/>
          <w:i/>
          <w:sz w:val="24"/>
          <w:szCs w:val="24"/>
        </w:rPr>
        <w:t xml:space="preserve">7 – Integrated Power Systems </w:t>
      </w:r>
      <w:r w:rsidRPr="0064276F">
        <w:rPr>
          <w:rFonts w:ascii="Times New Roman" w:hAnsi="Times New Roman" w:cs="Times New Roman"/>
          <w:i/>
          <w:sz w:val="24"/>
          <w:szCs w:val="24"/>
        </w:rPr>
        <w:t>life-cycle cost analysis</w:t>
      </w:r>
    </w:p>
    <w:p w14:paraId="467AA315" w14:textId="77777777" w:rsidR="00FC7F67" w:rsidRPr="0064276F" w:rsidRDefault="00FC7F67" w:rsidP="00FC7F67">
      <w:pPr>
        <w:pStyle w:val="Caption"/>
        <w:keepNext/>
        <w:spacing w:after="0"/>
        <w:ind w:left="567"/>
        <w:rPr>
          <w:rFonts w:ascii="Times New Roman" w:hAnsi="Times New Roman" w:cs="Times New Roman"/>
          <w:color w:val="auto"/>
          <w:sz w:val="24"/>
          <w:szCs w:val="24"/>
        </w:rPr>
      </w:pPr>
      <w:r w:rsidRPr="0064276F">
        <w:rPr>
          <w:rFonts w:ascii="Times New Roman" w:hAnsi="Times New Roman" w:cs="Times New Roman"/>
          <w:color w:val="auto"/>
          <w:sz w:val="24"/>
          <w:szCs w:val="24"/>
        </w:rPr>
        <w:t>IHSS</w:t>
      </w:r>
    </w:p>
    <w:tbl>
      <w:tblPr>
        <w:tblStyle w:val="PlainTable16"/>
        <w:tblW w:w="8490" w:type="dxa"/>
        <w:tblInd w:w="562" w:type="dxa"/>
        <w:tblLook w:val="04A0" w:firstRow="1" w:lastRow="0" w:firstColumn="1" w:lastColumn="0" w:noHBand="0" w:noVBand="1"/>
      </w:tblPr>
      <w:tblGrid>
        <w:gridCol w:w="2971"/>
        <w:gridCol w:w="1556"/>
        <w:gridCol w:w="1839"/>
        <w:gridCol w:w="2124"/>
      </w:tblGrid>
      <w:tr w:rsidR="0064276F" w:rsidRPr="0064276F" w14:paraId="387FFF9A" w14:textId="77777777" w:rsidTr="00F94968">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F2F80" w14:textId="77777777" w:rsidR="00FC7F67" w:rsidRPr="0064276F" w:rsidRDefault="00FC7F67" w:rsidP="00F94968"/>
        </w:tc>
        <w:tc>
          <w:tcPr>
            <w:tcW w:w="15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5E2E4C"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8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22E98F"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c>
          <w:tcPr>
            <w:tcW w:w="2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66E585"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Petrol Generator</w:t>
            </w:r>
          </w:p>
        </w:tc>
      </w:tr>
      <w:tr w:rsidR="0064276F" w:rsidRPr="0064276F" w14:paraId="65C147E0" w14:textId="77777777" w:rsidTr="00F94968">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84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D7A15" w14:textId="77777777" w:rsidR="00FC7F67" w:rsidRPr="0064276F" w:rsidRDefault="00FC7F67" w:rsidP="00F94968">
            <w:r w:rsidRPr="0064276F">
              <w:t>Input</w:t>
            </w:r>
          </w:p>
        </w:tc>
      </w:tr>
      <w:tr w:rsidR="0064276F" w:rsidRPr="0064276F" w14:paraId="2D970D26" w14:textId="77777777" w:rsidTr="00F94968">
        <w:trPr>
          <w:trHeight w:val="263"/>
        </w:trPr>
        <w:tc>
          <w:tcPr>
            <w:cnfStyle w:val="001000000000" w:firstRow="0" w:lastRow="0" w:firstColumn="1" w:lastColumn="0" w:oddVBand="0" w:evenVBand="0" w:oddHBand="0" w:evenHBand="0" w:firstRowFirstColumn="0" w:firstRowLastColumn="0" w:lastRowFirstColumn="0" w:lastRowLastColumn="0"/>
            <w:tcW w:w="29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EF4AD2" w14:textId="77777777" w:rsidR="00FC7F67" w:rsidRPr="0064276F" w:rsidRDefault="00FC7F67" w:rsidP="00F94968">
            <w:pPr>
              <w:rPr>
                <w:b w:val="0"/>
              </w:rPr>
            </w:pPr>
            <w:r w:rsidRPr="0064276F">
              <w:rPr>
                <w:b w:val="0"/>
              </w:rPr>
              <w:t>Capital Cost ($)</w:t>
            </w:r>
          </w:p>
        </w:tc>
        <w:tc>
          <w:tcPr>
            <w:tcW w:w="15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62A1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57,586</w:t>
            </w:r>
          </w:p>
        </w:tc>
        <w:tc>
          <w:tcPr>
            <w:tcW w:w="18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5978F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w:t>
            </w:r>
          </w:p>
        </w:tc>
        <w:tc>
          <w:tcPr>
            <w:tcW w:w="2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36A6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273</w:t>
            </w:r>
          </w:p>
        </w:tc>
      </w:tr>
      <w:tr w:rsidR="0064276F" w:rsidRPr="0064276F" w14:paraId="38EDAAF9" w14:textId="77777777" w:rsidTr="00F94968">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29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E04911" w14:textId="77777777" w:rsidR="00FC7F67" w:rsidRPr="0064276F" w:rsidRDefault="00FC7F67" w:rsidP="00F94968">
            <w:pPr>
              <w:rPr>
                <w:b w:val="0"/>
              </w:rPr>
            </w:pPr>
            <w:r w:rsidRPr="0064276F">
              <w:rPr>
                <w:b w:val="0"/>
              </w:rPr>
              <w:t>Energy Price per kWh ($/kWh)</w:t>
            </w:r>
          </w:p>
        </w:tc>
        <w:tc>
          <w:tcPr>
            <w:tcW w:w="551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FD7FC"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0.20</w:t>
            </w:r>
          </w:p>
        </w:tc>
      </w:tr>
      <w:tr w:rsidR="0064276F" w:rsidRPr="0064276F" w14:paraId="7BA47459" w14:textId="77777777" w:rsidTr="00F94968">
        <w:trPr>
          <w:trHeight w:val="263"/>
        </w:trPr>
        <w:tc>
          <w:tcPr>
            <w:cnfStyle w:val="001000000000" w:firstRow="0" w:lastRow="0" w:firstColumn="1" w:lastColumn="0" w:oddVBand="0" w:evenVBand="0" w:oddHBand="0" w:evenHBand="0" w:firstRowFirstColumn="0" w:firstRowLastColumn="0" w:lastRowFirstColumn="0" w:lastRowLastColumn="0"/>
            <w:tcW w:w="29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4F6CA" w14:textId="77777777" w:rsidR="00FC7F67" w:rsidRPr="0064276F" w:rsidRDefault="00FC7F67" w:rsidP="00F94968">
            <w:pPr>
              <w:rPr>
                <w:b w:val="0"/>
              </w:rPr>
            </w:pPr>
            <w:r w:rsidRPr="0064276F">
              <w:rPr>
                <w:b w:val="0"/>
              </w:rPr>
              <w:t>Operating Power (kW)</w:t>
            </w:r>
          </w:p>
        </w:tc>
        <w:tc>
          <w:tcPr>
            <w:tcW w:w="15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3C5F2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30</w:t>
            </w:r>
          </w:p>
        </w:tc>
        <w:tc>
          <w:tcPr>
            <w:tcW w:w="18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1C193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c>
          <w:tcPr>
            <w:tcW w:w="2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1158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w:t>
            </w:r>
          </w:p>
        </w:tc>
      </w:tr>
      <w:tr w:rsidR="0064276F" w:rsidRPr="0064276F" w14:paraId="64CC154B" w14:textId="77777777" w:rsidTr="00F94968">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29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06806" w14:textId="77777777" w:rsidR="00FC7F67" w:rsidRPr="0064276F" w:rsidRDefault="00FC7F67" w:rsidP="00F94968">
            <w:pPr>
              <w:rPr>
                <w:b w:val="0"/>
              </w:rPr>
            </w:pPr>
            <w:r w:rsidRPr="0064276F">
              <w:rPr>
                <w:b w:val="0"/>
              </w:rPr>
              <w:t>Avg. Operating Hours/Year</w:t>
            </w:r>
          </w:p>
        </w:tc>
        <w:tc>
          <w:tcPr>
            <w:tcW w:w="15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3AB62"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7,407</w:t>
            </w:r>
          </w:p>
        </w:tc>
        <w:tc>
          <w:tcPr>
            <w:tcW w:w="18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82BC85"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666</w:t>
            </w:r>
          </w:p>
        </w:tc>
        <w:tc>
          <w:tcPr>
            <w:tcW w:w="2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72611"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687</w:t>
            </w:r>
          </w:p>
        </w:tc>
      </w:tr>
      <w:tr w:rsidR="0064276F" w:rsidRPr="0064276F" w14:paraId="1DE0EC8C" w14:textId="77777777" w:rsidTr="00F94968">
        <w:trPr>
          <w:trHeight w:val="263"/>
        </w:trPr>
        <w:tc>
          <w:tcPr>
            <w:cnfStyle w:val="001000000000" w:firstRow="0" w:lastRow="0" w:firstColumn="1" w:lastColumn="0" w:oddVBand="0" w:evenVBand="0" w:oddHBand="0" w:evenHBand="0" w:firstRowFirstColumn="0" w:firstRowLastColumn="0" w:lastRowFirstColumn="0" w:lastRowLastColumn="0"/>
            <w:tcW w:w="29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9C427" w14:textId="77777777" w:rsidR="00FC7F67" w:rsidRPr="0064276F" w:rsidRDefault="00FC7F67" w:rsidP="00F94968">
            <w:pPr>
              <w:rPr>
                <w:b w:val="0"/>
              </w:rPr>
            </w:pPr>
            <w:r w:rsidRPr="0064276F">
              <w:rPr>
                <w:b w:val="0"/>
              </w:rPr>
              <w:t>Energy Cost/Year ($)</w:t>
            </w:r>
          </w:p>
        </w:tc>
        <w:tc>
          <w:tcPr>
            <w:tcW w:w="551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C6C0D9"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8,111</w:t>
            </w:r>
          </w:p>
        </w:tc>
      </w:tr>
      <w:tr w:rsidR="0064276F" w:rsidRPr="0064276F" w14:paraId="1F7B0015" w14:textId="77777777" w:rsidTr="00F94968">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DF74AD" w14:textId="77777777" w:rsidR="00FC7F67" w:rsidRPr="0064276F" w:rsidRDefault="00FC7F67" w:rsidP="00F94968">
            <w:pPr>
              <w:rPr>
                <w:b w:val="0"/>
              </w:rPr>
            </w:pPr>
            <w:r w:rsidRPr="0064276F">
              <w:rPr>
                <w:b w:val="0"/>
              </w:rPr>
              <w:t>Maintenance Cost/Year ($)</w:t>
            </w:r>
          </w:p>
        </w:tc>
        <w:tc>
          <w:tcPr>
            <w:tcW w:w="15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BFC13"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480</w:t>
            </w:r>
          </w:p>
        </w:tc>
        <w:tc>
          <w:tcPr>
            <w:tcW w:w="18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52159C"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653</w:t>
            </w:r>
          </w:p>
        </w:tc>
        <w:tc>
          <w:tcPr>
            <w:tcW w:w="2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3B7B2"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163</w:t>
            </w:r>
          </w:p>
        </w:tc>
      </w:tr>
      <w:tr w:rsidR="0064276F" w:rsidRPr="0064276F" w14:paraId="3E6E1E35" w14:textId="77777777" w:rsidTr="00F94968">
        <w:trPr>
          <w:trHeight w:val="248"/>
        </w:trPr>
        <w:tc>
          <w:tcPr>
            <w:cnfStyle w:val="001000000000" w:firstRow="0" w:lastRow="0" w:firstColumn="1" w:lastColumn="0" w:oddVBand="0" w:evenVBand="0" w:oddHBand="0" w:evenHBand="0" w:firstRowFirstColumn="0" w:firstRowLastColumn="0" w:lastRowFirstColumn="0" w:lastRowLastColumn="0"/>
            <w:tcW w:w="297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BEE5FE" w14:textId="77777777" w:rsidR="00FC7F67" w:rsidRPr="0064276F" w:rsidRDefault="00FC7F67" w:rsidP="00F94968">
            <w:pPr>
              <w:rPr>
                <w:b w:val="0"/>
              </w:rPr>
            </w:pPr>
            <w:r w:rsidRPr="0064276F">
              <w:rPr>
                <w:b w:val="0"/>
              </w:rPr>
              <w:t>Other Yearly Cost ($)</w:t>
            </w:r>
          </w:p>
        </w:tc>
        <w:tc>
          <w:tcPr>
            <w:tcW w:w="15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A1C3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18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A174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3455</w:t>
            </w:r>
          </w:p>
        </w:tc>
        <w:tc>
          <w:tcPr>
            <w:tcW w:w="2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B740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1416</w:t>
            </w:r>
          </w:p>
        </w:tc>
      </w:tr>
    </w:tbl>
    <w:tbl>
      <w:tblPr>
        <w:tblStyle w:val="PlainTable111"/>
        <w:tblW w:w="8505" w:type="dxa"/>
        <w:tblInd w:w="562" w:type="dxa"/>
        <w:tblLook w:val="04A0" w:firstRow="1" w:lastRow="0" w:firstColumn="1" w:lastColumn="0" w:noHBand="0" w:noVBand="1"/>
      </w:tblPr>
      <w:tblGrid>
        <w:gridCol w:w="2977"/>
        <w:gridCol w:w="5528"/>
      </w:tblGrid>
      <w:tr w:rsidR="0064276F" w:rsidRPr="0064276F" w14:paraId="3BD44673"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2"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9BAE9" w14:textId="77777777" w:rsidR="00FC7F67" w:rsidRPr="0064276F" w:rsidRDefault="00FC7F67" w:rsidP="00F94968">
            <w:r w:rsidRPr="0064276F">
              <w:t>Replacement times in lifetime (excludes initial installation)</w:t>
            </w:r>
          </w:p>
        </w:tc>
      </w:tr>
      <w:tr w:rsidR="0064276F" w:rsidRPr="0064276F" w14:paraId="3B4CC0A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9F8065"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D7BA1"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6"/>
        <w:tblW w:w="8505" w:type="dxa"/>
        <w:tblInd w:w="562" w:type="dxa"/>
        <w:tblLook w:val="04A0" w:firstRow="1" w:lastRow="0" w:firstColumn="1" w:lastColumn="0" w:noHBand="0" w:noVBand="1"/>
      </w:tblPr>
      <w:tblGrid>
        <w:gridCol w:w="2977"/>
        <w:gridCol w:w="1559"/>
        <w:gridCol w:w="1843"/>
        <w:gridCol w:w="2126"/>
      </w:tblGrid>
      <w:tr w:rsidR="0064276F" w:rsidRPr="0064276F" w14:paraId="64E7994D"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6C4F9"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3F27D2"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rPr>
                <w:b w:val="0"/>
              </w:rPr>
            </w:pPr>
            <w:r w:rsidRPr="0064276F">
              <w:rPr>
                <w:b w:val="0"/>
              </w:rPr>
              <w:t>20</w:t>
            </w:r>
          </w:p>
        </w:tc>
      </w:tr>
      <w:tr w:rsidR="0064276F" w:rsidRPr="0064276F" w14:paraId="1D03AB6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F0FC1C"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048F8B"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6764F757"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260A9"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3049F"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4ECF5674"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71AB8F" w14:textId="77777777" w:rsidR="00FC7F67" w:rsidRPr="0064276F" w:rsidRDefault="00FC7F67" w:rsidP="00F94968">
            <w:r w:rsidRPr="0064276F">
              <w:t>Lifetime Cost ($)</w:t>
            </w:r>
          </w:p>
        </w:tc>
      </w:tr>
      <w:tr w:rsidR="0064276F" w:rsidRPr="0064276F" w14:paraId="2683F4B5"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48140"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4F375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58,066</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9C15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78,009</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4B302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26,150</w:t>
            </w:r>
          </w:p>
        </w:tc>
      </w:tr>
    </w:tbl>
    <w:p w14:paraId="2F4F8CCF" w14:textId="77777777" w:rsidR="00FC7F67" w:rsidRPr="0064276F" w:rsidRDefault="00FC7F67" w:rsidP="00FC7F67">
      <w:pPr>
        <w:pStyle w:val="Caption"/>
        <w:keepNext/>
        <w:spacing w:after="0"/>
        <w:rPr>
          <w:rFonts w:ascii="Times New Roman" w:hAnsi="Times New Roman" w:cs="Times New Roman"/>
          <w:color w:val="auto"/>
          <w:sz w:val="24"/>
          <w:szCs w:val="24"/>
        </w:rPr>
      </w:pPr>
    </w:p>
    <w:p w14:paraId="19D9BEDD" w14:textId="77777777" w:rsidR="00FC7F67" w:rsidRPr="0064276F" w:rsidRDefault="00FC7F67" w:rsidP="00FC7F67">
      <w:pPr>
        <w:pStyle w:val="Caption"/>
        <w:keepNext/>
        <w:spacing w:after="0"/>
        <w:ind w:left="567"/>
        <w:rPr>
          <w:rFonts w:ascii="Times New Roman" w:hAnsi="Times New Roman" w:cs="Times New Roman"/>
          <w:color w:val="auto"/>
          <w:sz w:val="24"/>
          <w:szCs w:val="24"/>
        </w:rPr>
      </w:pPr>
      <w:r w:rsidRPr="0064276F">
        <w:rPr>
          <w:rFonts w:ascii="Times New Roman" w:hAnsi="Times New Roman" w:cs="Times New Roman"/>
          <w:color w:val="auto"/>
          <w:sz w:val="24"/>
          <w:szCs w:val="24"/>
        </w:rPr>
        <w:t>IHGS 1</w:t>
      </w:r>
    </w:p>
    <w:tbl>
      <w:tblPr>
        <w:tblStyle w:val="PlainTable110"/>
        <w:tblW w:w="8519" w:type="dxa"/>
        <w:tblInd w:w="562" w:type="dxa"/>
        <w:tblLook w:val="04A0" w:firstRow="1" w:lastRow="0" w:firstColumn="1" w:lastColumn="0" w:noHBand="0" w:noVBand="1"/>
      </w:tblPr>
      <w:tblGrid>
        <w:gridCol w:w="2982"/>
        <w:gridCol w:w="1561"/>
        <w:gridCol w:w="1845"/>
        <w:gridCol w:w="2131"/>
      </w:tblGrid>
      <w:tr w:rsidR="0064276F" w:rsidRPr="0064276F" w14:paraId="4874C97E" w14:textId="77777777" w:rsidTr="00F94968">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BD9B5" w14:textId="77777777" w:rsidR="00FC7F67" w:rsidRPr="0064276F" w:rsidRDefault="00FC7F67" w:rsidP="00F94968"/>
        </w:tc>
        <w:tc>
          <w:tcPr>
            <w:tcW w:w="15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5BE227"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8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FAD23"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A1EFAD"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Petrol Generator</w:t>
            </w:r>
          </w:p>
        </w:tc>
      </w:tr>
      <w:tr w:rsidR="0064276F" w:rsidRPr="0064276F" w14:paraId="3CA6EE2D" w14:textId="77777777" w:rsidTr="00F94968">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8519"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2B42D" w14:textId="77777777" w:rsidR="00FC7F67" w:rsidRPr="0064276F" w:rsidRDefault="00FC7F67" w:rsidP="00F94968">
            <w:r w:rsidRPr="0064276F">
              <w:t>Input</w:t>
            </w:r>
          </w:p>
        </w:tc>
      </w:tr>
      <w:tr w:rsidR="0064276F" w:rsidRPr="0064276F" w14:paraId="37A0A1B8" w14:textId="77777777" w:rsidTr="00F94968">
        <w:trPr>
          <w:trHeight w:val="291"/>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C074A" w14:textId="77777777" w:rsidR="00FC7F67" w:rsidRPr="0064276F" w:rsidRDefault="00FC7F67" w:rsidP="00F94968">
            <w:pPr>
              <w:rPr>
                <w:b w:val="0"/>
              </w:rPr>
            </w:pPr>
            <w:r w:rsidRPr="0064276F">
              <w:rPr>
                <w:b w:val="0"/>
              </w:rPr>
              <w:t>Capital Cost ($)</w:t>
            </w:r>
          </w:p>
        </w:tc>
        <w:tc>
          <w:tcPr>
            <w:tcW w:w="15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0A50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19,420</w:t>
            </w:r>
          </w:p>
        </w:tc>
        <w:tc>
          <w:tcPr>
            <w:tcW w:w="18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712C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7EFA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273</w:t>
            </w:r>
          </w:p>
        </w:tc>
      </w:tr>
      <w:tr w:rsidR="0064276F" w:rsidRPr="0064276F" w14:paraId="3978883B" w14:textId="77777777" w:rsidTr="00F94968">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8EC75" w14:textId="77777777" w:rsidR="00FC7F67" w:rsidRPr="0064276F" w:rsidRDefault="00FC7F67" w:rsidP="00F94968">
            <w:pPr>
              <w:rPr>
                <w:b w:val="0"/>
              </w:rPr>
            </w:pPr>
            <w:r w:rsidRPr="0064276F">
              <w:rPr>
                <w:b w:val="0"/>
              </w:rPr>
              <w:t>Energy Price per kWh ($/kWh)</w:t>
            </w:r>
          </w:p>
        </w:tc>
        <w:tc>
          <w:tcPr>
            <w:tcW w:w="553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40B76"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0.25</w:t>
            </w:r>
          </w:p>
        </w:tc>
      </w:tr>
      <w:tr w:rsidR="0064276F" w:rsidRPr="0064276F" w14:paraId="426C57EB" w14:textId="77777777" w:rsidTr="00F94968">
        <w:trPr>
          <w:trHeight w:val="291"/>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0F1B85" w14:textId="77777777" w:rsidR="00FC7F67" w:rsidRPr="0064276F" w:rsidRDefault="00FC7F67" w:rsidP="00F94968">
            <w:pPr>
              <w:rPr>
                <w:b w:val="0"/>
              </w:rPr>
            </w:pPr>
            <w:r w:rsidRPr="0064276F">
              <w:rPr>
                <w:b w:val="0"/>
              </w:rPr>
              <w:t>Operating Power (kW)</w:t>
            </w:r>
          </w:p>
        </w:tc>
        <w:tc>
          <w:tcPr>
            <w:tcW w:w="15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FA03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10</w:t>
            </w:r>
          </w:p>
        </w:tc>
        <w:tc>
          <w:tcPr>
            <w:tcW w:w="18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27B8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AD00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w:t>
            </w:r>
          </w:p>
        </w:tc>
      </w:tr>
      <w:tr w:rsidR="0064276F" w:rsidRPr="0064276F" w14:paraId="5547605E" w14:textId="77777777" w:rsidTr="00F94968">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59A01" w14:textId="77777777" w:rsidR="00FC7F67" w:rsidRPr="0064276F" w:rsidRDefault="00FC7F67" w:rsidP="00F94968">
            <w:pPr>
              <w:rPr>
                <w:b w:val="0"/>
              </w:rPr>
            </w:pPr>
            <w:r w:rsidRPr="0064276F">
              <w:rPr>
                <w:b w:val="0"/>
              </w:rPr>
              <w:t>Avg. Operating Hours/Year</w:t>
            </w:r>
          </w:p>
        </w:tc>
        <w:tc>
          <w:tcPr>
            <w:tcW w:w="15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A1FBB8"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1,064</w:t>
            </w:r>
          </w:p>
        </w:tc>
        <w:tc>
          <w:tcPr>
            <w:tcW w:w="18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429624"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4,202</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6A3D0"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3,494</w:t>
            </w:r>
          </w:p>
        </w:tc>
      </w:tr>
      <w:tr w:rsidR="0064276F" w:rsidRPr="0064276F" w14:paraId="6203ACD4" w14:textId="77777777" w:rsidTr="00F94968">
        <w:trPr>
          <w:trHeight w:val="291"/>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8CF17" w14:textId="77777777" w:rsidR="00FC7F67" w:rsidRPr="0064276F" w:rsidRDefault="00FC7F67" w:rsidP="00F94968">
            <w:pPr>
              <w:rPr>
                <w:b w:val="0"/>
              </w:rPr>
            </w:pPr>
            <w:r w:rsidRPr="0064276F">
              <w:rPr>
                <w:b w:val="0"/>
              </w:rPr>
              <w:t>Energy Cost/Year ($)</w:t>
            </w:r>
          </w:p>
        </w:tc>
        <w:tc>
          <w:tcPr>
            <w:tcW w:w="553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3D7022"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9,755</w:t>
            </w:r>
          </w:p>
        </w:tc>
      </w:tr>
      <w:tr w:rsidR="0064276F" w:rsidRPr="0064276F" w14:paraId="1CDC3516" w14:textId="77777777" w:rsidTr="00F94968">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A311C" w14:textId="77777777" w:rsidR="00FC7F67" w:rsidRPr="0064276F" w:rsidRDefault="00FC7F67" w:rsidP="00F94968">
            <w:pPr>
              <w:rPr>
                <w:b w:val="0"/>
              </w:rPr>
            </w:pPr>
            <w:r w:rsidRPr="0064276F">
              <w:rPr>
                <w:b w:val="0"/>
              </w:rPr>
              <w:t>Maintenance Cost/Year ($)</w:t>
            </w:r>
          </w:p>
        </w:tc>
        <w:tc>
          <w:tcPr>
            <w:tcW w:w="15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0ACED3"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165</w:t>
            </w:r>
          </w:p>
        </w:tc>
        <w:tc>
          <w:tcPr>
            <w:tcW w:w="18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AD2B59"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653</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4E619"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163</w:t>
            </w:r>
          </w:p>
        </w:tc>
      </w:tr>
      <w:tr w:rsidR="0064276F" w:rsidRPr="0064276F" w14:paraId="15A8B2CF" w14:textId="77777777" w:rsidTr="00F94968">
        <w:trPr>
          <w:trHeight w:val="259"/>
        </w:trPr>
        <w:tc>
          <w:tcPr>
            <w:cnfStyle w:val="001000000000" w:firstRow="0" w:lastRow="0" w:firstColumn="1" w:lastColumn="0" w:oddVBand="0" w:evenVBand="0" w:oddHBand="0" w:evenHBand="0" w:firstRowFirstColumn="0" w:firstRowLastColumn="0" w:lastRowFirstColumn="0" w:lastRowLastColumn="0"/>
            <w:tcW w:w="2982" w:type="dxa"/>
            <w:tcBorders>
              <w:top w:val="single" w:sz="4" w:space="0" w:color="BFBFBF" w:themeColor="background1" w:themeShade="BF"/>
              <w:left w:val="single" w:sz="4" w:space="0" w:color="BFBFBF" w:themeColor="background1" w:themeShade="BF"/>
              <w:bottom w:val="single" w:sz="2" w:space="0" w:color="BDD6EE" w:themeColor="accent1" w:themeTint="66" w:themeShade="BF"/>
              <w:right w:val="single" w:sz="4" w:space="0" w:color="BFBFBF" w:themeColor="background1" w:themeShade="BF"/>
            </w:tcBorders>
            <w:hideMark/>
          </w:tcPr>
          <w:p w14:paraId="46ED44F7" w14:textId="77777777" w:rsidR="00FC7F67" w:rsidRPr="0064276F" w:rsidRDefault="00FC7F67" w:rsidP="00F94968">
            <w:pPr>
              <w:rPr>
                <w:b w:val="0"/>
              </w:rPr>
            </w:pPr>
            <w:r w:rsidRPr="0064276F">
              <w:rPr>
                <w:b w:val="0"/>
              </w:rPr>
              <w:t>Other Yearly Cost ($)</w:t>
            </w:r>
          </w:p>
        </w:tc>
        <w:tc>
          <w:tcPr>
            <w:tcW w:w="1561" w:type="dxa"/>
            <w:tcBorders>
              <w:top w:val="single" w:sz="4" w:space="0" w:color="BFBFBF" w:themeColor="background1" w:themeShade="BF"/>
              <w:left w:val="single" w:sz="4" w:space="0" w:color="BFBFBF" w:themeColor="background1" w:themeShade="BF"/>
              <w:bottom w:val="single" w:sz="2" w:space="0" w:color="BDD6EE" w:themeColor="accent1" w:themeTint="66" w:themeShade="BF"/>
              <w:right w:val="single" w:sz="4" w:space="0" w:color="BFBFBF" w:themeColor="background1" w:themeShade="BF"/>
            </w:tcBorders>
            <w:hideMark/>
          </w:tcPr>
          <w:p w14:paraId="177B858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1845" w:type="dxa"/>
            <w:tcBorders>
              <w:top w:val="single" w:sz="4" w:space="0" w:color="BFBFBF" w:themeColor="background1" w:themeShade="BF"/>
              <w:left w:val="single" w:sz="4" w:space="0" w:color="BFBFBF" w:themeColor="background1" w:themeShade="BF"/>
              <w:bottom w:val="single" w:sz="2" w:space="0" w:color="BDD6EE" w:themeColor="accent1" w:themeTint="66" w:themeShade="BF"/>
              <w:right w:val="single" w:sz="4" w:space="0" w:color="BFBFBF" w:themeColor="background1" w:themeShade="BF"/>
            </w:tcBorders>
            <w:hideMark/>
          </w:tcPr>
          <w:p w14:paraId="78BD948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7718</w:t>
            </w:r>
          </w:p>
        </w:tc>
        <w:tc>
          <w:tcPr>
            <w:tcW w:w="2131" w:type="dxa"/>
            <w:tcBorders>
              <w:top w:val="single" w:sz="4" w:space="0" w:color="BFBFBF" w:themeColor="background1" w:themeShade="BF"/>
              <w:left w:val="single" w:sz="4" w:space="0" w:color="BFBFBF" w:themeColor="background1" w:themeShade="BF"/>
              <w:bottom w:val="single" w:sz="2" w:space="0" w:color="BDD6EE" w:themeColor="accent1" w:themeTint="66" w:themeShade="BF"/>
              <w:right w:val="single" w:sz="4" w:space="0" w:color="BFBFBF" w:themeColor="background1" w:themeShade="BF"/>
            </w:tcBorders>
            <w:hideMark/>
          </w:tcPr>
          <w:p w14:paraId="1BF80A1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1649</w:t>
            </w:r>
          </w:p>
        </w:tc>
      </w:tr>
    </w:tbl>
    <w:tbl>
      <w:tblPr>
        <w:tblStyle w:val="PlainTable111"/>
        <w:tblW w:w="8505" w:type="dxa"/>
        <w:tblInd w:w="562" w:type="dxa"/>
        <w:tblLook w:val="04A0" w:firstRow="1" w:lastRow="0" w:firstColumn="1" w:lastColumn="0" w:noHBand="0" w:noVBand="1"/>
      </w:tblPr>
      <w:tblGrid>
        <w:gridCol w:w="2977"/>
        <w:gridCol w:w="5528"/>
      </w:tblGrid>
      <w:tr w:rsidR="0064276F" w:rsidRPr="0064276F" w14:paraId="5494DD3B"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2"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E0727D" w14:textId="77777777" w:rsidR="00FC7F67" w:rsidRPr="0064276F" w:rsidRDefault="00FC7F67" w:rsidP="00F94968">
            <w:r w:rsidRPr="0064276F">
              <w:t>Replacement times in lifetime (excludes initial installation)</w:t>
            </w:r>
          </w:p>
        </w:tc>
      </w:tr>
      <w:tr w:rsidR="0064276F" w:rsidRPr="0064276F" w14:paraId="6CE9FBDE"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806A2"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236BC3"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10"/>
        <w:tblW w:w="8505" w:type="dxa"/>
        <w:tblInd w:w="562" w:type="dxa"/>
        <w:tblLook w:val="04A0" w:firstRow="1" w:lastRow="0" w:firstColumn="1" w:lastColumn="0" w:noHBand="0" w:noVBand="1"/>
      </w:tblPr>
      <w:tblGrid>
        <w:gridCol w:w="2977"/>
        <w:gridCol w:w="1559"/>
        <w:gridCol w:w="1843"/>
        <w:gridCol w:w="2126"/>
      </w:tblGrid>
      <w:tr w:rsidR="0064276F" w:rsidRPr="0064276F" w14:paraId="56893F51"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0604B"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2B05C5"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rPr>
                <w:b w:val="0"/>
              </w:rPr>
            </w:pPr>
            <w:r w:rsidRPr="0064276F">
              <w:rPr>
                <w:b w:val="0"/>
              </w:rPr>
              <w:t>20</w:t>
            </w:r>
          </w:p>
        </w:tc>
      </w:tr>
      <w:tr w:rsidR="0064276F" w:rsidRPr="0064276F" w14:paraId="0AB6C5FC"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EDDB7"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9CA6C5"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37FD0B08"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D6161D"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B078A"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7E296EF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CF9D7" w14:textId="77777777" w:rsidR="00FC7F67" w:rsidRPr="0064276F" w:rsidRDefault="00FC7F67" w:rsidP="00F94968">
            <w:r w:rsidRPr="0064276F">
              <w:t>Lifetime Cost ($)</w:t>
            </w:r>
          </w:p>
        </w:tc>
      </w:tr>
      <w:tr w:rsidR="0064276F" w:rsidRPr="0064276F" w14:paraId="4F783835"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2ECF9"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99D96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19,585</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6598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145,653</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5555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29,852</w:t>
            </w:r>
          </w:p>
        </w:tc>
      </w:tr>
    </w:tbl>
    <w:p w14:paraId="52113347" w14:textId="77777777" w:rsidR="00FC7F67" w:rsidRPr="0064276F" w:rsidRDefault="00FC7F67" w:rsidP="00FC7F67">
      <w:pPr>
        <w:spacing w:line="256" w:lineRule="auto"/>
        <w:jc w:val="both"/>
        <w:rPr>
          <w:rFonts w:ascii="Times New Roman" w:hAnsi="Times New Roman" w:cs="Times New Roman"/>
          <w:sz w:val="24"/>
          <w:szCs w:val="24"/>
        </w:rPr>
      </w:pPr>
    </w:p>
    <w:p w14:paraId="78E90574" w14:textId="77777777" w:rsidR="00FC7F67" w:rsidRPr="0064276F" w:rsidRDefault="00FC7F67" w:rsidP="00FC7F67">
      <w:pPr>
        <w:spacing w:line="256" w:lineRule="auto"/>
        <w:jc w:val="both"/>
        <w:rPr>
          <w:rFonts w:ascii="Times New Roman" w:hAnsi="Times New Roman" w:cs="Times New Roman"/>
          <w:sz w:val="24"/>
          <w:szCs w:val="24"/>
        </w:rPr>
      </w:pPr>
    </w:p>
    <w:p w14:paraId="1E832B1A" w14:textId="77777777" w:rsidR="00FC7F67" w:rsidRPr="0064276F" w:rsidRDefault="00FC7F67" w:rsidP="00FC7F67">
      <w:pPr>
        <w:spacing w:line="256" w:lineRule="auto"/>
        <w:jc w:val="both"/>
        <w:rPr>
          <w:rFonts w:ascii="Times New Roman" w:hAnsi="Times New Roman" w:cs="Times New Roman"/>
          <w:sz w:val="24"/>
          <w:szCs w:val="24"/>
        </w:rPr>
      </w:pPr>
    </w:p>
    <w:p w14:paraId="291956F1" w14:textId="77777777" w:rsidR="00FC7F67" w:rsidRPr="0064276F" w:rsidRDefault="00FC7F67" w:rsidP="00FC7F67">
      <w:pPr>
        <w:spacing w:line="256" w:lineRule="auto"/>
        <w:jc w:val="both"/>
        <w:rPr>
          <w:rFonts w:ascii="Times New Roman" w:hAnsi="Times New Roman" w:cs="Times New Roman"/>
          <w:sz w:val="24"/>
          <w:szCs w:val="24"/>
        </w:rPr>
      </w:pPr>
    </w:p>
    <w:p w14:paraId="4C2934DD" w14:textId="77777777" w:rsidR="00FC7F67" w:rsidRPr="0064276F" w:rsidRDefault="00FC7F67" w:rsidP="00FC7F67">
      <w:pPr>
        <w:spacing w:line="256" w:lineRule="auto"/>
        <w:jc w:val="both"/>
        <w:rPr>
          <w:rFonts w:ascii="Times New Roman" w:hAnsi="Times New Roman" w:cs="Times New Roman"/>
          <w:sz w:val="24"/>
          <w:szCs w:val="24"/>
        </w:rPr>
      </w:pPr>
    </w:p>
    <w:p w14:paraId="63DDEFE7" w14:textId="77777777" w:rsidR="00FC7F67" w:rsidRPr="0064276F" w:rsidRDefault="00FC7F67" w:rsidP="00FC7F67">
      <w:pPr>
        <w:spacing w:line="256" w:lineRule="auto"/>
        <w:jc w:val="both"/>
        <w:rPr>
          <w:rFonts w:ascii="Times New Roman" w:hAnsi="Times New Roman" w:cs="Times New Roman"/>
          <w:sz w:val="24"/>
          <w:szCs w:val="24"/>
        </w:rPr>
      </w:pPr>
    </w:p>
    <w:p w14:paraId="54496727" w14:textId="77777777" w:rsidR="00FC7F67" w:rsidRPr="0064276F" w:rsidRDefault="00FC7F67" w:rsidP="00FC7F67">
      <w:pPr>
        <w:spacing w:line="256" w:lineRule="auto"/>
        <w:jc w:val="both"/>
        <w:rPr>
          <w:rFonts w:ascii="Times New Roman" w:hAnsi="Times New Roman" w:cs="Times New Roman"/>
          <w:sz w:val="24"/>
          <w:szCs w:val="24"/>
        </w:rPr>
      </w:pPr>
    </w:p>
    <w:p w14:paraId="1F073523" w14:textId="77777777" w:rsidR="00FC7F67" w:rsidRPr="0064276F" w:rsidRDefault="00FC7F67" w:rsidP="00FC7F67">
      <w:pPr>
        <w:spacing w:line="256" w:lineRule="auto"/>
        <w:jc w:val="both"/>
        <w:rPr>
          <w:rFonts w:ascii="Times New Roman" w:hAnsi="Times New Roman" w:cs="Times New Roman"/>
          <w:sz w:val="24"/>
          <w:szCs w:val="24"/>
        </w:rPr>
      </w:pPr>
    </w:p>
    <w:tbl>
      <w:tblPr>
        <w:tblStyle w:val="PlainTable122"/>
        <w:tblpPr w:leftFromText="180" w:rightFromText="180" w:vertAnchor="text" w:horzAnchor="page" w:tblpX="1951" w:tblpY="331"/>
        <w:tblW w:w="9058" w:type="dxa"/>
        <w:tblLook w:val="04A0" w:firstRow="1" w:lastRow="0" w:firstColumn="1" w:lastColumn="0" w:noHBand="0" w:noVBand="1"/>
      </w:tblPr>
      <w:tblGrid>
        <w:gridCol w:w="2268"/>
        <w:gridCol w:w="1275"/>
        <w:gridCol w:w="1688"/>
        <w:gridCol w:w="1842"/>
        <w:gridCol w:w="1985"/>
      </w:tblGrid>
      <w:tr w:rsidR="0064276F" w:rsidRPr="0064276F" w14:paraId="78867F73"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E3DC1" w14:textId="77777777" w:rsidR="00FC7F67" w:rsidRPr="0064276F" w:rsidRDefault="00FC7F67" w:rsidP="00F94968"/>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3FE3D"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6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D3E02"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609004"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81D9A0"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Petrol Generator</w:t>
            </w:r>
          </w:p>
        </w:tc>
      </w:tr>
      <w:tr w:rsidR="0064276F" w:rsidRPr="0064276F" w14:paraId="193EF018"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D4650C" w14:textId="77777777" w:rsidR="00FC7F67" w:rsidRPr="0064276F" w:rsidRDefault="00FC7F67" w:rsidP="00F94968">
            <w:r w:rsidRPr="0064276F">
              <w:t>Input</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56A62"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p>
        </w:tc>
      </w:tr>
      <w:tr w:rsidR="0064276F" w:rsidRPr="0064276F" w14:paraId="5D65FDE7" w14:textId="77777777" w:rsidTr="00F94968">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8D8EEE" w14:textId="77777777" w:rsidR="00FC7F67" w:rsidRPr="0064276F" w:rsidRDefault="00FC7F67" w:rsidP="00F94968">
            <w:pPr>
              <w:rPr>
                <w:b w:val="0"/>
              </w:rPr>
            </w:pPr>
            <w:r w:rsidRPr="0064276F">
              <w:rPr>
                <w:b w:val="0"/>
              </w:rPr>
              <w:t>Capital Cost ($)</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B0FB8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20,522</w:t>
            </w:r>
          </w:p>
        </w:tc>
        <w:tc>
          <w:tcPr>
            <w:tcW w:w="16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AD62C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85,257</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B40B4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12,835.48</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123C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272.95</w:t>
            </w:r>
          </w:p>
        </w:tc>
      </w:tr>
      <w:tr w:rsidR="0064276F" w:rsidRPr="0064276F" w14:paraId="0BEA7955"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A6FBF" w14:textId="77777777" w:rsidR="00FC7F67" w:rsidRPr="0064276F" w:rsidRDefault="00FC7F67" w:rsidP="00F94968">
            <w:pPr>
              <w:rPr>
                <w:b w:val="0"/>
              </w:rPr>
            </w:pPr>
            <w:r w:rsidRPr="0064276F">
              <w:rPr>
                <w:b w:val="0"/>
              </w:rPr>
              <w:t>Energy Price per kWh ($/kWh)</w:t>
            </w:r>
          </w:p>
        </w:tc>
        <w:tc>
          <w:tcPr>
            <w:tcW w:w="67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DAA48"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0.36</w:t>
            </w:r>
          </w:p>
        </w:tc>
      </w:tr>
      <w:tr w:rsidR="0064276F" w:rsidRPr="0064276F" w14:paraId="3BAA62AB" w14:textId="77777777" w:rsidTr="00F94968">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3D5805" w14:textId="77777777" w:rsidR="00FC7F67" w:rsidRPr="0064276F" w:rsidRDefault="00FC7F67" w:rsidP="00F94968">
            <w:pPr>
              <w:rPr>
                <w:b w:val="0"/>
              </w:rPr>
            </w:pPr>
            <w:r w:rsidRPr="0064276F">
              <w:rPr>
                <w:b w:val="0"/>
              </w:rPr>
              <w:t>Operating Power (kW)</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67CB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10</w:t>
            </w:r>
          </w:p>
        </w:tc>
        <w:tc>
          <w:tcPr>
            <w:tcW w:w="16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CCAFC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808A5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8CB4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w:t>
            </w:r>
          </w:p>
        </w:tc>
      </w:tr>
      <w:tr w:rsidR="0064276F" w:rsidRPr="0064276F" w14:paraId="4D5D22F5"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813BD" w14:textId="77777777" w:rsidR="00FC7F67" w:rsidRPr="0064276F" w:rsidRDefault="00FC7F67" w:rsidP="00F94968">
            <w:pPr>
              <w:rPr>
                <w:b w:val="0"/>
              </w:rPr>
            </w:pPr>
            <w:r w:rsidRPr="0064276F">
              <w:rPr>
                <w:b w:val="0"/>
              </w:rPr>
              <w:t>Battery Array Capacity (kWh)</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39F66D"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6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F995A"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12</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9ADEF2"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7CE2A"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356E72C4" w14:textId="77777777" w:rsidTr="00F94968">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2FB08" w14:textId="77777777" w:rsidR="00FC7F67" w:rsidRPr="0064276F" w:rsidRDefault="00FC7F67" w:rsidP="00F94968">
            <w:pPr>
              <w:rPr>
                <w:b w:val="0"/>
              </w:rPr>
            </w:pPr>
            <w:r w:rsidRPr="0064276F">
              <w:rPr>
                <w:b w:val="0"/>
              </w:rPr>
              <w:t>Avg. Operating Hours/Year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35163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16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1C0D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3493</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03D9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4,381</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F8A8B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886</w:t>
            </w:r>
          </w:p>
        </w:tc>
      </w:tr>
      <w:tr w:rsidR="0064276F" w:rsidRPr="0064276F" w14:paraId="74909A99"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598B3" w14:textId="77777777" w:rsidR="00FC7F67" w:rsidRPr="0064276F" w:rsidRDefault="00FC7F67" w:rsidP="00F94968">
            <w:pPr>
              <w:rPr>
                <w:b w:val="0"/>
              </w:rPr>
            </w:pPr>
            <w:r w:rsidRPr="0064276F">
              <w:rPr>
                <w:b w:val="0"/>
              </w:rPr>
              <w:t>Energy Cost/Year ($)</w:t>
            </w:r>
          </w:p>
        </w:tc>
        <w:tc>
          <w:tcPr>
            <w:tcW w:w="67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00084"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14,269</w:t>
            </w:r>
          </w:p>
        </w:tc>
      </w:tr>
      <w:tr w:rsidR="0064276F" w:rsidRPr="0064276F" w14:paraId="25E538C4" w14:textId="77777777" w:rsidTr="00F94968">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DD6EE" w:themeColor="accent1" w:themeTint="66" w:themeShade="BF"/>
              <w:right w:val="single" w:sz="4" w:space="0" w:color="BFBFBF" w:themeColor="background1" w:themeShade="BF"/>
            </w:tcBorders>
            <w:hideMark/>
          </w:tcPr>
          <w:p w14:paraId="6A87C6D5" w14:textId="77777777" w:rsidR="00FC7F67" w:rsidRPr="0064276F" w:rsidRDefault="00FC7F67" w:rsidP="00F94968">
            <w:pPr>
              <w:rPr>
                <w:b w:val="0"/>
              </w:rPr>
            </w:pPr>
            <w:r w:rsidRPr="0064276F">
              <w:rPr>
                <w:b w:val="0"/>
              </w:rPr>
              <w:t>Maintenance Cost/Year ($)</w:t>
            </w:r>
          </w:p>
        </w:tc>
        <w:tc>
          <w:tcPr>
            <w:tcW w:w="1275" w:type="dxa"/>
            <w:tcBorders>
              <w:top w:val="single" w:sz="4" w:space="0" w:color="BFBFBF" w:themeColor="background1" w:themeShade="BF"/>
              <w:left w:val="single" w:sz="4" w:space="0" w:color="BFBFBF" w:themeColor="background1" w:themeShade="BF"/>
              <w:bottom w:val="single" w:sz="4" w:space="0" w:color="BDD6EE" w:themeColor="accent1" w:themeTint="66" w:themeShade="BF"/>
              <w:right w:val="single" w:sz="4" w:space="0" w:color="BFBFBF" w:themeColor="background1" w:themeShade="BF"/>
            </w:tcBorders>
            <w:hideMark/>
          </w:tcPr>
          <w:p w14:paraId="75E3BEE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165</w:t>
            </w:r>
          </w:p>
        </w:tc>
        <w:tc>
          <w:tcPr>
            <w:tcW w:w="1688" w:type="dxa"/>
            <w:tcBorders>
              <w:top w:val="single" w:sz="4" w:space="0" w:color="BFBFBF" w:themeColor="background1" w:themeShade="BF"/>
              <w:left w:val="single" w:sz="4" w:space="0" w:color="BFBFBF" w:themeColor="background1" w:themeShade="BF"/>
              <w:bottom w:val="single" w:sz="4" w:space="0" w:color="BDD6EE" w:themeColor="accent1" w:themeTint="66" w:themeShade="BF"/>
              <w:right w:val="single" w:sz="4" w:space="0" w:color="BFBFBF" w:themeColor="background1" w:themeShade="BF"/>
            </w:tcBorders>
            <w:hideMark/>
          </w:tcPr>
          <w:p w14:paraId="3D1FA8D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681</w:t>
            </w:r>
          </w:p>
        </w:tc>
        <w:tc>
          <w:tcPr>
            <w:tcW w:w="1842" w:type="dxa"/>
            <w:tcBorders>
              <w:top w:val="single" w:sz="4" w:space="0" w:color="BFBFBF" w:themeColor="background1" w:themeShade="BF"/>
              <w:left w:val="single" w:sz="4" w:space="0" w:color="BFBFBF" w:themeColor="background1" w:themeShade="BF"/>
              <w:bottom w:val="single" w:sz="4" w:space="0" w:color="BDD6EE" w:themeColor="accent1" w:themeTint="66" w:themeShade="BF"/>
              <w:right w:val="single" w:sz="4" w:space="0" w:color="BFBFBF" w:themeColor="background1" w:themeShade="BF"/>
            </w:tcBorders>
            <w:hideMark/>
          </w:tcPr>
          <w:p w14:paraId="029D22F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653</w:t>
            </w:r>
          </w:p>
        </w:tc>
        <w:tc>
          <w:tcPr>
            <w:tcW w:w="1985" w:type="dxa"/>
            <w:tcBorders>
              <w:top w:val="single" w:sz="4" w:space="0" w:color="BFBFBF" w:themeColor="background1" w:themeShade="BF"/>
              <w:left w:val="single" w:sz="4" w:space="0" w:color="BFBFBF" w:themeColor="background1" w:themeShade="BF"/>
              <w:bottom w:val="single" w:sz="4" w:space="0" w:color="BDD6EE" w:themeColor="accent1" w:themeTint="66" w:themeShade="BF"/>
              <w:right w:val="single" w:sz="4" w:space="0" w:color="BFBFBF" w:themeColor="background1" w:themeShade="BF"/>
            </w:tcBorders>
            <w:hideMark/>
          </w:tcPr>
          <w:p w14:paraId="61521B1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163</w:t>
            </w:r>
          </w:p>
        </w:tc>
      </w:tr>
      <w:tr w:rsidR="0064276F" w:rsidRPr="0064276F" w14:paraId="2052A38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5BF7CA9" w14:textId="77777777" w:rsidR="00FC7F67" w:rsidRPr="0064276F" w:rsidRDefault="00FC7F67" w:rsidP="00F94968">
            <w:pPr>
              <w:rPr>
                <w:b w:val="0"/>
              </w:rPr>
            </w:pPr>
            <w:r w:rsidRPr="0064276F">
              <w:rPr>
                <w:b w:val="0"/>
              </w:rPr>
              <w:t>Other Yearly Cost ($)</w:t>
            </w:r>
          </w:p>
        </w:tc>
        <w:tc>
          <w:tcPr>
            <w:tcW w:w="127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E1E47D7"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68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AB70B3F"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84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B3771BE"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8,586</w:t>
            </w:r>
          </w:p>
        </w:tc>
        <w:tc>
          <w:tcPr>
            <w:tcW w:w="1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913312E"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401</w:t>
            </w:r>
          </w:p>
        </w:tc>
      </w:tr>
      <w:tr w:rsidR="0064276F" w:rsidRPr="0064276F" w14:paraId="5EE29497" w14:textId="77777777" w:rsidTr="00F94968">
        <w:tc>
          <w:tcPr>
            <w:cnfStyle w:val="001000000000" w:firstRow="0" w:lastRow="0" w:firstColumn="1" w:lastColumn="0" w:oddVBand="0" w:evenVBand="0" w:oddHBand="0" w:evenHBand="0" w:firstRowFirstColumn="0" w:firstRowLastColumn="0" w:lastRowFirstColumn="0" w:lastRowLastColumn="0"/>
            <w:tcW w:w="9058" w:type="dxa"/>
            <w:gridSpan w:val="5"/>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84883" w14:textId="77777777" w:rsidR="00FC7F67" w:rsidRPr="0064276F" w:rsidRDefault="00FC7F67" w:rsidP="00F94968">
            <w:r w:rsidRPr="0064276F">
              <w:t>Replacement times in lifetime (excludes initial installation)</w:t>
            </w:r>
          </w:p>
        </w:tc>
      </w:tr>
      <w:tr w:rsidR="0064276F" w:rsidRPr="0064276F" w14:paraId="0EEC549B"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6B5E3E" w14:textId="77777777" w:rsidR="00FC7F67" w:rsidRPr="0064276F" w:rsidRDefault="00FC7F67" w:rsidP="00F94968">
            <w:pPr>
              <w:rPr>
                <w:b w:val="0"/>
              </w:rPr>
            </w:pPr>
            <w:r w:rsidRPr="0064276F">
              <w:rPr>
                <w:b w:val="0"/>
              </w:rPr>
              <w:t>Battery Array</w:t>
            </w:r>
          </w:p>
        </w:tc>
        <w:tc>
          <w:tcPr>
            <w:tcW w:w="67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0B2DE3"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4F649330" w14:textId="77777777" w:rsidTr="00F94968">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766A98" w14:textId="77777777" w:rsidR="00FC7F67" w:rsidRPr="0064276F" w:rsidRDefault="00FC7F67" w:rsidP="00F94968">
            <w:pPr>
              <w:rPr>
                <w:b w:val="0"/>
              </w:rPr>
            </w:pPr>
            <w:r w:rsidRPr="0064276F">
              <w:rPr>
                <w:b w:val="0"/>
              </w:rPr>
              <w:t>Charge Controller(s)</w:t>
            </w:r>
          </w:p>
        </w:tc>
        <w:tc>
          <w:tcPr>
            <w:tcW w:w="67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40A1C"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7ED7D11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000000" w:themeColor="text1" w:themeShade="BF"/>
              <w:right w:val="single" w:sz="4" w:space="0" w:color="BFBFBF" w:themeColor="background1" w:themeShade="BF"/>
            </w:tcBorders>
            <w:hideMark/>
          </w:tcPr>
          <w:p w14:paraId="606F690F" w14:textId="77777777" w:rsidR="00FC7F67" w:rsidRPr="0064276F" w:rsidRDefault="00FC7F67" w:rsidP="00F94968">
            <w:pPr>
              <w:rPr>
                <w:b w:val="0"/>
              </w:rPr>
            </w:pPr>
            <w:r w:rsidRPr="0064276F">
              <w:rPr>
                <w:b w:val="0"/>
              </w:rPr>
              <w:t>Inverter(s)</w:t>
            </w:r>
          </w:p>
        </w:tc>
        <w:tc>
          <w:tcPr>
            <w:tcW w:w="6790" w:type="dxa"/>
            <w:gridSpan w:val="4"/>
            <w:tcBorders>
              <w:top w:val="single" w:sz="4" w:space="0" w:color="BFBFBF" w:themeColor="background1" w:themeShade="BF"/>
              <w:left w:val="single" w:sz="4" w:space="0" w:color="BFBFBF" w:themeColor="background1" w:themeShade="BF"/>
              <w:bottom w:val="single" w:sz="4" w:space="0" w:color="000000" w:themeColor="text1" w:themeShade="BF"/>
              <w:right w:val="single" w:sz="4" w:space="0" w:color="BFBFBF" w:themeColor="background1" w:themeShade="BF"/>
            </w:tcBorders>
            <w:hideMark/>
          </w:tcPr>
          <w:p w14:paraId="2D1E4F60"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66979F1D" w14:textId="77777777" w:rsidTr="00F94968">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C660C" w14:textId="77777777" w:rsidR="00FC7F67" w:rsidRPr="0064276F" w:rsidRDefault="00FC7F67" w:rsidP="00F94968">
            <w:pPr>
              <w:rPr>
                <w:b w:val="0"/>
              </w:rPr>
            </w:pPr>
            <w:r w:rsidRPr="0064276F">
              <w:rPr>
                <w:b w:val="0"/>
              </w:rPr>
              <w:t>Lifetime (Years)</w:t>
            </w:r>
          </w:p>
        </w:tc>
        <w:tc>
          <w:tcPr>
            <w:tcW w:w="6790" w:type="dxa"/>
            <w:gridSpan w:val="4"/>
            <w:tcBorders>
              <w:top w:val="single" w:sz="4" w:space="0" w:color="000000" w:themeColor="text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3B15B"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20</w:t>
            </w:r>
          </w:p>
        </w:tc>
      </w:tr>
      <w:tr w:rsidR="0064276F" w:rsidRPr="0064276F" w14:paraId="423AF950"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BFF812" w14:textId="77777777" w:rsidR="00FC7F67" w:rsidRPr="0064276F" w:rsidRDefault="00FC7F67" w:rsidP="00F94968">
            <w:pPr>
              <w:rPr>
                <w:b w:val="0"/>
              </w:rPr>
            </w:pPr>
            <w:r w:rsidRPr="0064276F">
              <w:rPr>
                <w:b w:val="0"/>
              </w:rPr>
              <w:t>Discount Rate (%)</w:t>
            </w:r>
          </w:p>
        </w:tc>
        <w:tc>
          <w:tcPr>
            <w:tcW w:w="67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CB0E5"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29E60797" w14:textId="77777777" w:rsidTr="00F94968">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7B4DC6" w14:textId="77777777" w:rsidR="00FC7F67" w:rsidRPr="0064276F" w:rsidRDefault="00FC7F67" w:rsidP="00F94968">
            <w:pPr>
              <w:rPr>
                <w:b w:val="0"/>
              </w:rPr>
            </w:pPr>
            <w:r w:rsidRPr="0064276F">
              <w:rPr>
                <w:b w:val="0"/>
              </w:rPr>
              <w:t>Inflation Rate (%)</w:t>
            </w:r>
          </w:p>
        </w:tc>
        <w:tc>
          <w:tcPr>
            <w:tcW w:w="679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38B5B"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2BD020C4"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3"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BDE420" w14:textId="77777777" w:rsidR="00FC7F67" w:rsidRPr="0064276F" w:rsidRDefault="00FC7F67" w:rsidP="00F94968">
            <w:r w:rsidRPr="0064276F">
              <w:t>Lifetime Cost ($)</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58947"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p>
        </w:tc>
      </w:tr>
      <w:tr w:rsidR="0064276F" w:rsidRPr="0064276F" w14:paraId="0ED3E441" w14:textId="77777777" w:rsidTr="00F94968">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5CCFA" w14:textId="77777777" w:rsidR="00FC7F67" w:rsidRPr="0064276F" w:rsidRDefault="00FC7F67" w:rsidP="00F94968"/>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15817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20,687</w:t>
            </w:r>
          </w:p>
        </w:tc>
        <w:tc>
          <w:tcPr>
            <w:tcW w:w="16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57D1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96,061</w:t>
            </w:r>
          </w:p>
        </w:tc>
        <w:tc>
          <w:tcPr>
            <w:tcW w:w="184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6DA02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159,414</w:t>
            </w:r>
          </w:p>
        </w:tc>
        <w:tc>
          <w:tcPr>
            <w:tcW w:w="19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67B4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10,047</w:t>
            </w:r>
          </w:p>
        </w:tc>
      </w:tr>
    </w:tbl>
    <w:p w14:paraId="71E85186" w14:textId="77777777" w:rsidR="00FC7F67" w:rsidRPr="0064276F" w:rsidRDefault="00FC7F67" w:rsidP="00FC7F67">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IHGS 2</w:t>
      </w:r>
    </w:p>
    <w:p w14:paraId="788C7F8E" w14:textId="339FF252" w:rsidR="00A1677D" w:rsidRPr="0064276F" w:rsidRDefault="00A1677D">
      <w:pPr>
        <w:rPr>
          <w:rFonts w:ascii="Times New Roman" w:hAnsi="Times New Roman" w:cs="Times New Roman"/>
          <w:sz w:val="24"/>
          <w:szCs w:val="24"/>
        </w:rPr>
      </w:pPr>
      <w:r w:rsidRPr="0064276F">
        <w:rPr>
          <w:rFonts w:ascii="Times New Roman" w:hAnsi="Times New Roman" w:cs="Times New Roman"/>
          <w:sz w:val="24"/>
          <w:szCs w:val="24"/>
        </w:rPr>
        <w:br w:type="page"/>
      </w:r>
    </w:p>
    <w:p w14:paraId="1A1FF607" w14:textId="77777777" w:rsidR="00FC7F67" w:rsidRPr="0064276F" w:rsidRDefault="00FC7F67" w:rsidP="00FC7F67">
      <w:pPr>
        <w:spacing w:line="256" w:lineRule="auto"/>
        <w:jc w:val="both"/>
        <w:rPr>
          <w:rFonts w:ascii="Times New Roman" w:hAnsi="Times New Roman" w:cs="Times New Roman"/>
          <w:sz w:val="24"/>
          <w:szCs w:val="24"/>
        </w:rPr>
      </w:pPr>
    </w:p>
    <w:p w14:paraId="1217B979"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333312FA"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496BC741"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46C7D890"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7BCBDEE1"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57326462"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4341ED2D"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5334AE90"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2719B4A3"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2033A164"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77C33A70"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17A5D4F9"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4FE818B7"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16091088" w14:textId="77777777" w:rsidR="00A1677D" w:rsidRPr="0064276F" w:rsidRDefault="00A1677D" w:rsidP="00FC7F67">
      <w:pPr>
        <w:spacing w:line="256" w:lineRule="auto"/>
        <w:ind w:left="567"/>
        <w:jc w:val="both"/>
        <w:rPr>
          <w:rFonts w:ascii="Times New Roman" w:hAnsi="Times New Roman" w:cs="Times New Roman"/>
          <w:i/>
          <w:iCs/>
          <w:sz w:val="24"/>
          <w:szCs w:val="24"/>
        </w:rPr>
      </w:pPr>
    </w:p>
    <w:p w14:paraId="09932D54" w14:textId="77777777" w:rsidR="00FC7F67" w:rsidRPr="0064276F" w:rsidRDefault="00FC7F67" w:rsidP="00FC7F67">
      <w:pPr>
        <w:spacing w:line="256" w:lineRule="auto"/>
        <w:ind w:left="567"/>
        <w:jc w:val="both"/>
        <w:rPr>
          <w:rFonts w:ascii="Times New Roman" w:hAnsi="Times New Roman" w:cs="Times New Roman"/>
          <w:i/>
          <w:iCs/>
          <w:sz w:val="24"/>
          <w:szCs w:val="24"/>
        </w:rPr>
      </w:pPr>
      <w:r w:rsidRPr="0064276F">
        <w:rPr>
          <w:rFonts w:ascii="Times New Roman" w:hAnsi="Times New Roman" w:cs="Times New Roman"/>
          <w:i/>
          <w:iCs/>
          <w:sz w:val="24"/>
          <w:szCs w:val="24"/>
        </w:rPr>
        <w:t>IHGS3</w:t>
      </w:r>
    </w:p>
    <w:tbl>
      <w:tblPr>
        <w:tblStyle w:val="PlainTable141"/>
        <w:tblpPr w:leftFromText="180" w:rightFromText="180" w:vertAnchor="page" w:horzAnchor="margin" w:tblpXSpec="right" w:tblpY="8896"/>
        <w:tblW w:w="8368" w:type="dxa"/>
        <w:tblLook w:val="04A0" w:firstRow="1" w:lastRow="0" w:firstColumn="1" w:lastColumn="0" w:noHBand="0" w:noVBand="1"/>
      </w:tblPr>
      <w:tblGrid>
        <w:gridCol w:w="2840"/>
        <w:gridCol w:w="1559"/>
        <w:gridCol w:w="1701"/>
        <w:gridCol w:w="2268"/>
      </w:tblGrid>
      <w:tr w:rsidR="0064276F" w:rsidRPr="0064276F" w14:paraId="1FFC33D6" w14:textId="77777777" w:rsidTr="005906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F97E0" w14:textId="77777777" w:rsidR="00A1677D" w:rsidRPr="0064276F" w:rsidRDefault="00A1677D" w:rsidP="00590691"/>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234E8" w14:textId="77777777" w:rsidR="00A1677D" w:rsidRPr="0064276F" w:rsidRDefault="00A1677D" w:rsidP="00590691">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A47B87" w14:textId="77777777" w:rsidR="00A1677D" w:rsidRPr="0064276F" w:rsidRDefault="00A1677D" w:rsidP="00590691">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3BC51" w14:textId="77777777" w:rsidR="00A1677D" w:rsidRPr="0064276F" w:rsidRDefault="00A1677D" w:rsidP="00590691">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0012FA8A"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D6C5D" w14:textId="77777777" w:rsidR="00A1677D" w:rsidRPr="0064276F" w:rsidRDefault="00A1677D" w:rsidP="00590691">
            <w:r w:rsidRPr="0064276F">
              <w:t>Input</w:t>
            </w:r>
          </w:p>
        </w:tc>
      </w:tr>
      <w:tr w:rsidR="0064276F" w:rsidRPr="0064276F" w14:paraId="5310B982" w14:textId="77777777" w:rsidTr="0059069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222FEF" w14:textId="77777777" w:rsidR="00A1677D" w:rsidRPr="0064276F" w:rsidRDefault="00A1677D" w:rsidP="00590691">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5DFB0"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20,522</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3076D"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85,257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30CC0D"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12,835.48</w:t>
            </w:r>
          </w:p>
        </w:tc>
      </w:tr>
      <w:tr w:rsidR="0064276F" w:rsidRPr="0064276F" w14:paraId="02AD8714"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97F33" w14:textId="77777777" w:rsidR="00A1677D" w:rsidRPr="0064276F" w:rsidRDefault="00A1677D" w:rsidP="00590691">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81B299" w14:textId="77777777" w:rsidR="00A1677D" w:rsidRPr="0064276F" w:rsidRDefault="00A1677D" w:rsidP="00590691">
            <w:pPr>
              <w:jc w:val="center"/>
              <w:cnfStyle w:val="000000100000" w:firstRow="0" w:lastRow="0" w:firstColumn="0" w:lastColumn="0" w:oddVBand="0" w:evenVBand="0" w:oddHBand="1" w:evenHBand="0" w:firstRowFirstColumn="0" w:firstRowLastColumn="0" w:lastRowFirstColumn="0" w:lastRowLastColumn="0"/>
            </w:pPr>
            <w:r w:rsidRPr="0064276F">
              <w:t>0.35</w:t>
            </w:r>
          </w:p>
        </w:tc>
      </w:tr>
      <w:tr w:rsidR="0064276F" w:rsidRPr="0064276F" w14:paraId="3483CA63" w14:textId="77777777" w:rsidTr="0059069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23C888" w14:textId="77777777" w:rsidR="00A1677D" w:rsidRPr="0064276F" w:rsidRDefault="00A1677D" w:rsidP="00590691">
            <w:pPr>
              <w:rPr>
                <w:b w:val="0"/>
              </w:rPr>
            </w:pPr>
            <w:r w:rsidRPr="0064276F">
              <w:rPr>
                <w:b w:val="0"/>
              </w:rPr>
              <w:t>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0E113"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10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77450"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15F5CF"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69542E4D"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F7F6AE" w14:textId="77777777" w:rsidR="00A1677D" w:rsidRPr="0064276F" w:rsidRDefault="00A1677D" w:rsidP="00590691">
            <w:pPr>
              <w:rPr>
                <w:b w:val="0"/>
              </w:rPr>
            </w:pPr>
            <w:r w:rsidRPr="0064276F">
              <w:rPr>
                <w:b w:val="0"/>
              </w:rPr>
              <w:t>Battery Array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F4C53" w14:textId="77777777" w:rsidR="00A1677D" w:rsidRPr="0064276F" w:rsidRDefault="00A1677D" w:rsidP="00590691">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FE132" w14:textId="77777777" w:rsidR="00A1677D" w:rsidRPr="0064276F" w:rsidRDefault="00A1677D" w:rsidP="00590691">
            <w:pPr>
              <w:cnfStyle w:val="000000100000" w:firstRow="0" w:lastRow="0" w:firstColumn="0" w:lastColumn="0" w:oddVBand="0" w:evenVBand="0" w:oddHBand="1" w:evenHBand="0" w:firstRowFirstColumn="0" w:firstRowLastColumn="0" w:lastRowFirstColumn="0" w:lastRowLastColumn="0"/>
            </w:pPr>
            <w:r w:rsidRPr="0064276F">
              <w:t>12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F1B3A" w14:textId="77777777" w:rsidR="00A1677D" w:rsidRPr="0064276F" w:rsidRDefault="00A1677D" w:rsidP="00590691">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7F5C3229" w14:textId="77777777" w:rsidTr="0059069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11C95" w14:textId="77777777" w:rsidR="00A1677D" w:rsidRPr="0064276F" w:rsidRDefault="00A1677D" w:rsidP="00590691">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326D73"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1,043</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DAF24"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3,493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54D42B"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4,224</w:t>
            </w:r>
          </w:p>
        </w:tc>
      </w:tr>
      <w:tr w:rsidR="0064276F" w:rsidRPr="0064276F" w14:paraId="6DC5597E"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FD461C" w14:textId="77777777" w:rsidR="00A1677D" w:rsidRPr="0064276F" w:rsidRDefault="00A1677D" w:rsidP="00590691">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7535A" w14:textId="77777777" w:rsidR="00A1677D" w:rsidRPr="0064276F" w:rsidRDefault="00A1677D" w:rsidP="00590691">
            <w:pPr>
              <w:jc w:val="center"/>
              <w:cnfStyle w:val="000000100000" w:firstRow="0" w:lastRow="0" w:firstColumn="0" w:lastColumn="0" w:oddVBand="0" w:evenVBand="0" w:oddHBand="1" w:evenHBand="0" w:firstRowFirstColumn="0" w:firstRowLastColumn="0" w:lastRowFirstColumn="0" w:lastRowLastColumn="0"/>
            </w:pPr>
            <w:r w:rsidRPr="0064276F">
              <w:t>13,731</w:t>
            </w:r>
          </w:p>
        </w:tc>
      </w:tr>
      <w:tr w:rsidR="0064276F" w:rsidRPr="0064276F" w14:paraId="1CA8631E" w14:textId="77777777" w:rsidTr="0059069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0720A6" w14:textId="77777777" w:rsidR="00A1677D" w:rsidRPr="0064276F" w:rsidRDefault="00A1677D" w:rsidP="00590691">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7C4D1A"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165</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6E59D"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681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C3ABF2"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14810F86"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EF47A6" w14:textId="77777777" w:rsidR="00A1677D" w:rsidRPr="0064276F" w:rsidRDefault="00A1677D" w:rsidP="00590691">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C654D" w14:textId="77777777" w:rsidR="00A1677D" w:rsidRPr="0064276F" w:rsidRDefault="00A1677D" w:rsidP="00590691">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E70513" w14:textId="77777777" w:rsidR="00A1677D" w:rsidRPr="0064276F" w:rsidRDefault="00A1677D" w:rsidP="00590691">
            <w:pPr>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AB366" w14:textId="77777777" w:rsidR="00A1677D" w:rsidRPr="0064276F" w:rsidRDefault="00A1677D" w:rsidP="00590691">
            <w:pPr>
              <w:cnfStyle w:val="000000100000" w:firstRow="0" w:lastRow="0" w:firstColumn="0" w:lastColumn="0" w:oddVBand="0" w:evenVBand="0" w:oddHBand="1" w:evenHBand="0" w:firstRowFirstColumn="0" w:firstRowLastColumn="0" w:lastRowFirstColumn="0" w:lastRowLastColumn="0"/>
            </w:pPr>
            <w:r w:rsidRPr="0064276F">
              <w:t>8,488</w:t>
            </w:r>
          </w:p>
        </w:tc>
      </w:tr>
      <w:tr w:rsidR="0064276F" w:rsidRPr="0064276F" w14:paraId="6535E929" w14:textId="77777777" w:rsidTr="00590691">
        <w:tc>
          <w:tcPr>
            <w:cnfStyle w:val="001000000000" w:firstRow="0" w:lastRow="0" w:firstColumn="1" w:lastColumn="0" w:oddVBand="0" w:evenVBand="0" w:oddHBand="0" w:evenHBand="0" w:firstRowFirstColumn="0" w:firstRowLastColumn="0" w:lastRowFirstColumn="0" w:lastRowLastColumn="0"/>
            <w:tcW w:w="8368" w:type="dxa"/>
            <w:gridSpan w:val="4"/>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3D3563" w14:textId="77777777" w:rsidR="00A1677D" w:rsidRPr="0064276F" w:rsidRDefault="00A1677D" w:rsidP="00590691">
            <w:r w:rsidRPr="0064276F">
              <w:t>Replacement times in lifetime (excludes initial installation)</w:t>
            </w:r>
          </w:p>
        </w:tc>
      </w:tr>
      <w:tr w:rsidR="0064276F" w:rsidRPr="0064276F" w14:paraId="45BDEAF1"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3EADB3" w14:textId="77777777" w:rsidR="00A1677D" w:rsidRPr="0064276F" w:rsidRDefault="00A1677D" w:rsidP="00590691">
            <w:pPr>
              <w:rPr>
                <w:b w:val="0"/>
              </w:rPr>
            </w:pPr>
            <w:r w:rsidRPr="0064276F">
              <w:rPr>
                <w:b w:val="0"/>
              </w:rPr>
              <w:t>Battery Array</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A83C4" w14:textId="77777777" w:rsidR="00A1677D" w:rsidRPr="0064276F" w:rsidRDefault="00A1677D" w:rsidP="00590691">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1A805C9C" w14:textId="77777777" w:rsidTr="0059069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EAF93E" w14:textId="77777777" w:rsidR="00A1677D" w:rsidRPr="0064276F" w:rsidRDefault="00A1677D" w:rsidP="00590691">
            <w:pPr>
              <w:rPr>
                <w:b w:val="0"/>
              </w:rPr>
            </w:pPr>
            <w:r w:rsidRPr="0064276F">
              <w:rPr>
                <w:b w:val="0"/>
              </w:rPr>
              <w:t>Charge Controller(s)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688342" w14:textId="77777777" w:rsidR="00A1677D" w:rsidRPr="0064276F" w:rsidRDefault="00A1677D" w:rsidP="00590691">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2835C0C6"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000000" w:themeColor="text1" w:themeShade="BF"/>
              <w:right w:val="single" w:sz="4" w:space="0" w:color="BFBFBF" w:themeColor="background1" w:themeShade="BF"/>
            </w:tcBorders>
            <w:hideMark/>
          </w:tcPr>
          <w:p w14:paraId="496D9A26" w14:textId="77777777" w:rsidR="00A1677D" w:rsidRPr="0064276F" w:rsidRDefault="00A1677D" w:rsidP="00590691">
            <w:pPr>
              <w:rPr>
                <w:b w:val="0"/>
              </w:rPr>
            </w:pPr>
            <w:r w:rsidRPr="0064276F">
              <w:rPr>
                <w:b w:val="0"/>
              </w:rPr>
              <w:t>Inverter(s)</w:t>
            </w:r>
          </w:p>
        </w:tc>
        <w:tc>
          <w:tcPr>
            <w:tcW w:w="5528" w:type="dxa"/>
            <w:gridSpan w:val="3"/>
            <w:tcBorders>
              <w:top w:val="single" w:sz="4" w:space="0" w:color="BFBFBF" w:themeColor="background1" w:themeShade="BF"/>
              <w:left w:val="single" w:sz="4" w:space="0" w:color="BFBFBF" w:themeColor="background1" w:themeShade="BF"/>
              <w:bottom w:val="single" w:sz="4" w:space="0" w:color="000000" w:themeColor="text1" w:themeShade="BF"/>
              <w:right w:val="single" w:sz="4" w:space="0" w:color="BFBFBF" w:themeColor="background1" w:themeShade="BF"/>
            </w:tcBorders>
            <w:hideMark/>
          </w:tcPr>
          <w:p w14:paraId="0CBF769B" w14:textId="77777777" w:rsidR="00A1677D" w:rsidRPr="0064276F" w:rsidRDefault="00A1677D" w:rsidP="00590691">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244830B9" w14:textId="77777777" w:rsidTr="0059069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3122B4" w14:textId="77777777" w:rsidR="00A1677D" w:rsidRPr="0064276F" w:rsidRDefault="00A1677D" w:rsidP="00590691">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D24C3" w14:textId="77777777" w:rsidR="00A1677D" w:rsidRPr="0064276F" w:rsidRDefault="00A1677D" w:rsidP="00590691">
            <w:pPr>
              <w:jc w:val="center"/>
              <w:cnfStyle w:val="000000000000" w:firstRow="0" w:lastRow="0" w:firstColumn="0" w:lastColumn="0" w:oddVBand="0" w:evenVBand="0" w:oddHBand="0" w:evenHBand="0" w:firstRowFirstColumn="0" w:firstRowLastColumn="0" w:lastRowFirstColumn="0" w:lastRowLastColumn="0"/>
            </w:pPr>
            <w:r w:rsidRPr="0064276F">
              <w:t>20</w:t>
            </w:r>
          </w:p>
        </w:tc>
      </w:tr>
      <w:tr w:rsidR="0064276F" w:rsidRPr="0064276F" w14:paraId="2D29E82C"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81E18F" w14:textId="77777777" w:rsidR="00A1677D" w:rsidRPr="0064276F" w:rsidRDefault="00A1677D" w:rsidP="00590691">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B6CED8" w14:textId="77777777" w:rsidR="00A1677D" w:rsidRPr="0064276F" w:rsidRDefault="00A1677D" w:rsidP="00590691">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22C74231" w14:textId="77777777" w:rsidTr="0059069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BCABB3" w14:textId="77777777" w:rsidR="00A1677D" w:rsidRPr="0064276F" w:rsidRDefault="00A1677D" w:rsidP="00590691">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3CDB4" w14:textId="77777777" w:rsidR="00A1677D" w:rsidRPr="0064276F" w:rsidRDefault="00A1677D" w:rsidP="00590691">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15C088DA" w14:textId="77777777" w:rsidTr="005906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43166F" w14:textId="77777777" w:rsidR="00A1677D" w:rsidRPr="0064276F" w:rsidRDefault="00A1677D" w:rsidP="00590691">
            <w:r w:rsidRPr="0064276F">
              <w:t>Lifetime Cost ($)</w:t>
            </w:r>
          </w:p>
        </w:tc>
      </w:tr>
      <w:tr w:rsidR="0064276F" w:rsidRPr="0064276F" w14:paraId="7B1B1F8C" w14:textId="77777777" w:rsidTr="00590691">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ED596" w14:textId="77777777" w:rsidR="00A1677D" w:rsidRPr="0064276F" w:rsidRDefault="00A1677D" w:rsidP="00590691"/>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48C6B"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rPr>
                <w:b/>
              </w:rPr>
            </w:pPr>
            <w:r w:rsidRPr="0064276F">
              <w:rPr>
                <w:b/>
              </w:rPr>
              <w:t>20,687</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6BD629"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rPr>
                <w:b/>
              </w:rPr>
            </w:pPr>
            <w:r w:rsidRPr="0064276F">
              <w:rPr>
                <w:b/>
              </w:rPr>
              <w:t>96,061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3D550" w14:textId="77777777" w:rsidR="00A1677D" w:rsidRPr="0064276F" w:rsidRDefault="00A1677D" w:rsidP="00590691">
            <w:pPr>
              <w:cnfStyle w:val="000000000000" w:firstRow="0" w:lastRow="0" w:firstColumn="0" w:lastColumn="0" w:oddVBand="0" w:evenVBand="0" w:oddHBand="0" w:evenHBand="0" w:firstRowFirstColumn="0" w:firstRowLastColumn="0" w:lastRowFirstColumn="0" w:lastRowLastColumn="0"/>
              <w:rPr>
                <w:b/>
              </w:rPr>
            </w:pPr>
            <w:r w:rsidRPr="0064276F">
              <w:rPr>
                <w:b/>
              </w:rPr>
              <w:t>157,862</w:t>
            </w:r>
          </w:p>
        </w:tc>
      </w:tr>
    </w:tbl>
    <w:p w14:paraId="6E3E980D" w14:textId="77777777" w:rsidR="00FC7F67" w:rsidRPr="0064276F" w:rsidRDefault="00FC7F67" w:rsidP="00FC7F67">
      <w:pPr>
        <w:spacing w:line="256" w:lineRule="auto"/>
        <w:ind w:left="567"/>
        <w:jc w:val="both"/>
        <w:rPr>
          <w:rFonts w:ascii="Times New Roman" w:hAnsi="Times New Roman" w:cs="Times New Roman"/>
          <w:sz w:val="24"/>
          <w:szCs w:val="24"/>
        </w:rPr>
      </w:pPr>
    </w:p>
    <w:p w14:paraId="725C0ED3" w14:textId="572E33E6" w:rsidR="00A1677D" w:rsidRPr="0064276F" w:rsidRDefault="00A1677D">
      <w:pPr>
        <w:rPr>
          <w:rFonts w:ascii="Times New Roman" w:hAnsi="Times New Roman" w:cs="Times New Roman"/>
          <w:sz w:val="24"/>
          <w:szCs w:val="24"/>
        </w:rPr>
      </w:pPr>
      <w:r w:rsidRPr="0064276F">
        <w:rPr>
          <w:rFonts w:ascii="Times New Roman" w:hAnsi="Times New Roman" w:cs="Times New Roman"/>
          <w:sz w:val="24"/>
          <w:szCs w:val="24"/>
        </w:rPr>
        <w:br w:type="page"/>
      </w:r>
    </w:p>
    <w:p w14:paraId="2289D1BA" w14:textId="77777777" w:rsidR="00FC7F67" w:rsidRPr="0064276F" w:rsidRDefault="00FC7F67" w:rsidP="00FC7F67">
      <w:pPr>
        <w:spacing w:line="256" w:lineRule="auto"/>
        <w:ind w:left="567"/>
        <w:jc w:val="both"/>
        <w:rPr>
          <w:rFonts w:ascii="Times New Roman" w:hAnsi="Times New Roman" w:cs="Times New Roman"/>
          <w:sz w:val="24"/>
          <w:szCs w:val="24"/>
        </w:rPr>
      </w:pPr>
    </w:p>
    <w:p w14:paraId="21593858" w14:textId="447113C1" w:rsidR="00FB04CA" w:rsidRPr="0064276F" w:rsidRDefault="00FB04CA" w:rsidP="00FB04CA">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IHSBS 1</w:t>
      </w:r>
    </w:p>
    <w:tbl>
      <w:tblPr>
        <w:tblStyle w:val="PlainTable13"/>
        <w:tblW w:w="8505" w:type="dxa"/>
        <w:tblInd w:w="562" w:type="dxa"/>
        <w:tblLook w:val="04A0" w:firstRow="1" w:lastRow="0" w:firstColumn="1" w:lastColumn="0" w:noHBand="0" w:noVBand="1"/>
      </w:tblPr>
      <w:tblGrid>
        <w:gridCol w:w="2977"/>
        <w:gridCol w:w="1559"/>
        <w:gridCol w:w="1701"/>
        <w:gridCol w:w="2268"/>
      </w:tblGrid>
      <w:tr w:rsidR="0064276F" w:rsidRPr="0064276F" w14:paraId="344DD8C3"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9363F" w14:textId="77777777" w:rsidR="00FB04CA" w:rsidRPr="0064276F" w:rsidRDefault="00FB04CA" w:rsidP="00F94968">
            <w:pPr>
              <w:ind w:left="567"/>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12CBBA" w14:textId="77777777" w:rsidR="00FB04CA" w:rsidRPr="0064276F" w:rsidRDefault="00FB04CA"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1E8B4B" w14:textId="77777777" w:rsidR="00FB04CA" w:rsidRPr="0064276F" w:rsidRDefault="00FB04CA"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D28539" w14:textId="77777777" w:rsidR="00FB04CA" w:rsidRPr="0064276F" w:rsidRDefault="00FB04CA"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6A9DBC4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190D3" w14:textId="77777777" w:rsidR="00FB04CA" w:rsidRPr="0064276F" w:rsidRDefault="00FB04CA" w:rsidP="00F94968">
            <w:r w:rsidRPr="0064276F">
              <w:t>Input</w:t>
            </w:r>
          </w:p>
        </w:tc>
      </w:tr>
      <w:tr w:rsidR="0064276F" w:rsidRPr="0064276F" w14:paraId="1B327FE8"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4CD087" w14:textId="77777777" w:rsidR="00FB04CA" w:rsidRPr="0064276F" w:rsidRDefault="00FB04CA" w:rsidP="00F94968">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E891A0"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40,786</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78503"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85,257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68E6C"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12,835</w:t>
            </w:r>
          </w:p>
        </w:tc>
      </w:tr>
      <w:tr w:rsidR="0064276F" w:rsidRPr="0064276F" w14:paraId="0F17DAB3"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1A35F" w14:textId="77777777" w:rsidR="00FB04CA" w:rsidRPr="0064276F" w:rsidRDefault="00FB04CA" w:rsidP="00F94968">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56746"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0.31</w:t>
            </w:r>
          </w:p>
        </w:tc>
      </w:tr>
      <w:tr w:rsidR="0064276F" w:rsidRPr="0064276F" w14:paraId="11C865A0"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2DB8A8" w14:textId="77777777" w:rsidR="00FB04CA" w:rsidRPr="0064276F" w:rsidRDefault="00FB04CA" w:rsidP="00F94968">
            <w:pPr>
              <w:rPr>
                <w:b w:val="0"/>
              </w:rPr>
            </w:pPr>
            <w:r w:rsidRPr="0064276F">
              <w:rPr>
                <w:b w:val="0"/>
              </w:rPr>
              <w:t>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11BE46"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20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BD7AF1"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23E99"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51155CC5"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F7022" w14:textId="77777777" w:rsidR="00FB04CA" w:rsidRPr="0064276F" w:rsidRDefault="00FB04CA" w:rsidP="00F94968">
            <w:pPr>
              <w:rPr>
                <w:b w:val="0"/>
              </w:rPr>
            </w:pPr>
            <w:r w:rsidRPr="0064276F">
              <w:rPr>
                <w:b w:val="0"/>
              </w:rPr>
              <w:t>Battery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DAD5B"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E05034"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12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1B40F"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6B31DD1D"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4C9AF" w14:textId="77777777" w:rsidR="00FB04CA" w:rsidRPr="0064276F" w:rsidRDefault="00FB04CA" w:rsidP="00F94968">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0A096D"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2,661</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8860B"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3,338</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DB3FF7"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2,761</w:t>
            </w:r>
          </w:p>
        </w:tc>
      </w:tr>
      <w:tr w:rsidR="0064276F" w:rsidRPr="0064276F" w14:paraId="45844BA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CA16F" w14:textId="77777777" w:rsidR="00FB04CA" w:rsidRPr="0064276F" w:rsidRDefault="00FB04CA" w:rsidP="00F94968">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CA21EC"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12,264</w:t>
            </w:r>
          </w:p>
        </w:tc>
      </w:tr>
      <w:tr w:rsidR="0064276F" w:rsidRPr="0064276F" w14:paraId="67957E2B"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7153D" w14:textId="77777777" w:rsidR="00FB04CA" w:rsidRPr="0064276F" w:rsidRDefault="00FB04CA" w:rsidP="00F94968">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6C19E"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325</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CE9900"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681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05D3B"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0D2990D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161A60" w14:textId="77777777" w:rsidR="00FB04CA" w:rsidRPr="0064276F" w:rsidRDefault="00FB04CA" w:rsidP="00F94968">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FEBE27"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D19996"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DEAE8"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5,352</w:t>
            </w:r>
          </w:p>
        </w:tc>
      </w:tr>
    </w:tbl>
    <w:tbl>
      <w:tblPr>
        <w:tblStyle w:val="PlainTable121"/>
        <w:tblW w:w="8505" w:type="dxa"/>
        <w:tblInd w:w="562" w:type="dxa"/>
        <w:tblLook w:val="04A0" w:firstRow="1" w:lastRow="0" w:firstColumn="1" w:lastColumn="0" w:noHBand="0" w:noVBand="1"/>
      </w:tblPr>
      <w:tblGrid>
        <w:gridCol w:w="2977"/>
        <w:gridCol w:w="5528"/>
      </w:tblGrid>
      <w:tr w:rsidR="0064276F" w:rsidRPr="0064276F" w14:paraId="18BEC685"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A63152" w14:textId="77777777" w:rsidR="00FB04CA" w:rsidRPr="0064276F" w:rsidRDefault="00FB04CA" w:rsidP="00F94968">
            <w:r w:rsidRPr="0064276F">
              <w:t>Replacement times in lifetime (excludes initial installation)</w:t>
            </w:r>
          </w:p>
        </w:tc>
      </w:tr>
      <w:tr w:rsidR="0064276F" w:rsidRPr="0064276F" w14:paraId="2110A4CB"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D2AAD7" w14:textId="77777777" w:rsidR="00FB04CA" w:rsidRPr="0064276F" w:rsidRDefault="00FB04CA" w:rsidP="00F94968">
            <w:pPr>
              <w:rPr>
                <w:b w:val="0"/>
              </w:rPr>
            </w:pPr>
            <w:r w:rsidRPr="0064276F">
              <w:rPr>
                <w:b w:val="0"/>
              </w:rPr>
              <w:t>Battery Array</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F0E1BB"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5612812A"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EBBC4" w14:textId="77777777" w:rsidR="00FB04CA" w:rsidRPr="0064276F" w:rsidRDefault="00FB04CA" w:rsidP="00F94968">
            <w:pPr>
              <w:rPr>
                <w:b w:val="0"/>
              </w:rPr>
            </w:pPr>
            <w:r w:rsidRPr="0064276F">
              <w:rPr>
                <w:b w:val="0"/>
              </w:rPr>
              <w:t>Charge Controller(s)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C614A2" w14:textId="77777777" w:rsidR="00FB04CA" w:rsidRPr="0064276F" w:rsidRDefault="00FB04CA" w:rsidP="00F94968">
            <w:pPr>
              <w:ind w:left="567"/>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00A3F20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1FAE8" w14:textId="77777777" w:rsidR="00FB04CA" w:rsidRPr="0064276F" w:rsidRDefault="00FB04CA"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3572B"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3"/>
        <w:tblW w:w="8505" w:type="dxa"/>
        <w:tblInd w:w="562" w:type="dxa"/>
        <w:tblLook w:val="04A0" w:firstRow="1" w:lastRow="0" w:firstColumn="1" w:lastColumn="0" w:noHBand="0" w:noVBand="1"/>
      </w:tblPr>
      <w:tblGrid>
        <w:gridCol w:w="2977"/>
        <w:gridCol w:w="1559"/>
        <w:gridCol w:w="1701"/>
        <w:gridCol w:w="2268"/>
      </w:tblGrid>
      <w:tr w:rsidR="0064276F" w:rsidRPr="0064276F" w14:paraId="5C9736A2"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7BAA0" w14:textId="77777777" w:rsidR="00FB04CA" w:rsidRPr="0064276F" w:rsidRDefault="00FB04CA"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F50AF" w14:textId="77777777" w:rsidR="00FB04CA" w:rsidRPr="0064276F" w:rsidRDefault="00FB04CA" w:rsidP="00F94968">
            <w:pPr>
              <w:ind w:left="567"/>
              <w:jc w:val="center"/>
              <w:cnfStyle w:val="100000000000" w:firstRow="1" w:lastRow="0" w:firstColumn="0" w:lastColumn="0" w:oddVBand="0" w:evenVBand="0" w:oddHBand="0" w:evenHBand="0" w:firstRowFirstColumn="0" w:firstRowLastColumn="0" w:lastRowFirstColumn="0" w:lastRowLastColumn="0"/>
              <w:rPr>
                <w:b w:val="0"/>
              </w:rPr>
            </w:pPr>
            <w:r w:rsidRPr="0064276F">
              <w:rPr>
                <w:b w:val="0"/>
              </w:rPr>
              <w:t>20</w:t>
            </w:r>
          </w:p>
        </w:tc>
      </w:tr>
      <w:tr w:rsidR="0064276F" w:rsidRPr="0064276F" w14:paraId="26434DA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7BA0C" w14:textId="77777777" w:rsidR="00FB04CA" w:rsidRPr="0064276F" w:rsidRDefault="00FB04CA"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4925FE"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57EB46BE"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05D07B" w14:textId="77777777" w:rsidR="00FB04CA" w:rsidRPr="0064276F" w:rsidRDefault="00FB04CA"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C0B54" w14:textId="77777777" w:rsidR="00FB04CA" w:rsidRPr="0064276F" w:rsidRDefault="00FB04CA" w:rsidP="00F94968">
            <w:pPr>
              <w:ind w:left="567"/>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11B5F99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5CDD2" w14:textId="77777777" w:rsidR="00FB04CA" w:rsidRPr="0064276F" w:rsidRDefault="00FB04CA" w:rsidP="00F94968">
            <w:r w:rsidRPr="0064276F">
              <w:t>Lifetime Cost ($)</w:t>
            </w:r>
          </w:p>
        </w:tc>
      </w:tr>
      <w:tr w:rsidR="0064276F" w:rsidRPr="0064276F" w14:paraId="138E1FEC"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4B28E" w14:textId="77777777" w:rsidR="00FB04CA" w:rsidRPr="0064276F" w:rsidRDefault="00FB04CA" w:rsidP="00F94968">
            <w:pPr>
              <w:ind w:left="567"/>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B2BADE"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rPr>
                <w:b/>
              </w:rPr>
            </w:pPr>
            <w:r w:rsidRPr="0064276F">
              <w:rPr>
                <w:b/>
              </w:rPr>
              <w:t>41,111</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B7A2DA"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rPr>
                <w:b/>
              </w:rPr>
            </w:pPr>
            <w:r w:rsidRPr="0064276F">
              <w:rPr>
                <w:b/>
              </w:rPr>
              <w:t>96,061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EF549E"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rPr>
                <w:b/>
              </w:rPr>
            </w:pPr>
            <w:r w:rsidRPr="0064276F">
              <w:rPr>
                <w:b/>
              </w:rPr>
              <w:t>108,106</w:t>
            </w:r>
          </w:p>
        </w:tc>
      </w:tr>
    </w:tbl>
    <w:p w14:paraId="37034480" w14:textId="77777777" w:rsidR="00FB04CA" w:rsidRPr="0064276F" w:rsidRDefault="00FB04CA" w:rsidP="00FC7F67">
      <w:pPr>
        <w:keepNext/>
        <w:spacing w:after="0" w:line="240" w:lineRule="auto"/>
        <w:ind w:left="567"/>
        <w:rPr>
          <w:rFonts w:ascii="Times New Roman" w:hAnsi="Times New Roman" w:cs="Times New Roman"/>
          <w:i/>
          <w:iCs/>
          <w:sz w:val="24"/>
          <w:szCs w:val="24"/>
        </w:rPr>
      </w:pPr>
    </w:p>
    <w:p w14:paraId="1367C0EA" w14:textId="77777777" w:rsidR="00FB04CA" w:rsidRPr="0064276F" w:rsidRDefault="00FB04CA" w:rsidP="00FC7F67">
      <w:pPr>
        <w:keepNext/>
        <w:spacing w:after="0" w:line="240" w:lineRule="auto"/>
        <w:ind w:left="567"/>
        <w:rPr>
          <w:rFonts w:ascii="Times New Roman" w:hAnsi="Times New Roman" w:cs="Times New Roman"/>
          <w:i/>
          <w:iCs/>
          <w:sz w:val="24"/>
          <w:szCs w:val="24"/>
        </w:rPr>
      </w:pPr>
    </w:p>
    <w:p w14:paraId="1F532DE2" w14:textId="77777777" w:rsidR="00FB04CA" w:rsidRPr="0064276F" w:rsidRDefault="00FB04CA" w:rsidP="00FB04CA">
      <w:pPr>
        <w:keepNext/>
        <w:spacing w:after="0" w:line="240" w:lineRule="auto"/>
        <w:rPr>
          <w:rFonts w:ascii="Times New Roman" w:hAnsi="Times New Roman" w:cs="Times New Roman"/>
          <w:i/>
          <w:iCs/>
          <w:sz w:val="24"/>
          <w:szCs w:val="24"/>
        </w:rPr>
      </w:pPr>
    </w:p>
    <w:p w14:paraId="5513ECAD" w14:textId="77777777" w:rsidR="00FB04CA" w:rsidRPr="0064276F" w:rsidRDefault="00FB04CA" w:rsidP="00FC7F67">
      <w:pPr>
        <w:keepNext/>
        <w:spacing w:after="0" w:line="240" w:lineRule="auto"/>
        <w:ind w:left="567"/>
        <w:rPr>
          <w:rFonts w:ascii="Times New Roman" w:hAnsi="Times New Roman" w:cs="Times New Roman"/>
          <w:i/>
          <w:iCs/>
          <w:sz w:val="24"/>
          <w:szCs w:val="24"/>
        </w:rPr>
      </w:pPr>
    </w:p>
    <w:p w14:paraId="50B1A844" w14:textId="77777777" w:rsidR="00FC7F67" w:rsidRPr="0064276F" w:rsidRDefault="00FC7F67" w:rsidP="00FC7F67">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IHSBS 2</w:t>
      </w:r>
    </w:p>
    <w:tbl>
      <w:tblPr>
        <w:tblStyle w:val="PlainTable142"/>
        <w:tblW w:w="8505" w:type="dxa"/>
        <w:tblInd w:w="562" w:type="dxa"/>
        <w:tblLook w:val="04A0" w:firstRow="1" w:lastRow="0" w:firstColumn="1" w:lastColumn="0" w:noHBand="0" w:noVBand="1"/>
      </w:tblPr>
      <w:tblGrid>
        <w:gridCol w:w="2977"/>
        <w:gridCol w:w="1559"/>
        <w:gridCol w:w="1701"/>
        <w:gridCol w:w="2268"/>
      </w:tblGrid>
      <w:tr w:rsidR="0064276F" w:rsidRPr="0064276F" w14:paraId="1E1026D7"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11D08"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139E10"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3A3B4"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C0CB4"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089EDD73"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AECA96" w14:textId="77777777" w:rsidR="00FC7F67" w:rsidRPr="0064276F" w:rsidRDefault="00FC7F67" w:rsidP="00F94968">
            <w:r w:rsidRPr="0064276F">
              <w:t>Input</w:t>
            </w:r>
          </w:p>
        </w:tc>
      </w:tr>
      <w:tr w:rsidR="0064276F" w:rsidRPr="0064276F" w14:paraId="101C7261"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2291E" w14:textId="77777777" w:rsidR="00FC7F67" w:rsidRPr="0064276F" w:rsidRDefault="00FC7F67" w:rsidP="00F94968">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0416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60,791</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A26F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85,257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6D3E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12,835.48</w:t>
            </w:r>
          </w:p>
        </w:tc>
      </w:tr>
      <w:tr w:rsidR="0064276F" w:rsidRPr="0064276F" w14:paraId="5F9B719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CB9E6" w14:textId="77777777" w:rsidR="00FC7F67" w:rsidRPr="0064276F" w:rsidRDefault="00FC7F67" w:rsidP="00F94968">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46B0C"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0.30</w:t>
            </w:r>
          </w:p>
        </w:tc>
      </w:tr>
      <w:tr w:rsidR="0064276F" w:rsidRPr="0064276F" w14:paraId="79293FBB"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0A915" w14:textId="77777777" w:rsidR="00FC7F67" w:rsidRPr="0064276F" w:rsidRDefault="00FC7F67" w:rsidP="00F94968">
            <w:pPr>
              <w:rPr>
                <w:b w:val="0"/>
              </w:rPr>
            </w:pPr>
            <w:r w:rsidRPr="0064276F">
              <w:rPr>
                <w:b w:val="0"/>
              </w:rPr>
              <w:t>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3699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35987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2727A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637E42EB"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7EDD42" w14:textId="77777777" w:rsidR="00FC7F67" w:rsidRPr="0064276F" w:rsidRDefault="00FC7F67" w:rsidP="00F94968">
            <w:pPr>
              <w:rPr>
                <w:b w:val="0"/>
              </w:rPr>
            </w:pPr>
            <w:r w:rsidRPr="0064276F">
              <w:rPr>
                <w:b w:val="0"/>
              </w:rPr>
              <w:t>Battery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FB05C5"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91368"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0A6981"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6BEB817E"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A0F07" w14:textId="77777777" w:rsidR="00FC7F67" w:rsidRPr="0064276F" w:rsidRDefault="00FC7F67" w:rsidP="00F94968">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7F81B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3,370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F50C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3,493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EA7DD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1,897</w:t>
            </w:r>
          </w:p>
        </w:tc>
      </w:tr>
      <w:tr w:rsidR="0064276F" w:rsidRPr="0064276F" w14:paraId="73D4388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D3A26E" w14:textId="77777777" w:rsidR="00FC7F67" w:rsidRPr="0064276F" w:rsidRDefault="00FC7F67" w:rsidP="00F94968">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B1FEB"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11,834</w:t>
            </w:r>
          </w:p>
        </w:tc>
      </w:tr>
      <w:tr w:rsidR="0064276F" w:rsidRPr="0064276F" w14:paraId="215F72BA"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ABD03" w14:textId="77777777" w:rsidR="00FC7F67" w:rsidRPr="0064276F" w:rsidRDefault="00FC7F67" w:rsidP="00F94968">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1E7B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480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A255B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681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EC38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1C12B185"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0FFE4" w14:textId="77777777" w:rsidR="00FC7F67" w:rsidRPr="0064276F" w:rsidRDefault="00FC7F67" w:rsidP="00F94968">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5C21E"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4CF25"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DB748A"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3,539</w:t>
            </w:r>
          </w:p>
        </w:tc>
      </w:tr>
    </w:tbl>
    <w:tbl>
      <w:tblPr>
        <w:tblStyle w:val="PlainTable1211"/>
        <w:tblW w:w="8505" w:type="dxa"/>
        <w:tblInd w:w="562" w:type="dxa"/>
        <w:tblLook w:val="04A0" w:firstRow="1" w:lastRow="0" w:firstColumn="1" w:lastColumn="0" w:noHBand="0" w:noVBand="1"/>
      </w:tblPr>
      <w:tblGrid>
        <w:gridCol w:w="2977"/>
        <w:gridCol w:w="5528"/>
      </w:tblGrid>
      <w:tr w:rsidR="0064276F" w:rsidRPr="0064276F" w14:paraId="3596044A"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30F790" w14:textId="77777777" w:rsidR="00FC7F67" w:rsidRPr="0064276F" w:rsidRDefault="00FC7F67" w:rsidP="00F94968">
            <w:r w:rsidRPr="0064276F">
              <w:t>Replacement times in lifetime (excludes initial installation)</w:t>
            </w:r>
          </w:p>
        </w:tc>
      </w:tr>
      <w:tr w:rsidR="0064276F" w:rsidRPr="0064276F" w14:paraId="1ABD5D9A"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F4E78" w14:textId="77777777" w:rsidR="00FC7F67" w:rsidRPr="0064276F" w:rsidRDefault="00FC7F67" w:rsidP="00F94968">
            <w:pPr>
              <w:rPr>
                <w:b w:val="0"/>
              </w:rPr>
            </w:pPr>
            <w:r w:rsidRPr="0064276F">
              <w:rPr>
                <w:b w:val="0"/>
              </w:rPr>
              <w:t>Battery Array</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E2254A"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524E7136"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CAEFD" w14:textId="77777777" w:rsidR="00FC7F67" w:rsidRPr="0064276F" w:rsidRDefault="00FC7F67" w:rsidP="00F94968">
            <w:pPr>
              <w:rPr>
                <w:b w:val="0"/>
              </w:rPr>
            </w:pPr>
            <w:r w:rsidRPr="0064276F">
              <w:rPr>
                <w:b w:val="0"/>
              </w:rPr>
              <w:t>Charge Controller(s)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921C23"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5C3EA51D"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5A0042"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89D12"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42"/>
        <w:tblW w:w="8505" w:type="dxa"/>
        <w:tblInd w:w="562" w:type="dxa"/>
        <w:tblLook w:val="04A0" w:firstRow="1" w:lastRow="0" w:firstColumn="1" w:lastColumn="0" w:noHBand="0" w:noVBand="1"/>
      </w:tblPr>
      <w:tblGrid>
        <w:gridCol w:w="2977"/>
        <w:gridCol w:w="1559"/>
        <w:gridCol w:w="1701"/>
        <w:gridCol w:w="2268"/>
      </w:tblGrid>
      <w:tr w:rsidR="0064276F" w:rsidRPr="0064276F" w14:paraId="67A6B913"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120C0"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25013"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rPr>
                <w:b w:val="0"/>
              </w:rPr>
            </w:pPr>
            <w:r w:rsidRPr="0064276F">
              <w:rPr>
                <w:b w:val="0"/>
              </w:rPr>
              <w:t>20</w:t>
            </w:r>
          </w:p>
        </w:tc>
      </w:tr>
      <w:tr w:rsidR="0064276F" w:rsidRPr="0064276F" w14:paraId="65B90F28"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6F562"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05E28"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17089550"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874E39"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08844"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345EE82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54D43C" w14:textId="77777777" w:rsidR="00FC7F67" w:rsidRPr="0064276F" w:rsidRDefault="00FC7F67" w:rsidP="00F94968">
            <w:r w:rsidRPr="0064276F">
              <w:t>Lifetime Cost ($)</w:t>
            </w:r>
          </w:p>
        </w:tc>
      </w:tr>
      <w:tr w:rsidR="0064276F" w:rsidRPr="0064276F" w14:paraId="68FB8427"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CD84A"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026A9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61,271</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C02FA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96,061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0B27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79,339</w:t>
            </w:r>
          </w:p>
        </w:tc>
      </w:tr>
    </w:tbl>
    <w:p w14:paraId="1409AF00" w14:textId="77777777" w:rsidR="00FC7F67" w:rsidRPr="0064276F" w:rsidRDefault="00FC7F67" w:rsidP="00FC7F67">
      <w:pPr>
        <w:spacing w:line="256" w:lineRule="auto"/>
        <w:ind w:left="567"/>
        <w:jc w:val="both"/>
        <w:rPr>
          <w:rFonts w:ascii="Times New Roman" w:hAnsi="Times New Roman" w:cs="Times New Roman"/>
          <w:sz w:val="24"/>
          <w:szCs w:val="24"/>
        </w:rPr>
      </w:pPr>
    </w:p>
    <w:p w14:paraId="4E6B5123" w14:textId="77777777" w:rsidR="00FB04CA" w:rsidRPr="0064276F" w:rsidRDefault="00FB04CA" w:rsidP="00FC7F67">
      <w:pPr>
        <w:spacing w:line="256" w:lineRule="auto"/>
        <w:ind w:left="567"/>
        <w:jc w:val="both"/>
        <w:rPr>
          <w:rFonts w:ascii="Times New Roman" w:hAnsi="Times New Roman" w:cs="Times New Roman"/>
          <w:sz w:val="24"/>
          <w:szCs w:val="24"/>
        </w:rPr>
      </w:pPr>
    </w:p>
    <w:p w14:paraId="5E4893C1" w14:textId="77777777" w:rsidR="00FB04CA" w:rsidRPr="0064276F" w:rsidRDefault="00FB04CA" w:rsidP="00FC7F67">
      <w:pPr>
        <w:spacing w:line="256" w:lineRule="auto"/>
        <w:ind w:left="567"/>
        <w:jc w:val="both"/>
        <w:rPr>
          <w:rFonts w:ascii="Times New Roman" w:hAnsi="Times New Roman" w:cs="Times New Roman"/>
          <w:sz w:val="24"/>
          <w:szCs w:val="24"/>
        </w:rPr>
      </w:pPr>
    </w:p>
    <w:p w14:paraId="528B5CE1" w14:textId="77777777" w:rsidR="00FC7F67" w:rsidRPr="0064276F" w:rsidRDefault="00FC7F67" w:rsidP="00FC7F67">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IHSBS 3</w:t>
      </w:r>
    </w:p>
    <w:tbl>
      <w:tblPr>
        <w:tblStyle w:val="PlainTable171"/>
        <w:tblW w:w="8505" w:type="dxa"/>
        <w:tblInd w:w="562" w:type="dxa"/>
        <w:tblLook w:val="04A0" w:firstRow="1" w:lastRow="0" w:firstColumn="1" w:lastColumn="0" w:noHBand="0" w:noVBand="1"/>
      </w:tblPr>
      <w:tblGrid>
        <w:gridCol w:w="2977"/>
        <w:gridCol w:w="1559"/>
        <w:gridCol w:w="1701"/>
        <w:gridCol w:w="2268"/>
      </w:tblGrid>
      <w:tr w:rsidR="0064276F" w:rsidRPr="0064276F" w14:paraId="0069F0FB"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70153"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7AA1F9"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4989C"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7F79A1"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0C6B936D"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E7857" w14:textId="77777777" w:rsidR="00FC7F67" w:rsidRPr="0064276F" w:rsidRDefault="00FC7F67" w:rsidP="00F94968">
            <w:pPr>
              <w:rPr>
                <w:b w:val="0"/>
              </w:rPr>
            </w:pPr>
            <w:r w:rsidRPr="0064276F">
              <w:rPr>
                <w:b w:val="0"/>
              </w:rPr>
              <w:t>Input</w:t>
            </w:r>
          </w:p>
        </w:tc>
      </w:tr>
      <w:tr w:rsidR="0064276F" w:rsidRPr="0064276F" w14:paraId="2416F5D3"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037B2A" w14:textId="77777777" w:rsidR="00FC7F67" w:rsidRPr="0064276F" w:rsidRDefault="00FC7F67" w:rsidP="00F94968">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98C77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80,538</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27CA9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85,257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4A1F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12,835.48</w:t>
            </w:r>
          </w:p>
        </w:tc>
      </w:tr>
      <w:tr w:rsidR="0064276F" w:rsidRPr="0064276F" w14:paraId="315E349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158C0" w14:textId="77777777" w:rsidR="00FC7F67" w:rsidRPr="0064276F" w:rsidRDefault="00FC7F67" w:rsidP="00F94968">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1680F6"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0.32</w:t>
            </w:r>
          </w:p>
        </w:tc>
      </w:tr>
      <w:tr w:rsidR="0064276F" w:rsidRPr="0064276F" w14:paraId="572AD758"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42275" w14:textId="77777777" w:rsidR="00FC7F67" w:rsidRPr="0064276F" w:rsidRDefault="00FC7F67" w:rsidP="00F94968">
            <w:pPr>
              <w:rPr>
                <w:b w:val="0"/>
              </w:rPr>
            </w:pPr>
            <w:r w:rsidRPr="0064276F">
              <w:rPr>
                <w:b w:val="0"/>
              </w:rPr>
              <w:t>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A8C5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40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65C08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98420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5922135C"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943704" w14:textId="77777777" w:rsidR="00FC7F67" w:rsidRPr="0064276F" w:rsidRDefault="00FC7F67" w:rsidP="00F94968">
            <w:pPr>
              <w:rPr>
                <w:b w:val="0"/>
              </w:rPr>
            </w:pPr>
            <w:r w:rsidRPr="0064276F">
              <w:rPr>
                <w:b w:val="0"/>
              </w:rPr>
              <w:t>Battery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F6B72"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99C9D5"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0CCEA"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5A174D46"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4D8EE9" w14:textId="77777777" w:rsidR="00FC7F67" w:rsidRPr="0064276F" w:rsidRDefault="00FC7F67" w:rsidP="00F94968">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035F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3,644</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D437B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3,493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9B37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1,623</w:t>
            </w:r>
          </w:p>
        </w:tc>
      </w:tr>
      <w:tr w:rsidR="0064276F" w:rsidRPr="0064276F" w14:paraId="3F43132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C5D3B" w14:textId="77777777" w:rsidR="00FC7F67" w:rsidRPr="0064276F" w:rsidRDefault="00FC7F67" w:rsidP="00F94968">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1825D"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12,541</w:t>
            </w:r>
          </w:p>
        </w:tc>
      </w:tr>
      <w:tr w:rsidR="0064276F" w:rsidRPr="0064276F" w14:paraId="4682C9A2"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41E808" w14:textId="77777777" w:rsidR="00FC7F67" w:rsidRPr="0064276F" w:rsidRDefault="00FC7F67" w:rsidP="00F94968">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F24D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630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627B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681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DC9C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202A5FE4"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7E2CBC" w14:textId="77777777" w:rsidR="00FC7F67" w:rsidRPr="0064276F" w:rsidRDefault="00FC7F67" w:rsidP="00F94968">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6FCD1"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9DB392"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EB31F"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3,177</w:t>
            </w:r>
          </w:p>
        </w:tc>
      </w:tr>
    </w:tbl>
    <w:tbl>
      <w:tblPr>
        <w:tblStyle w:val="PlainTable1211"/>
        <w:tblW w:w="8505" w:type="dxa"/>
        <w:tblInd w:w="562" w:type="dxa"/>
        <w:tblLook w:val="04A0" w:firstRow="1" w:lastRow="0" w:firstColumn="1" w:lastColumn="0" w:noHBand="0" w:noVBand="1"/>
      </w:tblPr>
      <w:tblGrid>
        <w:gridCol w:w="2977"/>
        <w:gridCol w:w="5528"/>
      </w:tblGrid>
      <w:tr w:rsidR="0064276F" w:rsidRPr="0064276F" w14:paraId="5B58150C"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D6714" w14:textId="77777777" w:rsidR="00FC7F67" w:rsidRPr="0064276F" w:rsidRDefault="00FC7F67" w:rsidP="00F94968">
            <w:r w:rsidRPr="0064276F">
              <w:t>Replacement times in lifetime (excludes initial installation)</w:t>
            </w:r>
          </w:p>
        </w:tc>
      </w:tr>
      <w:tr w:rsidR="0064276F" w:rsidRPr="0064276F" w14:paraId="6327E8CA"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2C62B2" w14:textId="77777777" w:rsidR="00FC7F67" w:rsidRPr="0064276F" w:rsidRDefault="00FC7F67" w:rsidP="00F94968">
            <w:pPr>
              <w:rPr>
                <w:b w:val="0"/>
              </w:rPr>
            </w:pPr>
            <w:r w:rsidRPr="0064276F">
              <w:rPr>
                <w:b w:val="0"/>
              </w:rPr>
              <w:t>Battery Array</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D331BD"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45E73DE2"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A7204" w14:textId="77777777" w:rsidR="00FC7F67" w:rsidRPr="0064276F" w:rsidRDefault="00FC7F67" w:rsidP="00F94968">
            <w:pPr>
              <w:rPr>
                <w:b w:val="0"/>
              </w:rPr>
            </w:pPr>
            <w:r w:rsidRPr="0064276F">
              <w:rPr>
                <w:b w:val="0"/>
              </w:rPr>
              <w:t>Charge Controller(s)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4B4C1"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3DDF034D"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3DE4E9"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83A85F"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71"/>
        <w:tblW w:w="8505" w:type="dxa"/>
        <w:tblInd w:w="562" w:type="dxa"/>
        <w:tblLook w:val="04A0" w:firstRow="1" w:lastRow="0" w:firstColumn="1" w:lastColumn="0" w:noHBand="0" w:noVBand="1"/>
      </w:tblPr>
      <w:tblGrid>
        <w:gridCol w:w="2977"/>
        <w:gridCol w:w="1559"/>
        <w:gridCol w:w="1701"/>
        <w:gridCol w:w="2268"/>
      </w:tblGrid>
      <w:tr w:rsidR="0064276F" w:rsidRPr="0064276F" w14:paraId="70D00A28"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E830E"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68103"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pPr>
            <w:r w:rsidRPr="0064276F">
              <w:t>20</w:t>
            </w:r>
          </w:p>
        </w:tc>
      </w:tr>
      <w:tr w:rsidR="0064276F" w:rsidRPr="0064276F" w14:paraId="6BCAE71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297F7"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CCD3F"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7913FDAD"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04B33"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21C875"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555FBC85"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F7D980" w14:textId="77777777" w:rsidR="00FC7F67" w:rsidRPr="0064276F" w:rsidRDefault="00FC7F67" w:rsidP="00F94968">
            <w:r w:rsidRPr="0064276F">
              <w:t>Lifetime Cost ($)</w:t>
            </w:r>
          </w:p>
        </w:tc>
      </w:tr>
      <w:tr w:rsidR="0064276F" w:rsidRPr="0064276F" w14:paraId="76D34986"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01CEC"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2651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81,168</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C4D7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96,061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5881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73,599</w:t>
            </w:r>
          </w:p>
        </w:tc>
      </w:tr>
    </w:tbl>
    <w:p w14:paraId="22B89217" w14:textId="77777777" w:rsidR="00FC7F67" w:rsidRPr="0064276F" w:rsidRDefault="00FC7F67" w:rsidP="00FC7F67">
      <w:pPr>
        <w:spacing w:line="256" w:lineRule="auto"/>
        <w:ind w:left="567"/>
        <w:jc w:val="both"/>
        <w:rPr>
          <w:rFonts w:ascii="Times New Roman" w:hAnsi="Times New Roman" w:cs="Times New Roman"/>
          <w:sz w:val="24"/>
          <w:szCs w:val="24"/>
        </w:rPr>
      </w:pPr>
    </w:p>
    <w:p w14:paraId="4F67148F" w14:textId="77777777" w:rsidR="00FC7F67" w:rsidRPr="0064276F" w:rsidRDefault="00FC7F67" w:rsidP="00FC7F67">
      <w:pPr>
        <w:spacing w:line="256" w:lineRule="auto"/>
        <w:ind w:left="567"/>
        <w:jc w:val="both"/>
        <w:rPr>
          <w:rFonts w:ascii="Times New Roman" w:hAnsi="Times New Roman" w:cs="Times New Roman"/>
          <w:sz w:val="24"/>
          <w:szCs w:val="24"/>
        </w:rPr>
      </w:pPr>
    </w:p>
    <w:p w14:paraId="408CA1D1" w14:textId="77777777" w:rsidR="00FC7F67" w:rsidRPr="0064276F" w:rsidRDefault="00FC7F67" w:rsidP="00FC7F67">
      <w:pPr>
        <w:spacing w:line="256" w:lineRule="auto"/>
        <w:ind w:left="567"/>
        <w:jc w:val="both"/>
        <w:rPr>
          <w:rFonts w:ascii="Times New Roman" w:hAnsi="Times New Roman" w:cs="Times New Roman"/>
          <w:sz w:val="24"/>
          <w:szCs w:val="24"/>
        </w:rPr>
      </w:pPr>
    </w:p>
    <w:p w14:paraId="6E28B008" w14:textId="77777777" w:rsidR="00FC7F67" w:rsidRPr="0064276F" w:rsidRDefault="00FC7F67" w:rsidP="00FC7F67">
      <w:pPr>
        <w:spacing w:line="256" w:lineRule="auto"/>
        <w:ind w:left="567"/>
        <w:jc w:val="both"/>
        <w:rPr>
          <w:rFonts w:ascii="Times New Roman" w:hAnsi="Times New Roman" w:cs="Times New Roman"/>
          <w:sz w:val="24"/>
          <w:szCs w:val="24"/>
        </w:rPr>
      </w:pPr>
    </w:p>
    <w:p w14:paraId="29F60C55" w14:textId="77777777" w:rsidR="00FC7F67" w:rsidRPr="0064276F" w:rsidRDefault="00FC7F67" w:rsidP="00FC7F67">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IHSBS 4</w:t>
      </w:r>
    </w:p>
    <w:tbl>
      <w:tblPr>
        <w:tblStyle w:val="PlainTable181"/>
        <w:tblW w:w="8505" w:type="dxa"/>
        <w:tblInd w:w="562" w:type="dxa"/>
        <w:tblLook w:val="04A0" w:firstRow="1" w:lastRow="0" w:firstColumn="1" w:lastColumn="0" w:noHBand="0" w:noVBand="1"/>
      </w:tblPr>
      <w:tblGrid>
        <w:gridCol w:w="2977"/>
        <w:gridCol w:w="1559"/>
        <w:gridCol w:w="1701"/>
        <w:gridCol w:w="2268"/>
      </w:tblGrid>
      <w:tr w:rsidR="0064276F" w:rsidRPr="0064276F" w14:paraId="7E3C69BC"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3E23B"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4AEAF8"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4F766"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33CC96"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226E1A63"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B149EE" w14:textId="77777777" w:rsidR="00FC7F67" w:rsidRPr="0064276F" w:rsidRDefault="00FC7F67" w:rsidP="00F94968">
            <w:pPr>
              <w:rPr>
                <w:b w:val="0"/>
              </w:rPr>
            </w:pPr>
            <w:r w:rsidRPr="0064276F">
              <w:rPr>
                <w:b w:val="0"/>
              </w:rPr>
              <w:t>Input</w:t>
            </w:r>
          </w:p>
        </w:tc>
      </w:tr>
      <w:tr w:rsidR="0064276F" w:rsidRPr="0064276F" w14:paraId="49A65F1C"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7033B" w14:textId="77777777" w:rsidR="00FC7F67" w:rsidRPr="0064276F" w:rsidRDefault="00FC7F67" w:rsidP="00F94968">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43E24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100,027</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C6A6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85,257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99C1A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12,835.48</w:t>
            </w:r>
          </w:p>
        </w:tc>
      </w:tr>
      <w:tr w:rsidR="0064276F" w:rsidRPr="0064276F" w14:paraId="78BBDC6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9B875F" w14:textId="77777777" w:rsidR="00FC7F67" w:rsidRPr="0064276F" w:rsidRDefault="00FC7F67" w:rsidP="00F94968">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A504F3"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0.33</w:t>
            </w:r>
          </w:p>
        </w:tc>
      </w:tr>
      <w:tr w:rsidR="0064276F" w:rsidRPr="0064276F" w14:paraId="2C031712"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026A0D" w14:textId="77777777" w:rsidR="00FC7F67" w:rsidRPr="0064276F" w:rsidRDefault="00FC7F67" w:rsidP="00F94968">
            <w:pPr>
              <w:rPr>
                <w:b w:val="0"/>
              </w:rPr>
            </w:pPr>
            <w:r w:rsidRPr="0064276F">
              <w:rPr>
                <w:b w:val="0"/>
              </w:rPr>
              <w:t>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B557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50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FA301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399E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2E834263"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8C836" w14:textId="77777777" w:rsidR="00FC7F67" w:rsidRPr="0064276F" w:rsidRDefault="00FC7F67" w:rsidP="00F94968">
            <w:pPr>
              <w:rPr>
                <w:b w:val="0"/>
              </w:rPr>
            </w:pPr>
            <w:r w:rsidRPr="0064276F">
              <w:rPr>
                <w:b w:val="0"/>
              </w:rPr>
              <w:t>Battery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457BB6"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7C285"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E3424"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4C154C6B"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6ACCC" w14:textId="77777777" w:rsidR="00FC7F67" w:rsidRPr="0064276F" w:rsidRDefault="00FC7F67" w:rsidP="00F94968">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70105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3,683</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2F816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3,493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3C47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1,584</w:t>
            </w:r>
          </w:p>
        </w:tc>
      </w:tr>
      <w:tr w:rsidR="0064276F" w:rsidRPr="0064276F" w14:paraId="40F2380B"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18560" w14:textId="77777777" w:rsidR="00FC7F67" w:rsidRPr="0064276F" w:rsidRDefault="00FC7F67" w:rsidP="00F94968">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6B247"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13,230</w:t>
            </w:r>
          </w:p>
        </w:tc>
      </w:tr>
      <w:tr w:rsidR="0064276F" w:rsidRPr="0064276F" w14:paraId="543CDA7E"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CC734" w14:textId="77777777" w:rsidR="00FC7F67" w:rsidRPr="0064276F" w:rsidRDefault="00FC7F67" w:rsidP="00F94968">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2DB2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775</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AD2E2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681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D115C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3AB176A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6E8E4" w14:textId="77777777" w:rsidR="00FC7F67" w:rsidRPr="0064276F" w:rsidRDefault="00FC7F67" w:rsidP="00F94968">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7159DA"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90F708"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1CAE4"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2,807</w:t>
            </w:r>
          </w:p>
        </w:tc>
      </w:tr>
    </w:tbl>
    <w:tbl>
      <w:tblPr>
        <w:tblStyle w:val="PlainTable1211"/>
        <w:tblW w:w="8505" w:type="dxa"/>
        <w:tblInd w:w="562" w:type="dxa"/>
        <w:tblLook w:val="04A0" w:firstRow="1" w:lastRow="0" w:firstColumn="1" w:lastColumn="0" w:noHBand="0" w:noVBand="1"/>
      </w:tblPr>
      <w:tblGrid>
        <w:gridCol w:w="2977"/>
        <w:gridCol w:w="5528"/>
      </w:tblGrid>
      <w:tr w:rsidR="0064276F" w:rsidRPr="0064276F" w14:paraId="151582DA"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20C43F" w14:textId="77777777" w:rsidR="00FC7F67" w:rsidRPr="0064276F" w:rsidRDefault="00FC7F67" w:rsidP="00F94968">
            <w:r w:rsidRPr="0064276F">
              <w:t>Replacement times in lifetime (excludes initial installation)</w:t>
            </w:r>
          </w:p>
        </w:tc>
      </w:tr>
      <w:tr w:rsidR="0064276F" w:rsidRPr="0064276F" w14:paraId="6B4D406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99020" w14:textId="77777777" w:rsidR="00FC7F67" w:rsidRPr="0064276F" w:rsidRDefault="00FC7F67" w:rsidP="00F94968">
            <w:pPr>
              <w:rPr>
                <w:b w:val="0"/>
              </w:rPr>
            </w:pPr>
            <w:r w:rsidRPr="0064276F">
              <w:rPr>
                <w:b w:val="0"/>
              </w:rPr>
              <w:t>Battery Array</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B1EE7"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320090A6"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BDFD9" w14:textId="77777777" w:rsidR="00FC7F67" w:rsidRPr="0064276F" w:rsidRDefault="00FC7F67" w:rsidP="00F94968">
            <w:pPr>
              <w:rPr>
                <w:b w:val="0"/>
              </w:rPr>
            </w:pPr>
            <w:r w:rsidRPr="0064276F">
              <w:rPr>
                <w:b w:val="0"/>
              </w:rPr>
              <w:t>Charge Controller(s)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73F35"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65D4426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9F337"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466B0"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81"/>
        <w:tblW w:w="8505" w:type="dxa"/>
        <w:tblInd w:w="562" w:type="dxa"/>
        <w:tblLook w:val="04A0" w:firstRow="1" w:lastRow="0" w:firstColumn="1" w:lastColumn="0" w:noHBand="0" w:noVBand="1"/>
      </w:tblPr>
      <w:tblGrid>
        <w:gridCol w:w="2977"/>
        <w:gridCol w:w="1559"/>
        <w:gridCol w:w="1701"/>
        <w:gridCol w:w="2268"/>
      </w:tblGrid>
      <w:tr w:rsidR="0064276F" w:rsidRPr="0064276F" w14:paraId="3AF48BE3"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37847"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2A0AFD"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pPr>
            <w:r w:rsidRPr="0064276F">
              <w:t>20</w:t>
            </w:r>
          </w:p>
        </w:tc>
      </w:tr>
      <w:tr w:rsidR="0064276F" w:rsidRPr="0064276F" w14:paraId="586CAF8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76698"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7BAF8"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03A57082"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7D757"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D0F01"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4EAE80A3"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D9E837" w14:textId="77777777" w:rsidR="00FC7F67" w:rsidRPr="0064276F" w:rsidRDefault="00FC7F67" w:rsidP="00F94968">
            <w:pPr>
              <w:rPr>
                <w:b w:val="0"/>
              </w:rPr>
            </w:pPr>
            <w:r w:rsidRPr="0064276F">
              <w:rPr>
                <w:b w:val="0"/>
              </w:rPr>
              <w:t>Lifetime Cost ($)</w:t>
            </w:r>
          </w:p>
        </w:tc>
      </w:tr>
      <w:tr w:rsidR="0064276F" w:rsidRPr="0064276F" w14:paraId="1B7C32F6"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9D465"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5DEB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100,802</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ECD6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96,061</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AD2F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67,735</w:t>
            </w:r>
          </w:p>
        </w:tc>
      </w:tr>
    </w:tbl>
    <w:p w14:paraId="06BBCA22" w14:textId="77777777" w:rsidR="00FC7F67" w:rsidRPr="0064276F" w:rsidRDefault="00FC7F67" w:rsidP="00FC7F67">
      <w:pPr>
        <w:spacing w:line="256" w:lineRule="auto"/>
        <w:ind w:left="567"/>
        <w:jc w:val="both"/>
        <w:rPr>
          <w:rFonts w:ascii="Times New Roman" w:hAnsi="Times New Roman" w:cs="Times New Roman"/>
          <w:sz w:val="24"/>
          <w:szCs w:val="24"/>
        </w:rPr>
      </w:pPr>
    </w:p>
    <w:p w14:paraId="6D4627C1" w14:textId="77777777" w:rsidR="00FC7F67" w:rsidRPr="0064276F" w:rsidRDefault="00FC7F67" w:rsidP="00FC7F67">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IHSBS 5</w:t>
      </w:r>
    </w:p>
    <w:tbl>
      <w:tblPr>
        <w:tblStyle w:val="PlainTable191"/>
        <w:tblW w:w="8505" w:type="dxa"/>
        <w:tblInd w:w="562" w:type="dxa"/>
        <w:tblLook w:val="04A0" w:firstRow="1" w:lastRow="0" w:firstColumn="1" w:lastColumn="0" w:noHBand="0" w:noVBand="1"/>
      </w:tblPr>
      <w:tblGrid>
        <w:gridCol w:w="2977"/>
        <w:gridCol w:w="1559"/>
        <w:gridCol w:w="1701"/>
        <w:gridCol w:w="2268"/>
      </w:tblGrid>
      <w:tr w:rsidR="0064276F" w:rsidRPr="0064276F" w14:paraId="26053721"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01A2A"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88B42"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3402F"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249C7"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4D9031B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20ACC1" w14:textId="77777777" w:rsidR="00FC7F67" w:rsidRPr="0064276F" w:rsidRDefault="00FC7F67" w:rsidP="00F94968">
            <w:pPr>
              <w:rPr>
                <w:b w:val="0"/>
              </w:rPr>
            </w:pPr>
            <w:r w:rsidRPr="0064276F">
              <w:rPr>
                <w:b w:val="0"/>
              </w:rPr>
              <w:t>Input</w:t>
            </w:r>
          </w:p>
        </w:tc>
      </w:tr>
      <w:tr w:rsidR="0064276F" w:rsidRPr="0064276F" w14:paraId="05817D34"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CF3B61" w14:textId="77777777" w:rsidR="00FC7F67" w:rsidRPr="0064276F" w:rsidRDefault="00FC7F67" w:rsidP="00F94968">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25B72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119,258</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1295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213,143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CCC3D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12,835.48</w:t>
            </w:r>
          </w:p>
        </w:tc>
      </w:tr>
      <w:tr w:rsidR="0064276F" w:rsidRPr="0064276F" w14:paraId="2EC5BEA4"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ACD7A1" w14:textId="77777777" w:rsidR="00FC7F67" w:rsidRPr="0064276F" w:rsidRDefault="00FC7F67" w:rsidP="00F94968">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D92DFB"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0.53</w:t>
            </w:r>
          </w:p>
        </w:tc>
      </w:tr>
      <w:tr w:rsidR="0064276F" w:rsidRPr="0064276F" w14:paraId="2AF29A07"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2F65DA" w14:textId="77777777" w:rsidR="00FC7F67" w:rsidRPr="0064276F" w:rsidRDefault="00FC7F67" w:rsidP="00F94968">
            <w:pPr>
              <w:rPr>
                <w:b w:val="0"/>
              </w:rPr>
            </w:pPr>
            <w:r w:rsidRPr="0064276F">
              <w:rPr>
                <w:b w:val="0"/>
              </w:rPr>
              <w:t>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358F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584CC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53FE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5D6712F3"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BCF17" w14:textId="77777777" w:rsidR="00FC7F67" w:rsidRPr="0064276F" w:rsidRDefault="00FC7F67" w:rsidP="00F94968">
            <w:pPr>
              <w:rPr>
                <w:b w:val="0"/>
              </w:rPr>
            </w:pPr>
            <w:r w:rsidRPr="0064276F">
              <w:rPr>
                <w:b w:val="0"/>
              </w:rPr>
              <w:t>Battery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148950"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E48161"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28</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42C60"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1DA02194"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4ED755" w14:textId="77777777" w:rsidR="00FC7F67" w:rsidRPr="0064276F" w:rsidRDefault="00FC7F67" w:rsidP="00F94968">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7B6A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3,705</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1768F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3,545</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233B20"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1,510</w:t>
            </w:r>
          </w:p>
        </w:tc>
      </w:tr>
      <w:tr w:rsidR="0064276F" w:rsidRPr="0064276F" w14:paraId="0A17413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34F46C" w14:textId="77777777" w:rsidR="00FC7F67" w:rsidRPr="0064276F" w:rsidRDefault="00FC7F67" w:rsidP="00F94968">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919BEA"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20,990</w:t>
            </w:r>
          </w:p>
        </w:tc>
      </w:tr>
      <w:tr w:rsidR="0064276F" w:rsidRPr="0064276F" w14:paraId="64FB7BBA"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2CBED5" w14:textId="77777777" w:rsidR="00FC7F67" w:rsidRPr="0064276F" w:rsidRDefault="00FC7F67" w:rsidP="00F94968">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1B68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915</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E498B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1,702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34A0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0593127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C68D93" w14:textId="77777777" w:rsidR="00FC7F67" w:rsidRPr="0064276F" w:rsidRDefault="00FC7F67" w:rsidP="00F94968">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215AC"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63616"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5B239"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2,287</w:t>
            </w:r>
          </w:p>
        </w:tc>
      </w:tr>
    </w:tbl>
    <w:tbl>
      <w:tblPr>
        <w:tblStyle w:val="PlainTable1211"/>
        <w:tblW w:w="8505" w:type="dxa"/>
        <w:tblInd w:w="562" w:type="dxa"/>
        <w:tblLook w:val="04A0" w:firstRow="1" w:lastRow="0" w:firstColumn="1" w:lastColumn="0" w:noHBand="0" w:noVBand="1"/>
      </w:tblPr>
      <w:tblGrid>
        <w:gridCol w:w="2977"/>
        <w:gridCol w:w="5528"/>
      </w:tblGrid>
      <w:tr w:rsidR="0064276F" w:rsidRPr="0064276F" w14:paraId="44C9D71C"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75BCE" w14:textId="77777777" w:rsidR="00FC7F67" w:rsidRPr="0064276F" w:rsidRDefault="00FC7F67" w:rsidP="00F94968">
            <w:r w:rsidRPr="0064276F">
              <w:t>Replacement times in lifetime (excludes initial installation)</w:t>
            </w:r>
          </w:p>
        </w:tc>
      </w:tr>
      <w:tr w:rsidR="0064276F" w:rsidRPr="0064276F" w14:paraId="17633DA4"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4E2EF5" w14:textId="77777777" w:rsidR="00FC7F67" w:rsidRPr="0064276F" w:rsidRDefault="00FC7F67" w:rsidP="00F94968">
            <w:pPr>
              <w:rPr>
                <w:b w:val="0"/>
              </w:rPr>
            </w:pPr>
            <w:r w:rsidRPr="0064276F">
              <w:rPr>
                <w:b w:val="0"/>
              </w:rPr>
              <w:t>Battery Array</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C220D"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41BDFADD"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08C27" w14:textId="77777777" w:rsidR="00FC7F67" w:rsidRPr="0064276F" w:rsidRDefault="00FC7F67" w:rsidP="00F94968">
            <w:pPr>
              <w:rPr>
                <w:b w:val="0"/>
              </w:rPr>
            </w:pPr>
            <w:r w:rsidRPr="0064276F">
              <w:rPr>
                <w:b w:val="0"/>
              </w:rPr>
              <w:t>Charge Controller(s)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D8A43"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619DFBE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DD7EA"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60E780"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91"/>
        <w:tblW w:w="8505" w:type="dxa"/>
        <w:tblInd w:w="562" w:type="dxa"/>
        <w:tblLook w:val="04A0" w:firstRow="1" w:lastRow="0" w:firstColumn="1" w:lastColumn="0" w:noHBand="0" w:noVBand="1"/>
      </w:tblPr>
      <w:tblGrid>
        <w:gridCol w:w="2977"/>
        <w:gridCol w:w="1559"/>
        <w:gridCol w:w="1701"/>
        <w:gridCol w:w="2268"/>
      </w:tblGrid>
      <w:tr w:rsidR="0064276F" w:rsidRPr="0064276F" w14:paraId="410FAB6A"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4D38A"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3FEB7"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pPr>
            <w:r w:rsidRPr="0064276F">
              <w:t>20</w:t>
            </w:r>
          </w:p>
        </w:tc>
      </w:tr>
      <w:tr w:rsidR="0064276F" w:rsidRPr="0064276F" w14:paraId="75F3E12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2FE1F2"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BAB9F"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6CADABED"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09E42"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419C7"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4C5E3B9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98B9F" w14:textId="77777777" w:rsidR="00FC7F67" w:rsidRPr="0064276F" w:rsidRDefault="00FC7F67" w:rsidP="00F94968">
            <w:pPr>
              <w:rPr>
                <w:b w:val="0"/>
              </w:rPr>
            </w:pPr>
            <w:r w:rsidRPr="0064276F">
              <w:rPr>
                <w:b w:val="0"/>
              </w:rPr>
              <w:t>Lifetime Cost ($)</w:t>
            </w:r>
          </w:p>
        </w:tc>
      </w:tr>
      <w:tr w:rsidR="0064276F" w:rsidRPr="0064276F" w14:paraId="33DC9CF0"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0C7C0"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BFDE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120,173</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9132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240,145</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10F03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59,473</w:t>
            </w:r>
          </w:p>
        </w:tc>
      </w:tr>
    </w:tbl>
    <w:p w14:paraId="317D820C" w14:textId="77777777" w:rsidR="00FC7F67" w:rsidRPr="0064276F" w:rsidRDefault="00FC7F67" w:rsidP="00FC7F67">
      <w:pPr>
        <w:spacing w:line="256" w:lineRule="auto"/>
        <w:ind w:left="567"/>
        <w:jc w:val="both"/>
        <w:rPr>
          <w:rFonts w:ascii="Times New Roman" w:hAnsi="Times New Roman" w:cs="Times New Roman"/>
          <w:sz w:val="24"/>
          <w:szCs w:val="24"/>
        </w:rPr>
      </w:pPr>
    </w:p>
    <w:p w14:paraId="36F2DE8D" w14:textId="77777777" w:rsidR="00FC7F67" w:rsidRPr="0064276F" w:rsidRDefault="00FC7F67" w:rsidP="00FC7F67">
      <w:pPr>
        <w:spacing w:line="256" w:lineRule="auto"/>
        <w:ind w:left="567"/>
        <w:jc w:val="both"/>
        <w:rPr>
          <w:rFonts w:ascii="Times New Roman" w:hAnsi="Times New Roman" w:cs="Times New Roman"/>
          <w:sz w:val="24"/>
          <w:szCs w:val="24"/>
        </w:rPr>
      </w:pPr>
    </w:p>
    <w:p w14:paraId="1E50990C" w14:textId="77777777" w:rsidR="00FC7F67" w:rsidRPr="0064276F" w:rsidRDefault="00FC7F67" w:rsidP="00FC7F67">
      <w:pPr>
        <w:spacing w:line="256" w:lineRule="auto"/>
        <w:ind w:left="567"/>
        <w:jc w:val="both"/>
        <w:rPr>
          <w:rFonts w:ascii="Times New Roman" w:hAnsi="Times New Roman" w:cs="Times New Roman"/>
          <w:sz w:val="24"/>
          <w:szCs w:val="24"/>
        </w:rPr>
      </w:pPr>
    </w:p>
    <w:p w14:paraId="150C2253" w14:textId="77777777" w:rsidR="00FC7F67" w:rsidRPr="0064276F" w:rsidRDefault="00FC7F67" w:rsidP="00FC7F67">
      <w:pPr>
        <w:spacing w:line="256" w:lineRule="auto"/>
        <w:ind w:left="567"/>
        <w:jc w:val="both"/>
        <w:rPr>
          <w:rFonts w:ascii="Times New Roman" w:hAnsi="Times New Roman" w:cs="Times New Roman"/>
          <w:sz w:val="24"/>
          <w:szCs w:val="24"/>
        </w:rPr>
      </w:pPr>
    </w:p>
    <w:p w14:paraId="0D8D9024" w14:textId="77777777" w:rsidR="00FC7F67" w:rsidRPr="0064276F" w:rsidRDefault="00FC7F67" w:rsidP="00FC7F67">
      <w:pPr>
        <w:spacing w:line="256" w:lineRule="auto"/>
        <w:ind w:left="567"/>
        <w:jc w:val="both"/>
        <w:rPr>
          <w:rFonts w:ascii="Times New Roman" w:hAnsi="Times New Roman" w:cs="Times New Roman"/>
          <w:sz w:val="24"/>
          <w:szCs w:val="24"/>
        </w:rPr>
      </w:pPr>
    </w:p>
    <w:p w14:paraId="0ADF5B38" w14:textId="77777777" w:rsidR="00FC7F67" w:rsidRPr="0064276F" w:rsidRDefault="00FC7F67" w:rsidP="00FC7F67">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IHSBS 6</w:t>
      </w:r>
    </w:p>
    <w:tbl>
      <w:tblPr>
        <w:tblStyle w:val="PlainTable1101"/>
        <w:tblW w:w="8505" w:type="dxa"/>
        <w:tblInd w:w="562" w:type="dxa"/>
        <w:tblLook w:val="04A0" w:firstRow="1" w:lastRow="0" w:firstColumn="1" w:lastColumn="0" w:noHBand="0" w:noVBand="1"/>
      </w:tblPr>
      <w:tblGrid>
        <w:gridCol w:w="2977"/>
        <w:gridCol w:w="1559"/>
        <w:gridCol w:w="1701"/>
        <w:gridCol w:w="2268"/>
      </w:tblGrid>
      <w:tr w:rsidR="0064276F" w:rsidRPr="0064276F" w14:paraId="4661831E"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BB3847"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AD9D3"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337249"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40CF2"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03A156B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F0029F" w14:textId="77777777" w:rsidR="00FC7F67" w:rsidRPr="0064276F" w:rsidRDefault="00FC7F67" w:rsidP="00F94968">
            <w:pPr>
              <w:rPr>
                <w:b w:val="0"/>
              </w:rPr>
            </w:pPr>
            <w:r w:rsidRPr="0064276F">
              <w:rPr>
                <w:b w:val="0"/>
              </w:rPr>
              <w:t>Input</w:t>
            </w:r>
          </w:p>
        </w:tc>
      </w:tr>
      <w:tr w:rsidR="0064276F" w:rsidRPr="0064276F" w14:paraId="24A928A1"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98DB7" w14:textId="77777777" w:rsidR="00FC7F67" w:rsidRPr="0064276F" w:rsidRDefault="00FC7F67" w:rsidP="00F94968">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0E856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138,230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013FD"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298,400</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B8F6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12,835.48</w:t>
            </w:r>
          </w:p>
        </w:tc>
      </w:tr>
      <w:tr w:rsidR="0064276F" w:rsidRPr="0064276F" w14:paraId="26DAE3C4"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886389" w14:textId="77777777" w:rsidR="00FC7F67" w:rsidRPr="0064276F" w:rsidRDefault="00FC7F67" w:rsidP="00F94968">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F3756"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0.66</w:t>
            </w:r>
          </w:p>
        </w:tc>
      </w:tr>
      <w:tr w:rsidR="0064276F" w:rsidRPr="0064276F" w14:paraId="5671D9A3"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0A40E" w14:textId="77777777" w:rsidR="00FC7F67" w:rsidRPr="0064276F" w:rsidRDefault="00FC7F67" w:rsidP="00F94968">
            <w:pPr>
              <w:rPr>
                <w:b w:val="0"/>
              </w:rPr>
            </w:pPr>
            <w:r w:rsidRPr="0064276F">
              <w:rPr>
                <w:b w:val="0"/>
              </w:rPr>
              <w:t>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27C5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70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E9B60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8235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4CD4DD5A"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7323B" w14:textId="77777777" w:rsidR="00FC7F67" w:rsidRPr="0064276F" w:rsidRDefault="00FC7F67" w:rsidP="00F94968">
            <w:pPr>
              <w:rPr>
                <w:b w:val="0"/>
              </w:rPr>
            </w:pPr>
            <w:r w:rsidRPr="0064276F">
              <w:rPr>
                <w:b w:val="0"/>
              </w:rPr>
              <w:t>Battery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EF07A"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2C5980"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42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273E5"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5B6DC43C"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C9246" w14:textId="77777777" w:rsidR="00FC7F67" w:rsidRPr="0064276F" w:rsidRDefault="00FC7F67" w:rsidP="00F94968">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C4535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3791</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BDBDC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3597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6ED6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1372</w:t>
            </w:r>
          </w:p>
        </w:tc>
      </w:tr>
      <w:tr w:rsidR="0064276F" w:rsidRPr="0064276F" w14:paraId="033EF7B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E1767" w14:textId="77777777" w:rsidR="00FC7F67" w:rsidRPr="0064276F" w:rsidRDefault="00FC7F67" w:rsidP="00F94968">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A48995"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26,248</w:t>
            </w:r>
          </w:p>
        </w:tc>
      </w:tr>
      <w:tr w:rsidR="0064276F" w:rsidRPr="0064276F" w14:paraId="453C7823"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B0FD9F" w14:textId="77777777" w:rsidR="00FC7F67" w:rsidRPr="0064276F" w:rsidRDefault="00FC7F67" w:rsidP="00F94968">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E78B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1,050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98E3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2,383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1EBB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26C5A15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D9BA72" w14:textId="77777777" w:rsidR="00FC7F67" w:rsidRPr="0064276F" w:rsidRDefault="00FC7F67" w:rsidP="00F94968">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D27830"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599BEE"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BFF923"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1,657</w:t>
            </w:r>
          </w:p>
        </w:tc>
      </w:tr>
    </w:tbl>
    <w:tbl>
      <w:tblPr>
        <w:tblStyle w:val="PlainTable1211"/>
        <w:tblW w:w="8505" w:type="dxa"/>
        <w:tblInd w:w="562" w:type="dxa"/>
        <w:tblLook w:val="04A0" w:firstRow="1" w:lastRow="0" w:firstColumn="1" w:lastColumn="0" w:noHBand="0" w:noVBand="1"/>
      </w:tblPr>
      <w:tblGrid>
        <w:gridCol w:w="2977"/>
        <w:gridCol w:w="5528"/>
      </w:tblGrid>
      <w:tr w:rsidR="0064276F" w:rsidRPr="0064276F" w14:paraId="3C049A5F"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B3032" w14:textId="77777777" w:rsidR="00FC7F67" w:rsidRPr="0064276F" w:rsidRDefault="00FC7F67" w:rsidP="00F94968">
            <w:r w:rsidRPr="0064276F">
              <w:t>Replacement times in lifetime (excludes initial installation)</w:t>
            </w:r>
          </w:p>
        </w:tc>
      </w:tr>
      <w:tr w:rsidR="0064276F" w:rsidRPr="0064276F" w14:paraId="4ACE202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A30ECC" w14:textId="77777777" w:rsidR="00FC7F67" w:rsidRPr="0064276F" w:rsidRDefault="00FC7F67" w:rsidP="00F94968">
            <w:pPr>
              <w:rPr>
                <w:b w:val="0"/>
              </w:rPr>
            </w:pPr>
            <w:r w:rsidRPr="0064276F">
              <w:rPr>
                <w:b w:val="0"/>
              </w:rPr>
              <w:t>Battery Array</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B6B3E"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52F34247"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B3A6CB" w14:textId="77777777" w:rsidR="00FC7F67" w:rsidRPr="0064276F" w:rsidRDefault="00FC7F67" w:rsidP="00F94968">
            <w:pPr>
              <w:rPr>
                <w:b w:val="0"/>
              </w:rPr>
            </w:pPr>
            <w:r w:rsidRPr="0064276F">
              <w:rPr>
                <w:b w:val="0"/>
              </w:rPr>
              <w:t>Charge Controller(s)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2AFE8"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571E27A3"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28651"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7BA2C"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101"/>
        <w:tblW w:w="8505" w:type="dxa"/>
        <w:tblInd w:w="562" w:type="dxa"/>
        <w:tblLook w:val="04A0" w:firstRow="1" w:lastRow="0" w:firstColumn="1" w:lastColumn="0" w:noHBand="0" w:noVBand="1"/>
      </w:tblPr>
      <w:tblGrid>
        <w:gridCol w:w="2977"/>
        <w:gridCol w:w="1559"/>
        <w:gridCol w:w="1701"/>
        <w:gridCol w:w="2268"/>
      </w:tblGrid>
      <w:tr w:rsidR="0064276F" w:rsidRPr="0064276F" w14:paraId="3026E7A5"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38982"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1F0C47"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pPr>
            <w:r w:rsidRPr="0064276F">
              <w:t>20</w:t>
            </w:r>
          </w:p>
        </w:tc>
      </w:tr>
      <w:tr w:rsidR="0064276F" w:rsidRPr="0064276F" w14:paraId="023AA1B0"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17556"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F609F"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01C45CF5"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597BF6"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F5477C"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4FB92BF0"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ECE9C" w14:textId="77777777" w:rsidR="00FC7F67" w:rsidRPr="0064276F" w:rsidRDefault="00FC7F67" w:rsidP="00F94968">
            <w:pPr>
              <w:rPr>
                <w:b w:val="0"/>
              </w:rPr>
            </w:pPr>
            <w:r w:rsidRPr="0064276F">
              <w:rPr>
                <w:b w:val="0"/>
              </w:rPr>
              <w:t>Lifetime Cost ($)</w:t>
            </w:r>
          </w:p>
        </w:tc>
      </w:tr>
      <w:tr w:rsidR="0064276F" w:rsidRPr="0064276F" w14:paraId="04F06053"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76AEF"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2E170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139,280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358CC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336,207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6795F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49,477</w:t>
            </w:r>
          </w:p>
        </w:tc>
      </w:tr>
    </w:tbl>
    <w:p w14:paraId="14AC09DA" w14:textId="77777777" w:rsidR="00FC7F67" w:rsidRPr="0064276F" w:rsidRDefault="00FC7F67" w:rsidP="00FC7F67">
      <w:pPr>
        <w:spacing w:line="256" w:lineRule="auto"/>
        <w:ind w:left="567"/>
        <w:jc w:val="both"/>
        <w:rPr>
          <w:rFonts w:ascii="Times New Roman" w:hAnsi="Times New Roman" w:cs="Times New Roman"/>
          <w:sz w:val="24"/>
          <w:szCs w:val="24"/>
        </w:rPr>
      </w:pPr>
    </w:p>
    <w:p w14:paraId="27029E6E" w14:textId="77777777" w:rsidR="00FC7F67" w:rsidRPr="0064276F" w:rsidRDefault="00FC7F67" w:rsidP="00FC7F67">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IHSBS 7</w:t>
      </w:r>
    </w:p>
    <w:tbl>
      <w:tblPr>
        <w:tblStyle w:val="PlainTable1121"/>
        <w:tblW w:w="8505" w:type="dxa"/>
        <w:tblInd w:w="562" w:type="dxa"/>
        <w:tblLook w:val="04A0" w:firstRow="1" w:lastRow="0" w:firstColumn="1" w:lastColumn="0" w:noHBand="0" w:noVBand="1"/>
      </w:tblPr>
      <w:tblGrid>
        <w:gridCol w:w="2977"/>
        <w:gridCol w:w="1559"/>
        <w:gridCol w:w="1701"/>
        <w:gridCol w:w="2268"/>
      </w:tblGrid>
      <w:tr w:rsidR="0064276F" w:rsidRPr="0064276F" w14:paraId="09F17FCB"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49836"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D01693"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FEDFC4"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B3E4B"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396065E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0393C" w14:textId="77777777" w:rsidR="00FC7F67" w:rsidRPr="0064276F" w:rsidRDefault="00FC7F67" w:rsidP="00F94968">
            <w:pPr>
              <w:rPr>
                <w:b w:val="0"/>
              </w:rPr>
            </w:pPr>
            <w:r w:rsidRPr="0064276F">
              <w:rPr>
                <w:b w:val="0"/>
              </w:rPr>
              <w:t>Input</w:t>
            </w:r>
          </w:p>
        </w:tc>
      </w:tr>
      <w:tr w:rsidR="0064276F" w:rsidRPr="0064276F" w14:paraId="264ABD47"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1FDC0" w14:textId="77777777" w:rsidR="00FC7F67" w:rsidRPr="0064276F" w:rsidRDefault="00FC7F67" w:rsidP="00F94968">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0766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156,944</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A59F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298,400</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9C30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12,835.48</w:t>
            </w:r>
          </w:p>
        </w:tc>
      </w:tr>
      <w:tr w:rsidR="0064276F" w:rsidRPr="0064276F" w14:paraId="687BA975"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C2450" w14:textId="77777777" w:rsidR="00FC7F67" w:rsidRPr="0064276F" w:rsidRDefault="00FC7F67" w:rsidP="00F94968">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9CA89"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0.69</w:t>
            </w:r>
          </w:p>
        </w:tc>
      </w:tr>
      <w:tr w:rsidR="0064276F" w:rsidRPr="0064276F" w14:paraId="58356614"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0D67A" w14:textId="77777777" w:rsidR="00FC7F67" w:rsidRPr="0064276F" w:rsidRDefault="00FC7F67" w:rsidP="00F94968">
            <w:pPr>
              <w:rPr>
                <w:b w:val="0"/>
              </w:rPr>
            </w:pPr>
            <w:r w:rsidRPr="0064276F">
              <w:rPr>
                <w:b w:val="0"/>
              </w:rPr>
              <w:t>Max. 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0F28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80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F496E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4D294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69B342AD"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9EC94" w14:textId="77777777" w:rsidR="00FC7F67" w:rsidRPr="0064276F" w:rsidRDefault="00FC7F67" w:rsidP="00F94968">
            <w:pPr>
              <w:rPr>
                <w:b w:val="0"/>
              </w:rPr>
            </w:pPr>
            <w:r w:rsidRPr="0064276F">
              <w:rPr>
                <w:b w:val="0"/>
              </w:rPr>
              <w:t>Battery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59F0B"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832218"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42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BFB5EE"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20928391"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1D12C" w14:textId="77777777" w:rsidR="00FC7F67" w:rsidRPr="0064276F" w:rsidRDefault="00FC7F67" w:rsidP="00F94968">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25528"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3,869</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D9C70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3597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B46BA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1,294</w:t>
            </w:r>
          </w:p>
        </w:tc>
      </w:tr>
      <w:tr w:rsidR="0064276F" w:rsidRPr="0064276F" w14:paraId="4053E6ED"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CE175C" w14:textId="77777777" w:rsidR="00FC7F67" w:rsidRPr="0064276F" w:rsidRDefault="00FC7F67" w:rsidP="00F94968">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2FB6B"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27,096</w:t>
            </w:r>
          </w:p>
        </w:tc>
      </w:tr>
      <w:tr w:rsidR="0064276F" w:rsidRPr="0064276F" w14:paraId="485B9AB3"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CEEEA2" w14:textId="77777777" w:rsidR="00FC7F67" w:rsidRPr="0064276F" w:rsidRDefault="00FC7F67" w:rsidP="00F94968">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5A33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1,180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72E08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2,383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1C5E54"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3EDC8DB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AAB3A" w14:textId="77777777" w:rsidR="00FC7F67" w:rsidRPr="0064276F" w:rsidRDefault="00FC7F67" w:rsidP="00F94968">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7C6FC"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96F37"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EC5744"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1,537</w:t>
            </w:r>
          </w:p>
        </w:tc>
      </w:tr>
    </w:tbl>
    <w:tbl>
      <w:tblPr>
        <w:tblStyle w:val="PlainTable1211"/>
        <w:tblW w:w="8505" w:type="dxa"/>
        <w:tblInd w:w="562" w:type="dxa"/>
        <w:tblLook w:val="04A0" w:firstRow="1" w:lastRow="0" w:firstColumn="1" w:lastColumn="0" w:noHBand="0" w:noVBand="1"/>
      </w:tblPr>
      <w:tblGrid>
        <w:gridCol w:w="2977"/>
        <w:gridCol w:w="5528"/>
      </w:tblGrid>
      <w:tr w:rsidR="0064276F" w:rsidRPr="0064276F" w14:paraId="55879CC7"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35804C" w14:textId="77777777" w:rsidR="00FC7F67" w:rsidRPr="0064276F" w:rsidRDefault="00FC7F67" w:rsidP="00F94968">
            <w:r w:rsidRPr="0064276F">
              <w:t>Replacement times in lifetime (excludes initial installation)</w:t>
            </w:r>
          </w:p>
        </w:tc>
      </w:tr>
      <w:tr w:rsidR="0064276F" w:rsidRPr="0064276F" w14:paraId="79A62E70"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66ED6" w14:textId="77777777" w:rsidR="00FC7F67" w:rsidRPr="0064276F" w:rsidRDefault="00FC7F67" w:rsidP="00F94968">
            <w:pPr>
              <w:rPr>
                <w:b w:val="0"/>
              </w:rPr>
            </w:pPr>
            <w:r w:rsidRPr="0064276F">
              <w:rPr>
                <w:b w:val="0"/>
              </w:rPr>
              <w:t>Battery Array</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26DAD6"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416C9514"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071B3" w14:textId="77777777" w:rsidR="00FC7F67" w:rsidRPr="0064276F" w:rsidRDefault="00FC7F67" w:rsidP="00F94968">
            <w:pPr>
              <w:rPr>
                <w:b w:val="0"/>
              </w:rPr>
            </w:pPr>
            <w:r w:rsidRPr="0064276F">
              <w:rPr>
                <w:b w:val="0"/>
              </w:rPr>
              <w:t>Charge Controller(s)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6D956"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56A8063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9FFC20"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984BFC"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121"/>
        <w:tblW w:w="8505" w:type="dxa"/>
        <w:tblInd w:w="562" w:type="dxa"/>
        <w:tblLook w:val="04A0" w:firstRow="1" w:lastRow="0" w:firstColumn="1" w:lastColumn="0" w:noHBand="0" w:noVBand="1"/>
      </w:tblPr>
      <w:tblGrid>
        <w:gridCol w:w="2977"/>
        <w:gridCol w:w="1559"/>
        <w:gridCol w:w="1701"/>
        <w:gridCol w:w="2268"/>
      </w:tblGrid>
      <w:tr w:rsidR="0064276F" w:rsidRPr="0064276F" w14:paraId="13D81C92"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028B8D"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B05C78"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pPr>
            <w:r w:rsidRPr="0064276F">
              <w:t>20</w:t>
            </w:r>
          </w:p>
        </w:tc>
      </w:tr>
      <w:tr w:rsidR="0064276F" w:rsidRPr="0064276F" w14:paraId="7858170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CD09F"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6C5DD2"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37E82FF7"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7779C5"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8776E0"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419B3EE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84E03C" w14:textId="77777777" w:rsidR="00FC7F67" w:rsidRPr="0064276F" w:rsidRDefault="00FC7F67" w:rsidP="00F94968">
            <w:pPr>
              <w:rPr>
                <w:b w:val="0"/>
              </w:rPr>
            </w:pPr>
            <w:r w:rsidRPr="0064276F">
              <w:rPr>
                <w:b w:val="0"/>
              </w:rPr>
              <w:t>Lifetime Cost ($)</w:t>
            </w:r>
          </w:p>
        </w:tc>
      </w:tr>
      <w:tr w:rsidR="0064276F" w:rsidRPr="0064276F" w14:paraId="1603387D"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90D57"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1B23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158,124</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F00D9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336,207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46AA62"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47,583</w:t>
            </w:r>
          </w:p>
        </w:tc>
      </w:tr>
    </w:tbl>
    <w:p w14:paraId="149AC072" w14:textId="77777777" w:rsidR="00FC7F67" w:rsidRPr="0064276F" w:rsidRDefault="00FC7F67" w:rsidP="00FC7F67">
      <w:pPr>
        <w:spacing w:line="256" w:lineRule="auto"/>
        <w:rPr>
          <w:rFonts w:ascii="Calibri" w:eastAsia="Calibri" w:hAnsi="Calibri" w:cs="Times New Roman"/>
        </w:rPr>
      </w:pPr>
    </w:p>
    <w:p w14:paraId="0FD58F43" w14:textId="77777777" w:rsidR="00FC7F67" w:rsidRPr="0064276F" w:rsidRDefault="00FC7F67" w:rsidP="00FC7F67">
      <w:pPr>
        <w:spacing w:line="256" w:lineRule="auto"/>
        <w:rPr>
          <w:rFonts w:ascii="Calibri" w:eastAsia="Calibri" w:hAnsi="Calibri" w:cs="Times New Roman"/>
        </w:rPr>
      </w:pPr>
    </w:p>
    <w:p w14:paraId="0EE5B983" w14:textId="77777777" w:rsidR="00FC7F67" w:rsidRPr="0064276F" w:rsidRDefault="00FC7F67" w:rsidP="00FC7F67">
      <w:pPr>
        <w:spacing w:line="256" w:lineRule="auto"/>
        <w:ind w:left="567"/>
        <w:jc w:val="both"/>
        <w:rPr>
          <w:rFonts w:ascii="Times New Roman" w:hAnsi="Times New Roman" w:cs="Times New Roman"/>
          <w:sz w:val="24"/>
          <w:szCs w:val="24"/>
        </w:rPr>
      </w:pPr>
    </w:p>
    <w:p w14:paraId="1E0A8499" w14:textId="77777777" w:rsidR="00FC7F67" w:rsidRPr="0064276F" w:rsidRDefault="00FC7F67" w:rsidP="00FC7F67">
      <w:pPr>
        <w:spacing w:line="256" w:lineRule="auto"/>
        <w:ind w:left="567"/>
        <w:jc w:val="both"/>
        <w:rPr>
          <w:rFonts w:ascii="Times New Roman" w:hAnsi="Times New Roman" w:cs="Times New Roman"/>
          <w:sz w:val="24"/>
          <w:szCs w:val="24"/>
        </w:rPr>
      </w:pPr>
    </w:p>
    <w:p w14:paraId="148DA94B" w14:textId="77777777" w:rsidR="00FC7F67" w:rsidRPr="0064276F" w:rsidRDefault="00FC7F67" w:rsidP="00FC7F67">
      <w:pPr>
        <w:spacing w:line="256" w:lineRule="auto"/>
        <w:ind w:left="567"/>
        <w:jc w:val="both"/>
        <w:rPr>
          <w:rFonts w:ascii="Times New Roman" w:hAnsi="Times New Roman" w:cs="Times New Roman"/>
          <w:sz w:val="24"/>
          <w:szCs w:val="24"/>
        </w:rPr>
      </w:pPr>
    </w:p>
    <w:p w14:paraId="19A44F35" w14:textId="77777777" w:rsidR="00FC7F67" w:rsidRPr="0064276F" w:rsidRDefault="00FC7F67" w:rsidP="00FC7F67">
      <w:pPr>
        <w:keepNext/>
        <w:spacing w:after="0" w:line="240" w:lineRule="auto"/>
        <w:ind w:left="567"/>
        <w:rPr>
          <w:rFonts w:ascii="Times New Roman" w:hAnsi="Times New Roman" w:cs="Times New Roman"/>
          <w:i/>
          <w:iCs/>
          <w:sz w:val="24"/>
          <w:szCs w:val="24"/>
        </w:rPr>
      </w:pPr>
      <w:r w:rsidRPr="0064276F">
        <w:rPr>
          <w:rFonts w:ascii="Times New Roman" w:hAnsi="Times New Roman" w:cs="Times New Roman"/>
          <w:i/>
          <w:iCs/>
          <w:sz w:val="24"/>
          <w:szCs w:val="24"/>
        </w:rPr>
        <w:t>IHSBS 8</w:t>
      </w:r>
    </w:p>
    <w:tbl>
      <w:tblPr>
        <w:tblStyle w:val="PlainTable1131"/>
        <w:tblW w:w="8505" w:type="dxa"/>
        <w:tblInd w:w="562" w:type="dxa"/>
        <w:tblLook w:val="04A0" w:firstRow="1" w:lastRow="0" w:firstColumn="1" w:lastColumn="0" w:noHBand="0" w:noVBand="1"/>
      </w:tblPr>
      <w:tblGrid>
        <w:gridCol w:w="2977"/>
        <w:gridCol w:w="1559"/>
        <w:gridCol w:w="1701"/>
        <w:gridCol w:w="2268"/>
      </w:tblGrid>
      <w:tr w:rsidR="0064276F" w:rsidRPr="0064276F" w14:paraId="6B707069"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F5721"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3E73A3"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PV System</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72E92"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Battery Storage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F288A1" w14:textId="77777777" w:rsidR="00FC7F67" w:rsidRPr="0064276F" w:rsidRDefault="00FC7F67"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r>
      <w:tr w:rsidR="0064276F" w:rsidRPr="0064276F" w14:paraId="260B886C"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9569E0" w14:textId="77777777" w:rsidR="00FC7F67" w:rsidRPr="0064276F" w:rsidRDefault="00FC7F67" w:rsidP="00F94968">
            <w:pPr>
              <w:rPr>
                <w:b w:val="0"/>
              </w:rPr>
            </w:pPr>
            <w:r w:rsidRPr="0064276F">
              <w:rPr>
                <w:b w:val="0"/>
              </w:rPr>
              <w:t>Input</w:t>
            </w:r>
          </w:p>
        </w:tc>
      </w:tr>
      <w:tr w:rsidR="0064276F" w:rsidRPr="0064276F" w14:paraId="26CFADA8"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D6D1B" w14:textId="77777777" w:rsidR="00FC7F67" w:rsidRPr="0064276F" w:rsidRDefault="00FC7F67" w:rsidP="00F94968">
            <w:pPr>
              <w:rPr>
                <w:b w:val="0"/>
              </w:rPr>
            </w:pPr>
            <w:r w:rsidRPr="0064276F">
              <w:rPr>
                <w:b w:val="0"/>
              </w:rPr>
              <w:t>Capital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CF5E6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175,400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66F96"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298,400</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D3AE39"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12,835.48</w:t>
            </w:r>
          </w:p>
        </w:tc>
      </w:tr>
      <w:tr w:rsidR="0064276F" w:rsidRPr="0064276F" w14:paraId="5FED57D2"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5BDB5" w14:textId="77777777" w:rsidR="00FC7F67" w:rsidRPr="0064276F" w:rsidRDefault="00FC7F67" w:rsidP="00F94968">
            <w:pPr>
              <w:rPr>
                <w:b w:val="0"/>
              </w:rPr>
            </w:pPr>
            <w:r w:rsidRPr="0064276F">
              <w:rPr>
                <w:b w:val="0"/>
              </w:rPr>
              <w:t>Energy Price per kWh ($/kWh)</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B7AA7"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0.71</w:t>
            </w:r>
          </w:p>
        </w:tc>
      </w:tr>
      <w:tr w:rsidR="0064276F" w:rsidRPr="0064276F" w14:paraId="10F62E23"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4EF692" w14:textId="77777777" w:rsidR="00FC7F67" w:rsidRPr="0064276F" w:rsidRDefault="00FC7F67" w:rsidP="00F94968">
            <w:pPr>
              <w:rPr>
                <w:b w:val="0"/>
              </w:rPr>
            </w:pPr>
            <w:r w:rsidRPr="0064276F">
              <w:rPr>
                <w:b w:val="0"/>
              </w:rPr>
              <w:t>Operating Power (kW)</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560C5E"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90</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5370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C1ECC"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15.5</w:t>
            </w:r>
          </w:p>
        </w:tc>
      </w:tr>
      <w:tr w:rsidR="0064276F" w:rsidRPr="0064276F" w14:paraId="2CD3196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54A6C4" w14:textId="77777777" w:rsidR="00FC7F67" w:rsidRPr="0064276F" w:rsidRDefault="00FC7F67" w:rsidP="00F94968">
            <w:pPr>
              <w:rPr>
                <w:b w:val="0"/>
              </w:rPr>
            </w:pPr>
            <w:r w:rsidRPr="0064276F">
              <w:rPr>
                <w:b w:val="0"/>
              </w:rPr>
              <w:t>Battery Capacity (kWh)</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E93ED"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DEC6C"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42</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F3D8DB"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r>
      <w:tr w:rsidR="0064276F" w:rsidRPr="0064276F" w14:paraId="4305DFE1"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8382ED" w14:textId="77777777" w:rsidR="00FC7F67" w:rsidRPr="0064276F" w:rsidRDefault="00FC7F67" w:rsidP="00F94968">
            <w:pPr>
              <w:rPr>
                <w:b w:val="0"/>
              </w:rPr>
            </w:pPr>
            <w:r w:rsidRPr="0064276F">
              <w:rPr>
                <w:b w:val="0"/>
              </w:rPr>
              <w:t>Avg. Operating Hours/Year</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42A281"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3,913</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0F19F"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3,597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25AE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1,250</w:t>
            </w:r>
          </w:p>
        </w:tc>
      </w:tr>
      <w:tr w:rsidR="0064276F" w:rsidRPr="0064276F" w14:paraId="44E4B47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A88AA" w14:textId="77777777" w:rsidR="00FC7F67" w:rsidRPr="0064276F" w:rsidRDefault="00FC7F67" w:rsidP="00F94968">
            <w:pPr>
              <w:rPr>
                <w:b w:val="0"/>
              </w:rPr>
            </w:pPr>
            <w:r w:rsidRPr="0064276F">
              <w:rPr>
                <w:b w:val="0"/>
              </w:rPr>
              <w:t>Energy Cost/Year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9B800"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27,950</w:t>
            </w:r>
          </w:p>
        </w:tc>
      </w:tr>
      <w:tr w:rsidR="0064276F" w:rsidRPr="0064276F" w14:paraId="74CBA2EC"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BF241" w14:textId="77777777" w:rsidR="00FC7F67" w:rsidRPr="0064276F" w:rsidRDefault="00FC7F67" w:rsidP="00F94968">
            <w:pPr>
              <w:rPr>
                <w:b w:val="0"/>
              </w:rPr>
            </w:pPr>
            <w:r w:rsidRPr="0064276F">
              <w:rPr>
                <w:b w:val="0"/>
              </w:rPr>
              <w:t>Maintenance Cost/Year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963DB"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1,305</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8A3E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2,383</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47225"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pPr>
            <w:r w:rsidRPr="0064276F">
              <w:t>653</w:t>
            </w:r>
          </w:p>
        </w:tc>
      </w:tr>
      <w:tr w:rsidR="0064276F" w:rsidRPr="0064276F" w14:paraId="6F51A28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361B64" w14:textId="77777777" w:rsidR="00FC7F67" w:rsidRPr="0064276F" w:rsidRDefault="00FC7F67" w:rsidP="00F94968">
            <w:pPr>
              <w:rPr>
                <w:b w:val="0"/>
              </w:rPr>
            </w:pPr>
            <w:r w:rsidRPr="0064276F">
              <w:rPr>
                <w:b w:val="0"/>
              </w:rPr>
              <w:t>Other Yearly Cost ($)</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C59549"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FCCFB5"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B949D0" w14:textId="77777777" w:rsidR="00FC7F67" w:rsidRPr="0064276F" w:rsidRDefault="00FC7F67" w:rsidP="00F94968">
            <w:pPr>
              <w:cnfStyle w:val="000000100000" w:firstRow="0" w:lastRow="0" w:firstColumn="0" w:lastColumn="0" w:oddVBand="0" w:evenVBand="0" w:oddHBand="1" w:evenHBand="0" w:firstRowFirstColumn="0" w:firstRowLastColumn="0" w:lastRowFirstColumn="0" w:lastRowLastColumn="0"/>
            </w:pPr>
            <w:r w:rsidRPr="0064276F">
              <w:t>1,443</w:t>
            </w:r>
          </w:p>
        </w:tc>
      </w:tr>
    </w:tbl>
    <w:tbl>
      <w:tblPr>
        <w:tblStyle w:val="PlainTable1211"/>
        <w:tblW w:w="8505" w:type="dxa"/>
        <w:tblInd w:w="562" w:type="dxa"/>
        <w:tblLook w:val="04A0" w:firstRow="1" w:lastRow="0" w:firstColumn="1" w:lastColumn="0" w:noHBand="0" w:noVBand="1"/>
      </w:tblPr>
      <w:tblGrid>
        <w:gridCol w:w="2977"/>
        <w:gridCol w:w="5528"/>
      </w:tblGrid>
      <w:tr w:rsidR="0064276F" w:rsidRPr="0064276F" w14:paraId="6A727389"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4F973" w14:textId="77777777" w:rsidR="00FC7F67" w:rsidRPr="0064276F" w:rsidRDefault="00FC7F67" w:rsidP="00F94968">
            <w:r w:rsidRPr="0064276F">
              <w:t>Replacement times in lifetime (excludes initial installation)</w:t>
            </w:r>
          </w:p>
        </w:tc>
      </w:tr>
      <w:tr w:rsidR="0064276F" w:rsidRPr="0064276F" w14:paraId="171EE23D"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748E7" w14:textId="77777777" w:rsidR="00FC7F67" w:rsidRPr="0064276F" w:rsidRDefault="00FC7F67" w:rsidP="00F94968">
            <w:pPr>
              <w:rPr>
                <w:b w:val="0"/>
              </w:rPr>
            </w:pPr>
            <w:r w:rsidRPr="0064276F">
              <w:rPr>
                <w:b w:val="0"/>
              </w:rPr>
              <w:t>Battery Array</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4A29B"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78C1C219"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D9EE0B" w14:textId="77777777" w:rsidR="00FC7F67" w:rsidRPr="0064276F" w:rsidRDefault="00FC7F67" w:rsidP="00F94968">
            <w:pPr>
              <w:rPr>
                <w:b w:val="0"/>
              </w:rPr>
            </w:pPr>
            <w:r w:rsidRPr="0064276F">
              <w:rPr>
                <w:b w:val="0"/>
              </w:rPr>
              <w:t>Charge Controller(s)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DD218"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1F31D16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0420D" w14:textId="77777777" w:rsidR="00FC7F67" w:rsidRPr="0064276F" w:rsidRDefault="00FC7F67" w:rsidP="00F94968">
            <w:pPr>
              <w:rPr>
                <w:b w:val="0"/>
              </w:rPr>
            </w:pPr>
            <w:r w:rsidRPr="0064276F">
              <w:rPr>
                <w:b w:val="0"/>
              </w:rPr>
              <w:t>Inverter(s)</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32C810"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131"/>
        <w:tblW w:w="8505" w:type="dxa"/>
        <w:tblInd w:w="562" w:type="dxa"/>
        <w:tblLook w:val="04A0" w:firstRow="1" w:lastRow="0" w:firstColumn="1" w:lastColumn="0" w:noHBand="0" w:noVBand="1"/>
      </w:tblPr>
      <w:tblGrid>
        <w:gridCol w:w="2977"/>
        <w:gridCol w:w="1559"/>
        <w:gridCol w:w="1701"/>
        <w:gridCol w:w="2268"/>
      </w:tblGrid>
      <w:tr w:rsidR="0064276F" w:rsidRPr="0064276F" w14:paraId="5E3D2DA4"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B09C0" w14:textId="77777777" w:rsidR="00FC7F67" w:rsidRPr="0064276F" w:rsidRDefault="00FC7F67" w:rsidP="00F94968">
            <w:pPr>
              <w:rPr>
                <w:b w:val="0"/>
              </w:rPr>
            </w:pPr>
            <w:r w:rsidRPr="0064276F">
              <w:rPr>
                <w:b w:val="0"/>
              </w:rPr>
              <w:t>Lifetime (Years)</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1E078" w14:textId="77777777" w:rsidR="00FC7F67" w:rsidRPr="0064276F" w:rsidRDefault="00FC7F67" w:rsidP="00F94968">
            <w:pPr>
              <w:jc w:val="center"/>
              <w:cnfStyle w:val="100000000000" w:firstRow="1" w:lastRow="0" w:firstColumn="0" w:lastColumn="0" w:oddVBand="0" w:evenVBand="0" w:oddHBand="0" w:evenHBand="0" w:firstRowFirstColumn="0" w:firstRowLastColumn="0" w:lastRowFirstColumn="0" w:lastRowLastColumn="0"/>
            </w:pPr>
            <w:r w:rsidRPr="0064276F">
              <w:t>20</w:t>
            </w:r>
          </w:p>
        </w:tc>
      </w:tr>
      <w:tr w:rsidR="0064276F" w:rsidRPr="0064276F" w14:paraId="669A69C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CC272" w14:textId="77777777" w:rsidR="00FC7F67" w:rsidRPr="0064276F" w:rsidRDefault="00FC7F67" w:rsidP="00F94968">
            <w:pPr>
              <w:rPr>
                <w:b w:val="0"/>
              </w:rPr>
            </w:pPr>
            <w:r w:rsidRPr="0064276F">
              <w:rPr>
                <w:b w:val="0"/>
              </w:rPr>
              <w:t>Discount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8C6F66" w14:textId="77777777" w:rsidR="00FC7F67" w:rsidRPr="0064276F" w:rsidRDefault="00FC7F67" w:rsidP="00F94968">
            <w:pPr>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54C0B039"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D7F8D0" w14:textId="77777777" w:rsidR="00FC7F67" w:rsidRPr="0064276F" w:rsidRDefault="00FC7F67" w:rsidP="00F94968">
            <w:pPr>
              <w:rPr>
                <w:b w:val="0"/>
              </w:rPr>
            </w:pPr>
            <w:r w:rsidRPr="0064276F">
              <w:rPr>
                <w:b w:val="0"/>
              </w:rPr>
              <w:t>Inflation Rate (%)</w:t>
            </w:r>
          </w:p>
        </w:tc>
        <w:tc>
          <w:tcPr>
            <w:tcW w:w="552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712C64" w14:textId="77777777" w:rsidR="00FC7F67" w:rsidRPr="0064276F" w:rsidRDefault="00FC7F67" w:rsidP="00F94968">
            <w:pPr>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3EDEEF2A"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3567E0" w14:textId="77777777" w:rsidR="00FC7F67" w:rsidRPr="0064276F" w:rsidRDefault="00FC7F67" w:rsidP="00F94968">
            <w:pPr>
              <w:rPr>
                <w:b w:val="0"/>
              </w:rPr>
            </w:pPr>
            <w:r w:rsidRPr="0064276F">
              <w:rPr>
                <w:b w:val="0"/>
              </w:rPr>
              <w:t>Lifetime Cost ($)</w:t>
            </w:r>
          </w:p>
        </w:tc>
      </w:tr>
      <w:tr w:rsidR="0064276F" w:rsidRPr="0064276F" w14:paraId="745FB1C4"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A0297" w14:textId="77777777" w:rsidR="00FC7F67" w:rsidRPr="0064276F" w:rsidRDefault="00FC7F67" w:rsidP="00F94968"/>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9216A7"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176,705</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7BB633"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336,207</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09787A" w14:textId="77777777" w:rsidR="00FC7F67" w:rsidRPr="0064276F" w:rsidRDefault="00FC7F67" w:rsidP="00F94968">
            <w:pPr>
              <w:cnfStyle w:val="000000000000" w:firstRow="0" w:lastRow="0" w:firstColumn="0" w:lastColumn="0" w:oddVBand="0" w:evenVBand="0" w:oddHBand="0" w:evenHBand="0" w:firstRowFirstColumn="0" w:firstRowLastColumn="0" w:lastRowFirstColumn="0" w:lastRowLastColumn="0"/>
              <w:rPr>
                <w:b/>
              </w:rPr>
            </w:pPr>
            <w:r w:rsidRPr="0064276F">
              <w:rPr>
                <w:b/>
              </w:rPr>
              <w:t>46,088</w:t>
            </w:r>
          </w:p>
        </w:tc>
      </w:tr>
    </w:tbl>
    <w:p w14:paraId="1633970E" w14:textId="77777777" w:rsidR="00FC7F67" w:rsidRPr="0064276F" w:rsidRDefault="00FC7F67" w:rsidP="00FC7F67">
      <w:pPr>
        <w:spacing w:line="256" w:lineRule="auto"/>
        <w:jc w:val="both"/>
        <w:rPr>
          <w:rFonts w:ascii="Times New Roman" w:hAnsi="Times New Roman" w:cs="Times New Roman"/>
          <w:sz w:val="24"/>
          <w:szCs w:val="24"/>
        </w:rPr>
      </w:pPr>
    </w:p>
    <w:p w14:paraId="65ECB40D" w14:textId="74C91A4B" w:rsidR="00FB04CA" w:rsidRPr="0064276F" w:rsidRDefault="00FB04CA" w:rsidP="00FB04CA">
      <w:pPr>
        <w:pStyle w:val="Caption"/>
        <w:keepNext/>
        <w:spacing w:after="0"/>
        <w:ind w:left="567"/>
        <w:rPr>
          <w:rFonts w:ascii="Times New Roman" w:hAnsi="Times New Roman" w:cs="Times New Roman"/>
          <w:color w:val="auto"/>
          <w:sz w:val="24"/>
          <w:szCs w:val="24"/>
        </w:rPr>
      </w:pPr>
      <w:r w:rsidRPr="0064276F">
        <w:rPr>
          <w:rFonts w:ascii="Times New Roman" w:hAnsi="Times New Roman" w:cs="Times New Roman"/>
          <w:color w:val="auto"/>
          <w:sz w:val="24"/>
          <w:szCs w:val="24"/>
        </w:rPr>
        <w:t xml:space="preserve"> GS</w:t>
      </w:r>
    </w:p>
    <w:tbl>
      <w:tblPr>
        <w:tblStyle w:val="PlainTable15"/>
        <w:tblW w:w="8505" w:type="dxa"/>
        <w:tblInd w:w="562" w:type="dxa"/>
        <w:tblLook w:val="04A0" w:firstRow="1" w:lastRow="0" w:firstColumn="1" w:lastColumn="0" w:noHBand="0" w:noVBand="1"/>
      </w:tblPr>
      <w:tblGrid>
        <w:gridCol w:w="2977"/>
        <w:gridCol w:w="2126"/>
        <w:gridCol w:w="3402"/>
      </w:tblGrid>
      <w:tr w:rsidR="0064276F" w:rsidRPr="0064276F" w14:paraId="66C330DD" w14:textId="77777777" w:rsidTr="00F94968">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43761" w14:textId="77777777" w:rsidR="00FB04CA" w:rsidRPr="0064276F" w:rsidRDefault="00FB04CA" w:rsidP="00F94968">
            <w:pPr>
              <w:ind w:left="567"/>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8D6A37" w14:textId="77777777" w:rsidR="00FB04CA" w:rsidRPr="0064276F" w:rsidRDefault="00FB04CA" w:rsidP="00F94968">
            <w:pPr>
              <w:cnfStyle w:val="100000000000" w:firstRow="1" w:lastRow="0" w:firstColumn="0" w:lastColumn="0" w:oddVBand="0" w:evenVBand="0" w:oddHBand="0" w:evenHBand="0" w:firstRowFirstColumn="0" w:firstRowLastColumn="0" w:lastRowFirstColumn="0" w:lastRowLastColumn="0"/>
            </w:pPr>
            <w:r w:rsidRPr="0064276F">
              <w:t>Diesel Generator</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0A1FC" w14:textId="77777777" w:rsidR="00FB04CA" w:rsidRPr="0064276F" w:rsidRDefault="00FB04CA" w:rsidP="00F94968">
            <w:pPr>
              <w:ind w:left="567"/>
              <w:cnfStyle w:val="100000000000" w:firstRow="1" w:lastRow="0" w:firstColumn="0" w:lastColumn="0" w:oddVBand="0" w:evenVBand="0" w:oddHBand="0" w:evenHBand="0" w:firstRowFirstColumn="0" w:firstRowLastColumn="0" w:lastRowFirstColumn="0" w:lastRowLastColumn="0"/>
            </w:pPr>
            <w:r w:rsidRPr="0064276F">
              <w:t>Petrol Generator</w:t>
            </w:r>
          </w:p>
        </w:tc>
      </w:tr>
      <w:tr w:rsidR="0064276F" w:rsidRPr="0064276F" w14:paraId="68E072CD"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672D6" w14:textId="77777777" w:rsidR="00FB04CA" w:rsidRPr="0064276F" w:rsidRDefault="00FB04CA" w:rsidP="00F94968">
            <w:r w:rsidRPr="0064276F">
              <w:t>Input</w:t>
            </w:r>
          </w:p>
        </w:tc>
      </w:tr>
      <w:tr w:rsidR="0064276F" w:rsidRPr="0064276F" w14:paraId="10113A41"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A1145E" w14:textId="77777777" w:rsidR="00FB04CA" w:rsidRPr="0064276F" w:rsidRDefault="00FB04CA" w:rsidP="00F94968">
            <w:pPr>
              <w:rPr>
                <w:b w:val="0"/>
              </w:rPr>
            </w:pPr>
            <w:r w:rsidRPr="0064276F">
              <w:rPr>
                <w:b w:val="0"/>
              </w:rPr>
              <w:t>Capital Cost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71139"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12,835.48</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7C7E97"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272.95</w:t>
            </w:r>
          </w:p>
        </w:tc>
      </w:tr>
      <w:tr w:rsidR="0064276F" w:rsidRPr="0064276F" w14:paraId="30219DB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48974" w14:textId="77777777" w:rsidR="00FB04CA" w:rsidRPr="0064276F" w:rsidRDefault="00FB04CA" w:rsidP="00F94968">
            <w:pPr>
              <w:rPr>
                <w:b w:val="0"/>
              </w:rPr>
            </w:pPr>
            <w:r w:rsidRPr="0064276F">
              <w:rPr>
                <w:b w:val="0"/>
              </w:rPr>
              <w:t>Energy Price per kWh ($/kWh)</w:t>
            </w:r>
          </w:p>
        </w:tc>
        <w:tc>
          <w:tcPr>
            <w:tcW w:w="552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A3008"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0.24</w:t>
            </w:r>
          </w:p>
        </w:tc>
      </w:tr>
      <w:tr w:rsidR="0064276F" w:rsidRPr="0064276F" w14:paraId="28AE29FE"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C4428" w14:textId="77777777" w:rsidR="00FB04CA" w:rsidRPr="0064276F" w:rsidRDefault="00FB04CA" w:rsidP="00F94968">
            <w:pPr>
              <w:rPr>
                <w:b w:val="0"/>
              </w:rPr>
            </w:pPr>
            <w:r w:rsidRPr="0064276F">
              <w:rPr>
                <w:b w:val="0"/>
              </w:rPr>
              <w:t>Operating Power (kW)</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BF81BB"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15.5</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0BC8C"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2</w:t>
            </w:r>
          </w:p>
        </w:tc>
      </w:tr>
      <w:tr w:rsidR="0064276F" w:rsidRPr="0064276F" w14:paraId="536D5797"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8DB4AA" w14:textId="77777777" w:rsidR="00FB04CA" w:rsidRPr="0064276F" w:rsidRDefault="00FB04CA" w:rsidP="00F94968">
            <w:pPr>
              <w:rPr>
                <w:b w:val="0"/>
              </w:rPr>
            </w:pPr>
            <w:r w:rsidRPr="0064276F">
              <w:rPr>
                <w:b w:val="0"/>
              </w:rPr>
              <w:t>Avg. Operating Hours/Year</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8AADC"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4,537</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F903E"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4,223</w:t>
            </w:r>
          </w:p>
        </w:tc>
      </w:tr>
      <w:tr w:rsidR="0064276F" w:rsidRPr="0064276F" w14:paraId="4C67DB8E"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C6171F" w14:textId="77777777" w:rsidR="00FB04CA" w:rsidRPr="0064276F" w:rsidRDefault="00FB04CA" w:rsidP="00F94968">
            <w:pPr>
              <w:rPr>
                <w:b w:val="0"/>
              </w:rPr>
            </w:pPr>
            <w:r w:rsidRPr="0064276F">
              <w:rPr>
                <w:b w:val="0"/>
              </w:rPr>
              <w:t>Energy Cost/Year ($)</w:t>
            </w:r>
          </w:p>
        </w:tc>
        <w:tc>
          <w:tcPr>
            <w:tcW w:w="552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1BCE1" w14:textId="77777777" w:rsidR="00FB04CA" w:rsidRPr="0064276F" w:rsidRDefault="00FB04CA" w:rsidP="00F94968">
            <w:pPr>
              <w:ind w:left="567"/>
              <w:jc w:val="center"/>
              <w:cnfStyle w:val="000000000000" w:firstRow="0" w:lastRow="0" w:firstColumn="0" w:lastColumn="0" w:oddVBand="0" w:evenVBand="0" w:oddHBand="0" w:evenHBand="0" w:firstRowFirstColumn="0" w:firstRowLastColumn="0" w:lastRowFirstColumn="0" w:lastRowLastColumn="0"/>
            </w:pPr>
            <w:r w:rsidRPr="0064276F">
              <w:t>9,574</w:t>
            </w:r>
          </w:p>
        </w:tc>
      </w:tr>
      <w:tr w:rsidR="0064276F" w:rsidRPr="0064276F" w14:paraId="74D0098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5EABEE" w14:textId="77777777" w:rsidR="00FB04CA" w:rsidRPr="0064276F" w:rsidRDefault="00FB04CA" w:rsidP="00F94968">
            <w:pPr>
              <w:rPr>
                <w:b w:val="0"/>
              </w:rPr>
            </w:pPr>
            <w:r w:rsidRPr="0064276F">
              <w:rPr>
                <w:b w:val="0"/>
              </w:rPr>
              <w:t>Maintenance Cost/Year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69F08"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653</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3FBA04"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163</w:t>
            </w:r>
          </w:p>
        </w:tc>
      </w:tr>
      <w:tr w:rsidR="0064276F" w:rsidRPr="0064276F" w14:paraId="6F430BB8"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BB88B" w14:textId="77777777" w:rsidR="00FB04CA" w:rsidRPr="0064276F" w:rsidRDefault="00FB04CA" w:rsidP="00F94968">
            <w:pPr>
              <w:rPr>
                <w:b w:val="0"/>
              </w:rPr>
            </w:pPr>
            <w:r w:rsidRPr="0064276F">
              <w:rPr>
                <w:b w:val="0"/>
              </w:rPr>
              <w:t>Other Yearly Cost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B3A79B" w14:textId="77777777" w:rsidR="00FB04CA" w:rsidRPr="0064276F" w:rsidRDefault="00FB04CA" w:rsidP="00F94968">
            <w:pPr>
              <w:ind w:left="567"/>
              <w:jc w:val="center"/>
              <w:cnfStyle w:val="000000000000" w:firstRow="0" w:lastRow="0" w:firstColumn="0" w:lastColumn="0" w:oddVBand="0" w:evenVBand="0" w:oddHBand="0" w:evenHBand="0" w:firstRowFirstColumn="0" w:firstRowLastColumn="0" w:lastRowFirstColumn="0" w:lastRowLastColumn="0"/>
            </w:pPr>
            <w:r w:rsidRPr="0064276F">
              <w:t>8,664</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31A992" w14:textId="77777777" w:rsidR="00FB04CA" w:rsidRPr="0064276F" w:rsidRDefault="00FB04CA" w:rsidP="00F94968">
            <w:pPr>
              <w:ind w:left="567"/>
              <w:jc w:val="center"/>
              <w:cnfStyle w:val="000000000000" w:firstRow="0" w:lastRow="0" w:firstColumn="0" w:lastColumn="0" w:oddVBand="0" w:evenVBand="0" w:oddHBand="0" w:evenHBand="0" w:firstRowFirstColumn="0" w:firstRowLastColumn="0" w:lastRowFirstColumn="0" w:lastRowLastColumn="0"/>
            </w:pPr>
            <w:r w:rsidRPr="0064276F">
              <w:t>1,712</w:t>
            </w:r>
          </w:p>
        </w:tc>
      </w:tr>
      <w:tr w:rsidR="0064276F" w:rsidRPr="0064276F" w14:paraId="4EAA3C65" w14:textId="77777777" w:rsidTr="00F94968">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58F32" w14:textId="77777777" w:rsidR="00FB04CA" w:rsidRPr="0064276F" w:rsidRDefault="00FB04CA" w:rsidP="00F94968">
            <w:pPr>
              <w:rPr>
                <w:b w:val="0"/>
              </w:rPr>
            </w:pPr>
            <w:r w:rsidRPr="0064276F">
              <w:rPr>
                <w:b w:val="0"/>
              </w:rPr>
              <w:t>Lifetime (Years)</w:t>
            </w:r>
          </w:p>
        </w:tc>
        <w:tc>
          <w:tcPr>
            <w:tcW w:w="552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36D06"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20</w:t>
            </w:r>
          </w:p>
        </w:tc>
      </w:tr>
      <w:tr w:rsidR="0064276F" w:rsidRPr="0064276F" w14:paraId="244C3351" w14:textId="77777777" w:rsidTr="00F94968">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BD7E3" w14:textId="77777777" w:rsidR="00FB04CA" w:rsidRPr="0064276F" w:rsidRDefault="00FB04CA" w:rsidP="00F94968">
            <w:pPr>
              <w:rPr>
                <w:b w:val="0"/>
              </w:rPr>
            </w:pPr>
            <w:r w:rsidRPr="0064276F">
              <w:rPr>
                <w:b w:val="0"/>
              </w:rPr>
              <w:t>Discount Rate (%)</w:t>
            </w:r>
          </w:p>
        </w:tc>
        <w:tc>
          <w:tcPr>
            <w:tcW w:w="552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F62091" w14:textId="77777777" w:rsidR="00FB04CA" w:rsidRPr="0064276F" w:rsidRDefault="00FB04CA" w:rsidP="00F94968">
            <w:pPr>
              <w:ind w:left="567"/>
              <w:jc w:val="center"/>
              <w:cnfStyle w:val="000000000000" w:firstRow="0" w:lastRow="0" w:firstColumn="0" w:lastColumn="0" w:oddVBand="0" w:evenVBand="0" w:oddHBand="0" w:evenHBand="0" w:firstRowFirstColumn="0" w:firstRowLastColumn="0" w:lastRowFirstColumn="0" w:lastRowLastColumn="0"/>
            </w:pPr>
            <w:r w:rsidRPr="0064276F">
              <w:t>14</w:t>
            </w:r>
          </w:p>
        </w:tc>
      </w:tr>
      <w:tr w:rsidR="0064276F" w:rsidRPr="0064276F" w14:paraId="58B85EE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597FB2" w14:textId="77777777" w:rsidR="00FB04CA" w:rsidRPr="0064276F" w:rsidRDefault="00FB04CA" w:rsidP="00F94968">
            <w:pPr>
              <w:rPr>
                <w:b w:val="0"/>
              </w:rPr>
            </w:pPr>
            <w:r w:rsidRPr="0064276F">
              <w:rPr>
                <w:b w:val="0"/>
              </w:rPr>
              <w:t>Inflation Rate (%)</w:t>
            </w:r>
          </w:p>
        </w:tc>
        <w:tc>
          <w:tcPr>
            <w:tcW w:w="552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49E43"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11.44</w:t>
            </w:r>
          </w:p>
        </w:tc>
      </w:tr>
      <w:tr w:rsidR="0064276F" w:rsidRPr="0064276F" w14:paraId="1DCD54B5" w14:textId="77777777" w:rsidTr="00F94968">
        <w:tc>
          <w:tcPr>
            <w:cnfStyle w:val="001000000000" w:firstRow="0" w:lastRow="0" w:firstColumn="1" w:lastColumn="0" w:oddVBand="0" w:evenVBand="0" w:oddHBand="0" w:evenHBand="0" w:firstRowFirstColumn="0" w:firstRowLastColumn="0" w:lastRowFirstColumn="0" w:lastRowLastColumn="0"/>
            <w:tcW w:w="850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1ED490" w14:textId="77777777" w:rsidR="00FB04CA" w:rsidRPr="0064276F" w:rsidRDefault="00FB04CA" w:rsidP="00F94968">
            <w:r w:rsidRPr="0064276F">
              <w:t>Lifetime Cost ($)</w:t>
            </w:r>
          </w:p>
        </w:tc>
      </w:tr>
      <w:tr w:rsidR="0064276F" w:rsidRPr="0064276F" w14:paraId="71719185"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766AA" w14:textId="77777777" w:rsidR="00FB04CA" w:rsidRPr="0064276F" w:rsidRDefault="00FB04CA" w:rsidP="00F94968">
            <w:pPr>
              <w:ind w:left="567"/>
            </w:pP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A6978"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rPr>
                <w:b/>
              </w:rPr>
            </w:pPr>
            <w:r w:rsidRPr="0064276F">
              <w:rPr>
                <w:b/>
              </w:rPr>
              <w:t>160,636</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5CCEAD"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rPr>
                <w:b/>
              </w:rPr>
            </w:pPr>
            <w:r w:rsidRPr="0064276F">
              <w:rPr>
                <w:b/>
              </w:rPr>
              <w:t>30,846</w:t>
            </w:r>
          </w:p>
        </w:tc>
      </w:tr>
    </w:tbl>
    <w:p w14:paraId="2CE890E1" w14:textId="77777777" w:rsidR="00FB04CA" w:rsidRPr="0064276F" w:rsidRDefault="00FB04CA" w:rsidP="00FB04CA">
      <w:pPr>
        <w:ind w:left="567"/>
        <w:jc w:val="both"/>
        <w:rPr>
          <w:rFonts w:ascii="Times New Roman" w:hAnsi="Times New Roman" w:cs="Times New Roman"/>
          <w:sz w:val="24"/>
          <w:szCs w:val="24"/>
        </w:rPr>
      </w:pPr>
    </w:p>
    <w:p w14:paraId="5436A876" w14:textId="77777777" w:rsidR="00FC7F67" w:rsidRPr="0064276F" w:rsidRDefault="00FC7F67" w:rsidP="00FC7F67"/>
    <w:p w14:paraId="3E14B6B8" w14:textId="43A9BDBA" w:rsidR="00FB04CA" w:rsidRPr="0064276F" w:rsidRDefault="00FB04CA" w:rsidP="00FB04CA">
      <w:pPr>
        <w:pStyle w:val="Caption"/>
        <w:keepNext/>
        <w:spacing w:after="0"/>
        <w:ind w:left="567"/>
        <w:rPr>
          <w:rFonts w:ascii="Times New Roman" w:hAnsi="Times New Roman" w:cs="Times New Roman"/>
          <w:color w:val="auto"/>
          <w:sz w:val="24"/>
          <w:szCs w:val="24"/>
        </w:rPr>
      </w:pPr>
      <w:r w:rsidRPr="0064276F">
        <w:rPr>
          <w:rFonts w:ascii="Times New Roman" w:hAnsi="Times New Roman" w:cs="Times New Roman"/>
          <w:color w:val="auto"/>
          <w:sz w:val="24"/>
          <w:szCs w:val="24"/>
        </w:rPr>
        <w:t xml:space="preserve"> RES</w:t>
      </w:r>
    </w:p>
    <w:tbl>
      <w:tblPr>
        <w:tblStyle w:val="PlainTable114"/>
        <w:tblW w:w="8505" w:type="dxa"/>
        <w:tblInd w:w="562" w:type="dxa"/>
        <w:tblLook w:val="04A0" w:firstRow="1" w:lastRow="0" w:firstColumn="1" w:lastColumn="0" w:noHBand="0" w:noVBand="1"/>
      </w:tblPr>
      <w:tblGrid>
        <w:gridCol w:w="2835"/>
        <w:gridCol w:w="2268"/>
        <w:gridCol w:w="3402"/>
      </w:tblGrid>
      <w:tr w:rsidR="0064276F" w:rsidRPr="0064276F" w14:paraId="776698CB" w14:textId="77777777" w:rsidTr="00F94968">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B284B0" w14:textId="77777777" w:rsidR="00FB04CA" w:rsidRPr="0064276F" w:rsidRDefault="00FB04CA" w:rsidP="00F94968">
            <w:pPr>
              <w:ind w:left="567"/>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93798" w14:textId="77777777" w:rsidR="00FB04CA" w:rsidRPr="0064276F" w:rsidRDefault="00FB04CA" w:rsidP="00F94968">
            <w:pPr>
              <w:ind w:left="567"/>
              <w:cnfStyle w:val="100000000000" w:firstRow="1" w:lastRow="0" w:firstColumn="0" w:lastColumn="0" w:oddVBand="0" w:evenVBand="0" w:oddHBand="0" w:evenHBand="0" w:firstRowFirstColumn="0" w:firstRowLastColumn="0" w:lastRowFirstColumn="0" w:lastRowLastColumn="0"/>
            </w:pPr>
            <w:r w:rsidRPr="0064276F">
              <w:t>PV System</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68C05" w14:textId="77777777" w:rsidR="00FB04CA" w:rsidRPr="0064276F" w:rsidRDefault="00FB04CA" w:rsidP="00F94968">
            <w:pPr>
              <w:ind w:left="567"/>
              <w:cnfStyle w:val="100000000000" w:firstRow="1" w:lastRow="0" w:firstColumn="0" w:lastColumn="0" w:oddVBand="0" w:evenVBand="0" w:oddHBand="0" w:evenHBand="0" w:firstRowFirstColumn="0" w:firstRowLastColumn="0" w:lastRowFirstColumn="0" w:lastRowLastColumn="0"/>
            </w:pPr>
            <w:r w:rsidRPr="0064276F">
              <w:t>Battery Storage</w:t>
            </w:r>
          </w:p>
        </w:tc>
      </w:tr>
      <w:tr w:rsidR="0064276F" w:rsidRPr="0064276F" w14:paraId="517BF493"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00A30D" w14:textId="77777777" w:rsidR="00FB04CA" w:rsidRPr="0064276F" w:rsidRDefault="00FB04CA" w:rsidP="00F94968">
            <w:r w:rsidRPr="0064276F">
              <w:t>Input</w:t>
            </w:r>
          </w:p>
        </w:tc>
      </w:tr>
      <w:tr w:rsidR="0064276F" w:rsidRPr="0064276F" w14:paraId="1859E577" w14:textId="77777777" w:rsidTr="00F94968">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6296DA" w14:textId="77777777" w:rsidR="00FB04CA" w:rsidRPr="0064276F" w:rsidRDefault="00FB04CA" w:rsidP="00F94968">
            <w:pPr>
              <w:rPr>
                <w:b w:val="0"/>
              </w:rPr>
            </w:pPr>
            <w:r w:rsidRPr="0064276F">
              <w:rPr>
                <w:b w:val="0"/>
              </w:rPr>
              <w:t>Capital Cost ($)</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1EECE"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193,598</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7324DB"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596,799</w:t>
            </w:r>
          </w:p>
        </w:tc>
      </w:tr>
      <w:tr w:rsidR="0064276F" w:rsidRPr="0064276F" w14:paraId="703D397C"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C4BC1B" w14:textId="77777777" w:rsidR="00FB04CA" w:rsidRPr="0064276F" w:rsidRDefault="00FB04CA" w:rsidP="00F94968">
            <w:pPr>
              <w:rPr>
                <w:b w:val="0"/>
              </w:rPr>
            </w:pPr>
            <w:r w:rsidRPr="0064276F">
              <w:rPr>
                <w:b w:val="0"/>
              </w:rPr>
              <w:t>Energy Price per kWh ($/kWh)</w:t>
            </w:r>
          </w:p>
        </w:tc>
        <w:tc>
          <w:tcPr>
            <w:tcW w:w="567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712249"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1.10</w:t>
            </w:r>
          </w:p>
        </w:tc>
      </w:tr>
      <w:tr w:rsidR="0064276F" w:rsidRPr="0064276F" w14:paraId="02901FD0" w14:textId="77777777" w:rsidTr="00F94968">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D34A9F" w14:textId="77777777" w:rsidR="00FB04CA" w:rsidRPr="0064276F" w:rsidRDefault="00FB04CA" w:rsidP="00F94968">
            <w:pPr>
              <w:rPr>
                <w:b w:val="0"/>
              </w:rPr>
            </w:pPr>
            <w:r w:rsidRPr="0064276F">
              <w:rPr>
                <w:b w:val="0"/>
              </w:rPr>
              <w:t>Operating Power (kW)</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2AA46"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100</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AB2AA7"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w:t>
            </w:r>
          </w:p>
        </w:tc>
      </w:tr>
      <w:tr w:rsidR="0064276F" w:rsidRPr="0064276F" w14:paraId="0BF6F7D9"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212B8D" w14:textId="77777777" w:rsidR="00FB04CA" w:rsidRPr="0064276F" w:rsidRDefault="00FB04CA" w:rsidP="00F94968">
            <w:pPr>
              <w:rPr>
                <w:b w:val="0"/>
              </w:rPr>
            </w:pPr>
            <w:r w:rsidRPr="0064276F">
              <w:rPr>
                <w:b w:val="0"/>
              </w:rPr>
              <w:t>Battery Capacity (kWh)</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90BAE3"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5E47D9" w14:textId="77777777" w:rsidR="00FB04CA" w:rsidRPr="0064276F" w:rsidRDefault="00FB04CA" w:rsidP="00F94968">
            <w:pPr>
              <w:ind w:left="567"/>
              <w:cnfStyle w:val="000000100000" w:firstRow="0" w:lastRow="0" w:firstColumn="0" w:lastColumn="0" w:oddVBand="0" w:evenVBand="0" w:oddHBand="1" w:evenHBand="0" w:firstRowFirstColumn="0" w:firstRowLastColumn="0" w:lastRowFirstColumn="0" w:lastRowLastColumn="0"/>
            </w:pPr>
            <w:r w:rsidRPr="0064276F">
              <w:t>82</w:t>
            </w:r>
          </w:p>
        </w:tc>
      </w:tr>
      <w:tr w:rsidR="0064276F" w:rsidRPr="0064276F" w14:paraId="4A9213BD" w14:textId="77777777" w:rsidTr="00F94968">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8EF329" w14:textId="77777777" w:rsidR="00FB04CA" w:rsidRPr="0064276F" w:rsidRDefault="00FB04CA" w:rsidP="00F94968">
            <w:pPr>
              <w:rPr>
                <w:b w:val="0"/>
              </w:rPr>
            </w:pPr>
            <w:r w:rsidRPr="0064276F">
              <w:rPr>
                <w:b w:val="0"/>
              </w:rPr>
              <w:t>Avg. Operating Hours/Year</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132FA1"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4,068</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71520"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4,692</w:t>
            </w:r>
          </w:p>
        </w:tc>
      </w:tr>
      <w:tr w:rsidR="0064276F" w:rsidRPr="0064276F" w14:paraId="04CCF2F4"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0C0C75" w14:textId="77777777" w:rsidR="00FB04CA" w:rsidRPr="0064276F" w:rsidRDefault="00FB04CA" w:rsidP="00F94968">
            <w:pPr>
              <w:rPr>
                <w:b w:val="0"/>
              </w:rPr>
            </w:pPr>
            <w:r w:rsidRPr="0064276F">
              <w:rPr>
                <w:b w:val="0"/>
              </w:rPr>
              <w:t>Energy Cost/Year ($)</w:t>
            </w:r>
          </w:p>
        </w:tc>
        <w:tc>
          <w:tcPr>
            <w:tcW w:w="567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6CA55"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43,372</w:t>
            </w:r>
          </w:p>
        </w:tc>
      </w:tr>
      <w:tr w:rsidR="0064276F" w:rsidRPr="0064276F" w14:paraId="385C9D94" w14:textId="77777777" w:rsidTr="00F94968">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12679" w14:textId="77777777" w:rsidR="00FB04CA" w:rsidRPr="0064276F" w:rsidRDefault="00FB04CA" w:rsidP="00F94968">
            <w:pPr>
              <w:rPr>
                <w:b w:val="0"/>
              </w:rPr>
            </w:pPr>
            <w:r w:rsidRPr="0064276F">
              <w:rPr>
                <w:b w:val="0"/>
              </w:rPr>
              <w:t>Maintenance Cost/Year ($)</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7DD3C2"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1,425</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1B795"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pPr>
            <w:r w:rsidRPr="0064276F">
              <w:t>4,766</w:t>
            </w:r>
          </w:p>
        </w:tc>
      </w:tr>
    </w:tbl>
    <w:tbl>
      <w:tblPr>
        <w:tblStyle w:val="PlainTable121"/>
        <w:tblW w:w="8505" w:type="dxa"/>
        <w:tblInd w:w="562" w:type="dxa"/>
        <w:tblLook w:val="04A0" w:firstRow="1" w:lastRow="0" w:firstColumn="1" w:lastColumn="0" w:noHBand="0" w:noVBand="1"/>
      </w:tblPr>
      <w:tblGrid>
        <w:gridCol w:w="2835"/>
        <w:gridCol w:w="5670"/>
      </w:tblGrid>
      <w:tr w:rsidR="0064276F" w:rsidRPr="0064276F" w14:paraId="6E8D7036" w14:textId="77777777" w:rsidTr="00F94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2"/>
            <w:tcBorders>
              <w:top w:val="single" w:sz="4" w:space="0" w:color="BDD6EE" w:themeColor="accent1" w:themeTint="66"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16176C" w14:textId="77777777" w:rsidR="00FB04CA" w:rsidRPr="0064276F" w:rsidRDefault="00FB04CA" w:rsidP="00F94968">
            <w:r w:rsidRPr="0064276F">
              <w:t>Replacement times in lifetime (excludes initial installation)</w:t>
            </w:r>
          </w:p>
        </w:tc>
      </w:tr>
      <w:tr w:rsidR="0064276F" w:rsidRPr="0064276F" w14:paraId="6B12C8D1"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6A9A0" w14:textId="77777777" w:rsidR="00FB04CA" w:rsidRPr="0064276F" w:rsidRDefault="00FB04CA" w:rsidP="00F94968">
            <w:pPr>
              <w:rPr>
                <w:b w:val="0"/>
              </w:rPr>
            </w:pPr>
            <w:r w:rsidRPr="0064276F">
              <w:rPr>
                <w:b w:val="0"/>
              </w:rPr>
              <w:t>Battery Array</w:t>
            </w:r>
          </w:p>
        </w:tc>
        <w:tc>
          <w:tcPr>
            <w:tcW w:w="56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762914"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w:t>
            </w:r>
          </w:p>
        </w:tc>
      </w:tr>
      <w:tr w:rsidR="0064276F" w:rsidRPr="0064276F" w14:paraId="5DF4B6FE" w14:textId="77777777" w:rsidTr="00F94968">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EF0FD" w14:textId="77777777" w:rsidR="00FB04CA" w:rsidRPr="0064276F" w:rsidRDefault="00FB04CA" w:rsidP="00F94968">
            <w:pPr>
              <w:rPr>
                <w:b w:val="0"/>
              </w:rPr>
            </w:pPr>
            <w:r w:rsidRPr="0064276F">
              <w:rPr>
                <w:b w:val="0"/>
              </w:rPr>
              <w:t>Charge Controller(s)</w:t>
            </w:r>
          </w:p>
        </w:tc>
        <w:tc>
          <w:tcPr>
            <w:tcW w:w="56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5FE584" w14:textId="77777777" w:rsidR="00FB04CA" w:rsidRPr="0064276F" w:rsidRDefault="00FB04CA" w:rsidP="00F94968">
            <w:pPr>
              <w:ind w:left="567"/>
              <w:jc w:val="center"/>
              <w:cnfStyle w:val="000000000000" w:firstRow="0" w:lastRow="0" w:firstColumn="0" w:lastColumn="0" w:oddVBand="0" w:evenVBand="0" w:oddHBand="0" w:evenHBand="0" w:firstRowFirstColumn="0" w:firstRowLastColumn="0" w:lastRowFirstColumn="0" w:lastRowLastColumn="0"/>
            </w:pPr>
            <w:r w:rsidRPr="0064276F">
              <w:t>3</w:t>
            </w:r>
          </w:p>
        </w:tc>
      </w:tr>
      <w:tr w:rsidR="0064276F" w:rsidRPr="0064276F" w14:paraId="6A5CB656"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1D1767" w14:textId="77777777" w:rsidR="00FB04CA" w:rsidRPr="0064276F" w:rsidRDefault="00FB04CA" w:rsidP="00F94968">
            <w:pPr>
              <w:rPr>
                <w:b w:val="0"/>
              </w:rPr>
            </w:pPr>
            <w:r w:rsidRPr="0064276F">
              <w:rPr>
                <w:b w:val="0"/>
              </w:rPr>
              <w:t>Inverter(s)</w:t>
            </w:r>
          </w:p>
        </w:tc>
        <w:tc>
          <w:tcPr>
            <w:tcW w:w="56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1777D3"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w:t>
            </w:r>
          </w:p>
        </w:tc>
      </w:tr>
    </w:tbl>
    <w:tbl>
      <w:tblPr>
        <w:tblStyle w:val="PlainTable114"/>
        <w:tblW w:w="8505" w:type="dxa"/>
        <w:tblInd w:w="562" w:type="dxa"/>
        <w:tblLook w:val="04A0" w:firstRow="1" w:lastRow="0" w:firstColumn="1" w:lastColumn="0" w:noHBand="0" w:noVBand="1"/>
      </w:tblPr>
      <w:tblGrid>
        <w:gridCol w:w="2835"/>
        <w:gridCol w:w="2268"/>
        <w:gridCol w:w="3402"/>
      </w:tblGrid>
      <w:tr w:rsidR="0064276F" w:rsidRPr="0064276F" w14:paraId="2C6514C5" w14:textId="77777777" w:rsidTr="00F94968">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CBF589" w14:textId="77777777" w:rsidR="00FB04CA" w:rsidRPr="0064276F" w:rsidRDefault="00FB04CA" w:rsidP="00F94968">
            <w:pPr>
              <w:rPr>
                <w:b w:val="0"/>
              </w:rPr>
            </w:pPr>
            <w:r w:rsidRPr="0064276F">
              <w:rPr>
                <w:b w:val="0"/>
              </w:rPr>
              <w:t>Lifetime (Years)</w:t>
            </w:r>
          </w:p>
        </w:tc>
        <w:tc>
          <w:tcPr>
            <w:tcW w:w="567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9738A7" w14:textId="77777777" w:rsidR="00FB04CA" w:rsidRPr="0064276F" w:rsidRDefault="00FB04CA" w:rsidP="00F94968">
            <w:pPr>
              <w:ind w:left="567"/>
              <w:jc w:val="center"/>
              <w:cnfStyle w:val="100000000000" w:firstRow="1" w:lastRow="0" w:firstColumn="0" w:lastColumn="0" w:oddVBand="0" w:evenVBand="0" w:oddHBand="0" w:evenHBand="0" w:firstRowFirstColumn="0" w:firstRowLastColumn="0" w:lastRowFirstColumn="0" w:lastRowLastColumn="0"/>
              <w:rPr>
                <w:b w:val="0"/>
              </w:rPr>
            </w:pPr>
            <w:r w:rsidRPr="0064276F">
              <w:rPr>
                <w:b w:val="0"/>
              </w:rPr>
              <w:t>20</w:t>
            </w:r>
          </w:p>
        </w:tc>
      </w:tr>
      <w:tr w:rsidR="0064276F" w:rsidRPr="0064276F" w14:paraId="7EEA008F"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A9995" w14:textId="77777777" w:rsidR="00FB04CA" w:rsidRPr="0064276F" w:rsidRDefault="00FB04CA" w:rsidP="00F94968">
            <w:pPr>
              <w:rPr>
                <w:b w:val="0"/>
              </w:rPr>
            </w:pPr>
            <w:r w:rsidRPr="0064276F">
              <w:rPr>
                <w:b w:val="0"/>
              </w:rPr>
              <w:t>Discount Rate (%)</w:t>
            </w:r>
          </w:p>
        </w:tc>
        <w:tc>
          <w:tcPr>
            <w:tcW w:w="567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2B36C" w14:textId="77777777" w:rsidR="00FB04CA" w:rsidRPr="0064276F" w:rsidRDefault="00FB04CA" w:rsidP="00F94968">
            <w:pPr>
              <w:ind w:left="567"/>
              <w:jc w:val="center"/>
              <w:cnfStyle w:val="000000100000" w:firstRow="0" w:lastRow="0" w:firstColumn="0" w:lastColumn="0" w:oddVBand="0" w:evenVBand="0" w:oddHBand="1" w:evenHBand="0" w:firstRowFirstColumn="0" w:firstRowLastColumn="0" w:lastRowFirstColumn="0" w:lastRowLastColumn="0"/>
            </w:pPr>
            <w:r w:rsidRPr="0064276F">
              <w:t>14</w:t>
            </w:r>
          </w:p>
        </w:tc>
      </w:tr>
      <w:tr w:rsidR="0064276F" w:rsidRPr="0064276F" w14:paraId="264569F2" w14:textId="77777777" w:rsidTr="00F94968">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247558" w14:textId="77777777" w:rsidR="00FB04CA" w:rsidRPr="0064276F" w:rsidRDefault="00FB04CA" w:rsidP="00F94968">
            <w:pPr>
              <w:rPr>
                <w:b w:val="0"/>
              </w:rPr>
            </w:pPr>
            <w:r w:rsidRPr="0064276F">
              <w:rPr>
                <w:b w:val="0"/>
              </w:rPr>
              <w:t>Inflation Rate (%)</w:t>
            </w:r>
          </w:p>
        </w:tc>
        <w:tc>
          <w:tcPr>
            <w:tcW w:w="567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6937F" w14:textId="77777777" w:rsidR="00FB04CA" w:rsidRPr="0064276F" w:rsidRDefault="00FB04CA" w:rsidP="00F94968">
            <w:pPr>
              <w:ind w:left="567"/>
              <w:jc w:val="center"/>
              <w:cnfStyle w:val="000000000000" w:firstRow="0" w:lastRow="0" w:firstColumn="0" w:lastColumn="0" w:oddVBand="0" w:evenVBand="0" w:oddHBand="0" w:evenHBand="0" w:firstRowFirstColumn="0" w:firstRowLastColumn="0" w:lastRowFirstColumn="0" w:lastRowLastColumn="0"/>
            </w:pPr>
            <w:r w:rsidRPr="0064276F">
              <w:t>11.44</w:t>
            </w:r>
          </w:p>
        </w:tc>
      </w:tr>
      <w:tr w:rsidR="0064276F" w:rsidRPr="0064276F" w14:paraId="66AA4AEC" w14:textId="77777777" w:rsidTr="00F94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FE37AA" w14:textId="77777777" w:rsidR="00FB04CA" w:rsidRPr="0064276F" w:rsidRDefault="00FB04CA" w:rsidP="00F94968">
            <w:r w:rsidRPr="0064276F">
              <w:t>Lifetime Cost ($)</w:t>
            </w:r>
          </w:p>
        </w:tc>
      </w:tr>
      <w:tr w:rsidR="0064276F" w:rsidRPr="0064276F" w14:paraId="29D4CF87" w14:textId="77777777" w:rsidTr="00F94968">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93B98" w14:textId="77777777" w:rsidR="00FB04CA" w:rsidRPr="0064276F" w:rsidRDefault="00FB04CA" w:rsidP="00F94968">
            <w:pPr>
              <w:ind w:left="567"/>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FF35D"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rPr>
                <w:b/>
              </w:rPr>
            </w:pPr>
            <w:r w:rsidRPr="0064276F">
              <w:rPr>
                <w:b/>
              </w:rPr>
              <w:t>195,023</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7F2A7" w14:textId="77777777" w:rsidR="00FB04CA" w:rsidRPr="0064276F" w:rsidRDefault="00FB04CA" w:rsidP="00F94968">
            <w:pPr>
              <w:ind w:left="567"/>
              <w:cnfStyle w:val="000000000000" w:firstRow="0" w:lastRow="0" w:firstColumn="0" w:lastColumn="0" w:oddVBand="0" w:evenVBand="0" w:oddHBand="0" w:evenHBand="0" w:firstRowFirstColumn="0" w:firstRowLastColumn="0" w:lastRowFirstColumn="0" w:lastRowLastColumn="0"/>
              <w:rPr>
                <w:b/>
              </w:rPr>
            </w:pPr>
            <w:r w:rsidRPr="0064276F">
              <w:rPr>
                <w:b/>
              </w:rPr>
              <w:t>672,413</w:t>
            </w:r>
          </w:p>
        </w:tc>
      </w:tr>
    </w:tbl>
    <w:p w14:paraId="642E1987" w14:textId="77777777" w:rsidR="00FC7F67" w:rsidRPr="0064276F" w:rsidRDefault="00FC7F67" w:rsidP="003465F6">
      <w:pPr>
        <w:spacing w:after="0" w:line="256" w:lineRule="auto"/>
        <w:ind w:left="567"/>
        <w:jc w:val="both"/>
        <w:rPr>
          <w:rFonts w:ascii="Times New Roman" w:hAnsi="Times New Roman" w:cs="Times New Roman"/>
          <w:sz w:val="24"/>
          <w:szCs w:val="24"/>
        </w:rPr>
      </w:pPr>
    </w:p>
    <w:sectPr w:rsidR="00FC7F67" w:rsidRPr="0064276F" w:rsidSect="001B73FD">
      <w:footerReference w:type="default" r:id="rId8"/>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44DB09" w16cid:durableId="20E025C4"/>
  <w16cid:commentId w16cid:paraId="3DE002BC" w16cid:durableId="20E0270F"/>
  <w16cid:commentId w16cid:paraId="6E8F52DF" w16cid:durableId="20E0298D"/>
  <w16cid:commentId w16cid:paraId="399BF358" w16cid:durableId="20E029B3"/>
  <w16cid:commentId w16cid:paraId="0D4BED9C" w16cid:durableId="20E029FE"/>
  <w16cid:commentId w16cid:paraId="5212EFF1" w16cid:durableId="20E02A2B"/>
  <w16cid:commentId w16cid:paraId="3B86872C" w16cid:durableId="20E02A84"/>
  <w16cid:commentId w16cid:paraId="06127AF2" w16cid:durableId="20E02DC0"/>
  <w16cid:commentId w16cid:paraId="69582B30" w16cid:durableId="20E02E2D"/>
  <w16cid:commentId w16cid:paraId="51F2D661" w16cid:durableId="20E02F0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59F5F" w14:textId="77777777" w:rsidR="00714429" w:rsidRDefault="00714429" w:rsidP="00116352">
      <w:pPr>
        <w:spacing w:after="0" w:line="240" w:lineRule="auto"/>
      </w:pPr>
      <w:r>
        <w:separator/>
      </w:r>
    </w:p>
  </w:endnote>
  <w:endnote w:type="continuationSeparator" w:id="0">
    <w:p w14:paraId="7B647027" w14:textId="77777777" w:rsidR="00714429" w:rsidRDefault="00714429" w:rsidP="00116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8595455"/>
      <w:docPartObj>
        <w:docPartGallery w:val="Page Numbers (Bottom of Page)"/>
        <w:docPartUnique/>
      </w:docPartObj>
    </w:sdtPr>
    <w:sdtEndPr>
      <w:rPr>
        <w:noProof/>
      </w:rPr>
    </w:sdtEndPr>
    <w:sdtContent>
      <w:p w14:paraId="1E633FE8" w14:textId="77777777" w:rsidR="00AD4261" w:rsidRDefault="00AD4261">
        <w:pPr>
          <w:pStyle w:val="Footer"/>
          <w:jc w:val="right"/>
        </w:pPr>
      </w:p>
      <w:p w14:paraId="60976180" w14:textId="095DB43A" w:rsidR="00AD4261" w:rsidRDefault="00AD4261">
        <w:pPr>
          <w:pStyle w:val="Footer"/>
          <w:jc w:val="right"/>
        </w:pPr>
        <w:r>
          <w:fldChar w:fldCharType="begin"/>
        </w:r>
        <w:r>
          <w:instrText xml:space="preserve"> PAGE   \* MERGEFORMAT </w:instrText>
        </w:r>
        <w:r>
          <w:fldChar w:fldCharType="separate"/>
        </w:r>
        <w:r w:rsidR="0064276F">
          <w:rPr>
            <w:noProof/>
          </w:rPr>
          <w:t>15</w:t>
        </w:r>
        <w:r>
          <w:rPr>
            <w:noProof/>
          </w:rPr>
          <w:fldChar w:fldCharType="end"/>
        </w:r>
      </w:p>
    </w:sdtContent>
  </w:sdt>
  <w:p w14:paraId="2A845603" w14:textId="77777777" w:rsidR="00AD4261" w:rsidRDefault="00AD42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1208F" w14:textId="77777777" w:rsidR="00714429" w:rsidRDefault="00714429" w:rsidP="00116352">
      <w:pPr>
        <w:spacing w:after="0" w:line="240" w:lineRule="auto"/>
      </w:pPr>
      <w:r>
        <w:separator/>
      </w:r>
    </w:p>
  </w:footnote>
  <w:footnote w:type="continuationSeparator" w:id="0">
    <w:p w14:paraId="455A4B83" w14:textId="77777777" w:rsidR="00714429" w:rsidRDefault="00714429" w:rsidP="001163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93223"/>
    <w:multiLevelType w:val="hybridMultilevel"/>
    <w:tmpl w:val="A732C9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BF45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6804B9"/>
    <w:multiLevelType w:val="hybridMultilevel"/>
    <w:tmpl w:val="BD68BDA2"/>
    <w:lvl w:ilvl="0" w:tplc="EFA88356">
      <w:start w:val="1"/>
      <w:numFmt w:val="decimal"/>
      <w:lvlText w:val="%1.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6518D3"/>
    <w:multiLevelType w:val="hybridMultilevel"/>
    <w:tmpl w:val="1E0C3D94"/>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15CF5F05"/>
    <w:multiLevelType w:val="hybridMultilevel"/>
    <w:tmpl w:val="35127BF4"/>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190B7103"/>
    <w:multiLevelType w:val="hybridMultilevel"/>
    <w:tmpl w:val="92ECCC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563EA0"/>
    <w:multiLevelType w:val="hybridMultilevel"/>
    <w:tmpl w:val="A3C8CB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385D07"/>
    <w:multiLevelType w:val="hybridMultilevel"/>
    <w:tmpl w:val="1AFEC248"/>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267640A6"/>
    <w:multiLevelType w:val="hybridMultilevel"/>
    <w:tmpl w:val="A6F0C4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883AE6"/>
    <w:multiLevelType w:val="hybridMultilevel"/>
    <w:tmpl w:val="040A4474"/>
    <w:lvl w:ilvl="0" w:tplc="3B3E2F1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B321EF"/>
    <w:multiLevelType w:val="hybridMultilevel"/>
    <w:tmpl w:val="F91AE9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E02E7C"/>
    <w:multiLevelType w:val="hybridMultilevel"/>
    <w:tmpl w:val="27624326"/>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4A432CA2"/>
    <w:multiLevelType w:val="hybridMultilevel"/>
    <w:tmpl w:val="4A447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617112"/>
    <w:multiLevelType w:val="hybridMultilevel"/>
    <w:tmpl w:val="D20CC3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E65D5E"/>
    <w:multiLevelType w:val="hybridMultilevel"/>
    <w:tmpl w:val="11BA8368"/>
    <w:lvl w:ilvl="0" w:tplc="C4A0B5A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B83BCC"/>
    <w:multiLevelType w:val="hybridMultilevel"/>
    <w:tmpl w:val="80B41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DB425D"/>
    <w:multiLevelType w:val="hybridMultilevel"/>
    <w:tmpl w:val="75C0A22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FC37492"/>
    <w:multiLevelType w:val="hybridMultilevel"/>
    <w:tmpl w:val="A0B83BB2"/>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 w15:restartNumberingAfterBreak="0">
    <w:nsid w:val="645259A3"/>
    <w:multiLevelType w:val="hybridMultilevel"/>
    <w:tmpl w:val="3918D51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D20876"/>
    <w:multiLevelType w:val="hybridMultilevel"/>
    <w:tmpl w:val="6AE8E50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61764E"/>
    <w:multiLevelType w:val="hybridMultilevel"/>
    <w:tmpl w:val="A0CAF7B8"/>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68460321"/>
    <w:multiLevelType w:val="hybridMultilevel"/>
    <w:tmpl w:val="BF82718A"/>
    <w:lvl w:ilvl="0" w:tplc="BCDA7804">
      <w:start w:val="7"/>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AE27A9"/>
    <w:multiLevelType w:val="hybridMultilevel"/>
    <w:tmpl w:val="5B5082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F012BA"/>
    <w:multiLevelType w:val="hybridMultilevel"/>
    <w:tmpl w:val="64CEA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22"/>
  </w:num>
  <w:num w:numId="3">
    <w:abstractNumId w:val="1"/>
  </w:num>
  <w:num w:numId="4">
    <w:abstractNumId w:val="13"/>
  </w:num>
  <w:num w:numId="5">
    <w:abstractNumId w:val="21"/>
  </w:num>
  <w:num w:numId="6">
    <w:abstractNumId w:val="16"/>
  </w:num>
  <w:num w:numId="7">
    <w:abstractNumId w:val="23"/>
  </w:num>
  <w:num w:numId="8">
    <w:abstractNumId w:val="2"/>
  </w:num>
  <w:num w:numId="9">
    <w:abstractNumId w:val="0"/>
  </w:num>
  <w:num w:numId="10">
    <w:abstractNumId w:val="8"/>
  </w:num>
  <w:num w:numId="11">
    <w:abstractNumId w:val="12"/>
  </w:num>
  <w:num w:numId="12">
    <w:abstractNumId w:val="18"/>
  </w:num>
  <w:num w:numId="13">
    <w:abstractNumId w:val="5"/>
  </w:num>
  <w:num w:numId="14">
    <w:abstractNumId w:val="10"/>
  </w:num>
  <w:num w:numId="15">
    <w:abstractNumId w:val="11"/>
  </w:num>
  <w:num w:numId="16">
    <w:abstractNumId w:val="20"/>
  </w:num>
  <w:num w:numId="17">
    <w:abstractNumId w:val="4"/>
  </w:num>
  <w:num w:numId="18">
    <w:abstractNumId w:val="3"/>
  </w:num>
  <w:num w:numId="19">
    <w:abstractNumId w:val="17"/>
  </w:num>
  <w:num w:numId="20">
    <w:abstractNumId w:val="7"/>
  </w:num>
  <w:num w:numId="21">
    <w:abstractNumId w:val="6"/>
  </w:num>
  <w:num w:numId="22">
    <w:abstractNumId w:val="15"/>
  </w:num>
  <w:num w:numId="23">
    <w:abstractNumId w:val="14"/>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BF2"/>
    <w:rsid w:val="00001174"/>
    <w:rsid w:val="00001941"/>
    <w:rsid w:val="000019E9"/>
    <w:rsid w:val="00002AFA"/>
    <w:rsid w:val="00003618"/>
    <w:rsid w:val="000039A8"/>
    <w:rsid w:val="00003EC8"/>
    <w:rsid w:val="0000720E"/>
    <w:rsid w:val="00010F64"/>
    <w:rsid w:val="00011187"/>
    <w:rsid w:val="000113AE"/>
    <w:rsid w:val="00012552"/>
    <w:rsid w:val="00013C37"/>
    <w:rsid w:val="00013CE8"/>
    <w:rsid w:val="00015985"/>
    <w:rsid w:val="00017B6E"/>
    <w:rsid w:val="00022B43"/>
    <w:rsid w:val="0002312B"/>
    <w:rsid w:val="00024B99"/>
    <w:rsid w:val="000251BD"/>
    <w:rsid w:val="000260AE"/>
    <w:rsid w:val="00026B10"/>
    <w:rsid w:val="000278B0"/>
    <w:rsid w:val="00030A63"/>
    <w:rsid w:val="00030B5E"/>
    <w:rsid w:val="00032E44"/>
    <w:rsid w:val="00033340"/>
    <w:rsid w:val="00033C4D"/>
    <w:rsid w:val="00035E1E"/>
    <w:rsid w:val="00035F69"/>
    <w:rsid w:val="000362E5"/>
    <w:rsid w:val="00036CF1"/>
    <w:rsid w:val="000370DF"/>
    <w:rsid w:val="000402B8"/>
    <w:rsid w:val="00041BCB"/>
    <w:rsid w:val="00041E27"/>
    <w:rsid w:val="000422C7"/>
    <w:rsid w:val="000425FA"/>
    <w:rsid w:val="000440C3"/>
    <w:rsid w:val="00044987"/>
    <w:rsid w:val="000455AC"/>
    <w:rsid w:val="00045C7F"/>
    <w:rsid w:val="000473DB"/>
    <w:rsid w:val="00047A36"/>
    <w:rsid w:val="000502EA"/>
    <w:rsid w:val="00050EFB"/>
    <w:rsid w:val="00053DBE"/>
    <w:rsid w:val="0005465F"/>
    <w:rsid w:val="00055C2C"/>
    <w:rsid w:val="00056AE7"/>
    <w:rsid w:val="00057AD5"/>
    <w:rsid w:val="000604FF"/>
    <w:rsid w:val="000605D5"/>
    <w:rsid w:val="00060BF8"/>
    <w:rsid w:val="00061400"/>
    <w:rsid w:val="0006283D"/>
    <w:rsid w:val="00063125"/>
    <w:rsid w:val="0006442E"/>
    <w:rsid w:val="00067F23"/>
    <w:rsid w:val="00070699"/>
    <w:rsid w:val="00071F1B"/>
    <w:rsid w:val="000723E6"/>
    <w:rsid w:val="00072DDD"/>
    <w:rsid w:val="000733FD"/>
    <w:rsid w:val="000744B3"/>
    <w:rsid w:val="00074893"/>
    <w:rsid w:val="0007537D"/>
    <w:rsid w:val="00075A29"/>
    <w:rsid w:val="00080D3C"/>
    <w:rsid w:val="000819CB"/>
    <w:rsid w:val="000821DF"/>
    <w:rsid w:val="0008252A"/>
    <w:rsid w:val="0008426E"/>
    <w:rsid w:val="00084D81"/>
    <w:rsid w:val="00085EA0"/>
    <w:rsid w:val="00086764"/>
    <w:rsid w:val="00087985"/>
    <w:rsid w:val="00090112"/>
    <w:rsid w:val="0009203A"/>
    <w:rsid w:val="000934D3"/>
    <w:rsid w:val="00096317"/>
    <w:rsid w:val="0009741D"/>
    <w:rsid w:val="000A11CC"/>
    <w:rsid w:val="000A19B4"/>
    <w:rsid w:val="000A1C58"/>
    <w:rsid w:val="000A24ED"/>
    <w:rsid w:val="000A3E7E"/>
    <w:rsid w:val="000A4197"/>
    <w:rsid w:val="000A5D1E"/>
    <w:rsid w:val="000A5F21"/>
    <w:rsid w:val="000A62A7"/>
    <w:rsid w:val="000A6A5A"/>
    <w:rsid w:val="000A6CFD"/>
    <w:rsid w:val="000A7134"/>
    <w:rsid w:val="000A7344"/>
    <w:rsid w:val="000B07BE"/>
    <w:rsid w:val="000B119D"/>
    <w:rsid w:val="000B120A"/>
    <w:rsid w:val="000B2572"/>
    <w:rsid w:val="000B36D6"/>
    <w:rsid w:val="000B446A"/>
    <w:rsid w:val="000B4B63"/>
    <w:rsid w:val="000B56EB"/>
    <w:rsid w:val="000B5EC6"/>
    <w:rsid w:val="000B6D43"/>
    <w:rsid w:val="000C1119"/>
    <w:rsid w:val="000C1671"/>
    <w:rsid w:val="000C19D8"/>
    <w:rsid w:val="000C3724"/>
    <w:rsid w:val="000C4BFB"/>
    <w:rsid w:val="000C7527"/>
    <w:rsid w:val="000C76B3"/>
    <w:rsid w:val="000C7FE9"/>
    <w:rsid w:val="000D2152"/>
    <w:rsid w:val="000D2AAC"/>
    <w:rsid w:val="000D2C63"/>
    <w:rsid w:val="000D39F7"/>
    <w:rsid w:val="000D3B8A"/>
    <w:rsid w:val="000D44C0"/>
    <w:rsid w:val="000D4BD4"/>
    <w:rsid w:val="000D4DDA"/>
    <w:rsid w:val="000D5590"/>
    <w:rsid w:val="000D57D4"/>
    <w:rsid w:val="000D6C94"/>
    <w:rsid w:val="000D76D3"/>
    <w:rsid w:val="000D7AAC"/>
    <w:rsid w:val="000D7BE4"/>
    <w:rsid w:val="000D7EDC"/>
    <w:rsid w:val="000E0069"/>
    <w:rsid w:val="000E0984"/>
    <w:rsid w:val="000E385A"/>
    <w:rsid w:val="000E5B9A"/>
    <w:rsid w:val="000E6C43"/>
    <w:rsid w:val="000E7632"/>
    <w:rsid w:val="000E7A56"/>
    <w:rsid w:val="000F00B5"/>
    <w:rsid w:val="000F01EF"/>
    <w:rsid w:val="000F0F0B"/>
    <w:rsid w:val="000F139A"/>
    <w:rsid w:val="000F180E"/>
    <w:rsid w:val="000F1D4A"/>
    <w:rsid w:val="000F1D8B"/>
    <w:rsid w:val="000F2058"/>
    <w:rsid w:val="000F3A7E"/>
    <w:rsid w:val="000F7056"/>
    <w:rsid w:val="0010012D"/>
    <w:rsid w:val="00101CEA"/>
    <w:rsid w:val="00101D4D"/>
    <w:rsid w:val="00101D5A"/>
    <w:rsid w:val="00102538"/>
    <w:rsid w:val="00103E20"/>
    <w:rsid w:val="00105E69"/>
    <w:rsid w:val="00106923"/>
    <w:rsid w:val="00106B4B"/>
    <w:rsid w:val="001073E5"/>
    <w:rsid w:val="00107915"/>
    <w:rsid w:val="00111BD4"/>
    <w:rsid w:val="00111C9D"/>
    <w:rsid w:val="00111E1A"/>
    <w:rsid w:val="00113DF6"/>
    <w:rsid w:val="001141C1"/>
    <w:rsid w:val="001147AA"/>
    <w:rsid w:val="00115ADA"/>
    <w:rsid w:val="00116352"/>
    <w:rsid w:val="001207C8"/>
    <w:rsid w:val="0012197C"/>
    <w:rsid w:val="00122090"/>
    <w:rsid w:val="001232D0"/>
    <w:rsid w:val="001250BC"/>
    <w:rsid w:val="0012549A"/>
    <w:rsid w:val="00126996"/>
    <w:rsid w:val="00127CA9"/>
    <w:rsid w:val="001306C9"/>
    <w:rsid w:val="00130A75"/>
    <w:rsid w:val="0013118B"/>
    <w:rsid w:val="00132CC6"/>
    <w:rsid w:val="00133CF2"/>
    <w:rsid w:val="00133F74"/>
    <w:rsid w:val="001356DE"/>
    <w:rsid w:val="0013627F"/>
    <w:rsid w:val="00137398"/>
    <w:rsid w:val="001408EF"/>
    <w:rsid w:val="00141B08"/>
    <w:rsid w:val="00142A51"/>
    <w:rsid w:val="00143274"/>
    <w:rsid w:val="00144385"/>
    <w:rsid w:val="00144948"/>
    <w:rsid w:val="00144D34"/>
    <w:rsid w:val="00144DEB"/>
    <w:rsid w:val="001521DC"/>
    <w:rsid w:val="001528BA"/>
    <w:rsid w:val="001530AA"/>
    <w:rsid w:val="001546AF"/>
    <w:rsid w:val="001562A2"/>
    <w:rsid w:val="00157951"/>
    <w:rsid w:val="0016169C"/>
    <w:rsid w:val="00162C3C"/>
    <w:rsid w:val="00163723"/>
    <w:rsid w:val="001638B4"/>
    <w:rsid w:val="001643AC"/>
    <w:rsid w:val="00164A26"/>
    <w:rsid w:val="001663A2"/>
    <w:rsid w:val="00167E84"/>
    <w:rsid w:val="00167EC4"/>
    <w:rsid w:val="001702DA"/>
    <w:rsid w:val="00170533"/>
    <w:rsid w:val="00171B05"/>
    <w:rsid w:val="001760DC"/>
    <w:rsid w:val="00176845"/>
    <w:rsid w:val="00176F41"/>
    <w:rsid w:val="001777C2"/>
    <w:rsid w:val="00180017"/>
    <w:rsid w:val="001803A1"/>
    <w:rsid w:val="0018195A"/>
    <w:rsid w:val="001863FD"/>
    <w:rsid w:val="0018685A"/>
    <w:rsid w:val="0019085C"/>
    <w:rsid w:val="001925CE"/>
    <w:rsid w:val="00193353"/>
    <w:rsid w:val="001948C7"/>
    <w:rsid w:val="00195A90"/>
    <w:rsid w:val="001A02B2"/>
    <w:rsid w:val="001A22BA"/>
    <w:rsid w:val="001A22E4"/>
    <w:rsid w:val="001A31C9"/>
    <w:rsid w:val="001A331C"/>
    <w:rsid w:val="001A3891"/>
    <w:rsid w:val="001A3BF1"/>
    <w:rsid w:val="001A5253"/>
    <w:rsid w:val="001A532B"/>
    <w:rsid w:val="001A61B3"/>
    <w:rsid w:val="001B0058"/>
    <w:rsid w:val="001B130B"/>
    <w:rsid w:val="001B1DA3"/>
    <w:rsid w:val="001B1F5C"/>
    <w:rsid w:val="001B3C2C"/>
    <w:rsid w:val="001B4DF8"/>
    <w:rsid w:val="001B73DD"/>
    <w:rsid w:val="001B73FD"/>
    <w:rsid w:val="001B75E3"/>
    <w:rsid w:val="001B772F"/>
    <w:rsid w:val="001C293B"/>
    <w:rsid w:val="001C681C"/>
    <w:rsid w:val="001D04FD"/>
    <w:rsid w:val="001D099A"/>
    <w:rsid w:val="001D49F0"/>
    <w:rsid w:val="001D52EE"/>
    <w:rsid w:val="001D672F"/>
    <w:rsid w:val="001D6F5B"/>
    <w:rsid w:val="001E0296"/>
    <w:rsid w:val="001E22FF"/>
    <w:rsid w:val="001E471A"/>
    <w:rsid w:val="001E67F0"/>
    <w:rsid w:val="001E7946"/>
    <w:rsid w:val="001F3B1D"/>
    <w:rsid w:val="001F68D8"/>
    <w:rsid w:val="00201536"/>
    <w:rsid w:val="00202C62"/>
    <w:rsid w:val="00203E54"/>
    <w:rsid w:val="00206182"/>
    <w:rsid w:val="002105DA"/>
    <w:rsid w:val="00213814"/>
    <w:rsid w:val="002164DE"/>
    <w:rsid w:val="00220EAD"/>
    <w:rsid w:val="002225EF"/>
    <w:rsid w:val="0022311E"/>
    <w:rsid w:val="00227082"/>
    <w:rsid w:val="00227A17"/>
    <w:rsid w:val="002318FD"/>
    <w:rsid w:val="00231E9A"/>
    <w:rsid w:val="00231F0A"/>
    <w:rsid w:val="002322A9"/>
    <w:rsid w:val="00232709"/>
    <w:rsid w:val="002342C7"/>
    <w:rsid w:val="00234EAC"/>
    <w:rsid w:val="00236C06"/>
    <w:rsid w:val="00236D05"/>
    <w:rsid w:val="00237EB7"/>
    <w:rsid w:val="00240549"/>
    <w:rsid w:val="00241D7D"/>
    <w:rsid w:val="00243F91"/>
    <w:rsid w:val="00244D1D"/>
    <w:rsid w:val="00246881"/>
    <w:rsid w:val="0025068A"/>
    <w:rsid w:val="0025197C"/>
    <w:rsid w:val="00253B17"/>
    <w:rsid w:val="0025472B"/>
    <w:rsid w:val="00254B07"/>
    <w:rsid w:val="0025629D"/>
    <w:rsid w:val="0025775B"/>
    <w:rsid w:val="00260550"/>
    <w:rsid w:val="00260FA5"/>
    <w:rsid w:val="00262118"/>
    <w:rsid w:val="00262CE3"/>
    <w:rsid w:val="0026377D"/>
    <w:rsid w:val="00266531"/>
    <w:rsid w:val="00270039"/>
    <w:rsid w:val="002733BB"/>
    <w:rsid w:val="002738EB"/>
    <w:rsid w:val="0027411D"/>
    <w:rsid w:val="00274905"/>
    <w:rsid w:val="00275AC8"/>
    <w:rsid w:val="00277EF6"/>
    <w:rsid w:val="0028049E"/>
    <w:rsid w:val="00280642"/>
    <w:rsid w:val="002812A6"/>
    <w:rsid w:val="00281E29"/>
    <w:rsid w:val="002824A5"/>
    <w:rsid w:val="00283C6F"/>
    <w:rsid w:val="00285C25"/>
    <w:rsid w:val="0028797B"/>
    <w:rsid w:val="00291250"/>
    <w:rsid w:val="0029153D"/>
    <w:rsid w:val="0029194C"/>
    <w:rsid w:val="00291B9A"/>
    <w:rsid w:val="00292E7A"/>
    <w:rsid w:val="00294082"/>
    <w:rsid w:val="00294B61"/>
    <w:rsid w:val="00295173"/>
    <w:rsid w:val="00295D52"/>
    <w:rsid w:val="0029796E"/>
    <w:rsid w:val="002A1334"/>
    <w:rsid w:val="002A288A"/>
    <w:rsid w:val="002A30F7"/>
    <w:rsid w:val="002A3DD2"/>
    <w:rsid w:val="002A41B1"/>
    <w:rsid w:val="002A4278"/>
    <w:rsid w:val="002A44BF"/>
    <w:rsid w:val="002A4C15"/>
    <w:rsid w:val="002A57B2"/>
    <w:rsid w:val="002A603C"/>
    <w:rsid w:val="002A78D4"/>
    <w:rsid w:val="002B1103"/>
    <w:rsid w:val="002B2027"/>
    <w:rsid w:val="002B41CA"/>
    <w:rsid w:val="002B5CC4"/>
    <w:rsid w:val="002B5FDF"/>
    <w:rsid w:val="002B62FD"/>
    <w:rsid w:val="002B7782"/>
    <w:rsid w:val="002C01BF"/>
    <w:rsid w:val="002C226A"/>
    <w:rsid w:val="002C3A76"/>
    <w:rsid w:val="002C4485"/>
    <w:rsid w:val="002C4789"/>
    <w:rsid w:val="002C56F0"/>
    <w:rsid w:val="002C7AB8"/>
    <w:rsid w:val="002D0F82"/>
    <w:rsid w:val="002D24B9"/>
    <w:rsid w:val="002D32B8"/>
    <w:rsid w:val="002D3DFC"/>
    <w:rsid w:val="002D63B2"/>
    <w:rsid w:val="002D6722"/>
    <w:rsid w:val="002D683B"/>
    <w:rsid w:val="002D7141"/>
    <w:rsid w:val="002D7618"/>
    <w:rsid w:val="002D7F5D"/>
    <w:rsid w:val="002E0755"/>
    <w:rsid w:val="002E11B5"/>
    <w:rsid w:val="002E1756"/>
    <w:rsid w:val="002E3046"/>
    <w:rsid w:val="002E61E7"/>
    <w:rsid w:val="002E62B4"/>
    <w:rsid w:val="002E6C4C"/>
    <w:rsid w:val="002F0346"/>
    <w:rsid w:val="002F33B6"/>
    <w:rsid w:val="002F3C5D"/>
    <w:rsid w:val="00300525"/>
    <w:rsid w:val="00300D86"/>
    <w:rsid w:val="00301F2C"/>
    <w:rsid w:val="00304E1F"/>
    <w:rsid w:val="00305C08"/>
    <w:rsid w:val="00305C5C"/>
    <w:rsid w:val="003100C8"/>
    <w:rsid w:val="00310753"/>
    <w:rsid w:val="003115AF"/>
    <w:rsid w:val="0031190F"/>
    <w:rsid w:val="00311C72"/>
    <w:rsid w:val="0031282A"/>
    <w:rsid w:val="00312BDA"/>
    <w:rsid w:val="00313843"/>
    <w:rsid w:val="003166A9"/>
    <w:rsid w:val="00316FDE"/>
    <w:rsid w:val="00317920"/>
    <w:rsid w:val="003179AE"/>
    <w:rsid w:val="003210D3"/>
    <w:rsid w:val="00321752"/>
    <w:rsid w:val="00321908"/>
    <w:rsid w:val="00321ED0"/>
    <w:rsid w:val="00323F22"/>
    <w:rsid w:val="00324271"/>
    <w:rsid w:val="00326D55"/>
    <w:rsid w:val="00333A3C"/>
    <w:rsid w:val="00334703"/>
    <w:rsid w:val="00334DF2"/>
    <w:rsid w:val="00335CD2"/>
    <w:rsid w:val="00335CF0"/>
    <w:rsid w:val="00340239"/>
    <w:rsid w:val="00342C8F"/>
    <w:rsid w:val="00343371"/>
    <w:rsid w:val="00343A4A"/>
    <w:rsid w:val="00343E38"/>
    <w:rsid w:val="003440CC"/>
    <w:rsid w:val="00344327"/>
    <w:rsid w:val="00345816"/>
    <w:rsid w:val="00346104"/>
    <w:rsid w:val="003465F6"/>
    <w:rsid w:val="00346714"/>
    <w:rsid w:val="0035151B"/>
    <w:rsid w:val="00351EAD"/>
    <w:rsid w:val="00352C6E"/>
    <w:rsid w:val="00355B86"/>
    <w:rsid w:val="003560AF"/>
    <w:rsid w:val="00356140"/>
    <w:rsid w:val="0035685F"/>
    <w:rsid w:val="00360B27"/>
    <w:rsid w:val="003617F4"/>
    <w:rsid w:val="00364C38"/>
    <w:rsid w:val="00364F84"/>
    <w:rsid w:val="00365786"/>
    <w:rsid w:val="003661ED"/>
    <w:rsid w:val="0036620E"/>
    <w:rsid w:val="003679BB"/>
    <w:rsid w:val="0037076A"/>
    <w:rsid w:val="003719D4"/>
    <w:rsid w:val="003727AD"/>
    <w:rsid w:val="0037288A"/>
    <w:rsid w:val="00372B80"/>
    <w:rsid w:val="00373759"/>
    <w:rsid w:val="00374A99"/>
    <w:rsid w:val="00375317"/>
    <w:rsid w:val="003755DC"/>
    <w:rsid w:val="00376365"/>
    <w:rsid w:val="00377147"/>
    <w:rsid w:val="003779FC"/>
    <w:rsid w:val="00377C05"/>
    <w:rsid w:val="0038074B"/>
    <w:rsid w:val="00382AB1"/>
    <w:rsid w:val="00383519"/>
    <w:rsid w:val="00384194"/>
    <w:rsid w:val="00385530"/>
    <w:rsid w:val="00386617"/>
    <w:rsid w:val="003872C6"/>
    <w:rsid w:val="00387728"/>
    <w:rsid w:val="00390C79"/>
    <w:rsid w:val="00392050"/>
    <w:rsid w:val="00392C55"/>
    <w:rsid w:val="00396247"/>
    <w:rsid w:val="0039725F"/>
    <w:rsid w:val="0039754D"/>
    <w:rsid w:val="003A11B7"/>
    <w:rsid w:val="003A25B0"/>
    <w:rsid w:val="003A28A9"/>
    <w:rsid w:val="003A2EFE"/>
    <w:rsid w:val="003A5136"/>
    <w:rsid w:val="003A524D"/>
    <w:rsid w:val="003A5C2D"/>
    <w:rsid w:val="003A6066"/>
    <w:rsid w:val="003A6573"/>
    <w:rsid w:val="003A715C"/>
    <w:rsid w:val="003B49C9"/>
    <w:rsid w:val="003B57FF"/>
    <w:rsid w:val="003C12BA"/>
    <w:rsid w:val="003C172B"/>
    <w:rsid w:val="003C303D"/>
    <w:rsid w:val="003C359A"/>
    <w:rsid w:val="003C5485"/>
    <w:rsid w:val="003C6145"/>
    <w:rsid w:val="003C660C"/>
    <w:rsid w:val="003C6655"/>
    <w:rsid w:val="003C7705"/>
    <w:rsid w:val="003D0329"/>
    <w:rsid w:val="003D2599"/>
    <w:rsid w:val="003D484D"/>
    <w:rsid w:val="003D60D8"/>
    <w:rsid w:val="003D60DA"/>
    <w:rsid w:val="003D6132"/>
    <w:rsid w:val="003D668D"/>
    <w:rsid w:val="003D677B"/>
    <w:rsid w:val="003D731B"/>
    <w:rsid w:val="003E0D93"/>
    <w:rsid w:val="003E1B92"/>
    <w:rsid w:val="003E1B97"/>
    <w:rsid w:val="003E1F22"/>
    <w:rsid w:val="003E42F8"/>
    <w:rsid w:val="003E4A66"/>
    <w:rsid w:val="003E5AD8"/>
    <w:rsid w:val="003F144A"/>
    <w:rsid w:val="003F3268"/>
    <w:rsid w:val="003F534F"/>
    <w:rsid w:val="003F5424"/>
    <w:rsid w:val="003F798A"/>
    <w:rsid w:val="00400504"/>
    <w:rsid w:val="00400549"/>
    <w:rsid w:val="004040AA"/>
    <w:rsid w:val="0040417E"/>
    <w:rsid w:val="00405FD7"/>
    <w:rsid w:val="00412600"/>
    <w:rsid w:val="00413980"/>
    <w:rsid w:val="00413C08"/>
    <w:rsid w:val="00416A25"/>
    <w:rsid w:val="00416C63"/>
    <w:rsid w:val="0042026C"/>
    <w:rsid w:val="004237D2"/>
    <w:rsid w:val="00425C17"/>
    <w:rsid w:val="004274B9"/>
    <w:rsid w:val="0043081D"/>
    <w:rsid w:val="00430E0C"/>
    <w:rsid w:val="004314E4"/>
    <w:rsid w:val="00434DCD"/>
    <w:rsid w:val="00437134"/>
    <w:rsid w:val="00443EFA"/>
    <w:rsid w:val="00443F70"/>
    <w:rsid w:val="004449DC"/>
    <w:rsid w:val="00444DC2"/>
    <w:rsid w:val="00445143"/>
    <w:rsid w:val="0044662B"/>
    <w:rsid w:val="00454B3A"/>
    <w:rsid w:val="00456579"/>
    <w:rsid w:val="004571D0"/>
    <w:rsid w:val="00460E5E"/>
    <w:rsid w:val="00461096"/>
    <w:rsid w:val="004612C8"/>
    <w:rsid w:val="0046261C"/>
    <w:rsid w:val="00462E9A"/>
    <w:rsid w:val="00463056"/>
    <w:rsid w:val="00463BDC"/>
    <w:rsid w:val="00465351"/>
    <w:rsid w:val="00466981"/>
    <w:rsid w:val="00472C4F"/>
    <w:rsid w:val="004733C4"/>
    <w:rsid w:val="00473455"/>
    <w:rsid w:val="0047422B"/>
    <w:rsid w:val="0047443B"/>
    <w:rsid w:val="0047632A"/>
    <w:rsid w:val="004775AB"/>
    <w:rsid w:val="004807A4"/>
    <w:rsid w:val="00481C7B"/>
    <w:rsid w:val="00484510"/>
    <w:rsid w:val="0048478B"/>
    <w:rsid w:val="00485A36"/>
    <w:rsid w:val="00486090"/>
    <w:rsid w:val="00490894"/>
    <w:rsid w:val="004909A6"/>
    <w:rsid w:val="00491349"/>
    <w:rsid w:val="004924FB"/>
    <w:rsid w:val="00492E8D"/>
    <w:rsid w:val="00493132"/>
    <w:rsid w:val="00493B4A"/>
    <w:rsid w:val="00494613"/>
    <w:rsid w:val="00494B20"/>
    <w:rsid w:val="004A1118"/>
    <w:rsid w:val="004A3098"/>
    <w:rsid w:val="004A39CA"/>
    <w:rsid w:val="004A470E"/>
    <w:rsid w:val="004A497B"/>
    <w:rsid w:val="004A5D51"/>
    <w:rsid w:val="004A6D9A"/>
    <w:rsid w:val="004A7D56"/>
    <w:rsid w:val="004B08E2"/>
    <w:rsid w:val="004B2D32"/>
    <w:rsid w:val="004B37EC"/>
    <w:rsid w:val="004B3AFE"/>
    <w:rsid w:val="004B4C6E"/>
    <w:rsid w:val="004B4DD6"/>
    <w:rsid w:val="004B593D"/>
    <w:rsid w:val="004B5ADE"/>
    <w:rsid w:val="004B73E9"/>
    <w:rsid w:val="004B7A60"/>
    <w:rsid w:val="004B7AD4"/>
    <w:rsid w:val="004B7AD8"/>
    <w:rsid w:val="004B7D12"/>
    <w:rsid w:val="004C37AC"/>
    <w:rsid w:val="004C46B6"/>
    <w:rsid w:val="004C528C"/>
    <w:rsid w:val="004C58AD"/>
    <w:rsid w:val="004C5FF2"/>
    <w:rsid w:val="004C666B"/>
    <w:rsid w:val="004C749F"/>
    <w:rsid w:val="004C7B50"/>
    <w:rsid w:val="004D0285"/>
    <w:rsid w:val="004D062A"/>
    <w:rsid w:val="004D0991"/>
    <w:rsid w:val="004D2671"/>
    <w:rsid w:val="004D2FB4"/>
    <w:rsid w:val="004D3781"/>
    <w:rsid w:val="004D37D9"/>
    <w:rsid w:val="004D3A59"/>
    <w:rsid w:val="004D470D"/>
    <w:rsid w:val="004D6CDE"/>
    <w:rsid w:val="004D71EF"/>
    <w:rsid w:val="004D76F2"/>
    <w:rsid w:val="004E21A1"/>
    <w:rsid w:val="004E2277"/>
    <w:rsid w:val="004E2F73"/>
    <w:rsid w:val="004E3557"/>
    <w:rsid w:val="004E4E70"/>
    <w:rsid w:val="004E5B92"/>
    <w:rsid w:val="004E7A6C"/>
    <w:rsid w:val="004F0564"/>
    <w:rsid w:val="004F1277"/>
    <w:rsid w:val="004F1E68"/>
    <w:rsid w:val="004F1EDD"/>
    <w:rsid w:val="004F29B6"/>
    <w:rsid w:val="004F29FD"/>
    <w:rsid w:val="004F35FA"/>
    <w:rsid w:val="004F72F7"/>
    <w:rsid w:val="00500756"/>
    <w:rsid w:val="00500899"/>
    <w:rsid w:val="00500DB4"/>
    <w:rsid w:val="00501361"/>
    <w:rsid w:val="00501752"/>
    <w:rsid w:val="00503282"/>
    <w:rsid w:val="005047F7"/>
    <w:rsid w:val="00504F4D"/>
    <w:rsid w:val="00506961"/>
    <w:rsid w:val="00506F2B"/>
    <w:rsid w:val="00506FCD"/>
    <w:rsid w:val="005077A1"/>
    <w:rsid w:val="00507A7F"/>
    <w:rsid w:val="00510DDE"/>
    <w:rsid w:val="00511BD7"/>
    <w:rsid w:val="00511F4F"/>
    <w:rsid w:val="00512F8D"/>
    <w:rsid w:val="00513495"/>
    <w:rsid w:val="00514B8D"/>
    <w:rsid w:val="00515E97"/>
    <w:rsid w:val="00517661"/>
    <w:rsid w:val="0052012D"/>
    <w:rsid w:val="00521B90"/>
    <w:rsid w:val="00523913"/>
    <w:rsid w:val="00523BBF"/>
    <w:rsid w:val="00524BCB"/>
    <w:rsid w:val="00525749"/>
    <w:rsid w:val="005257EE"/>
    <w:rsid w:val="00526128"/>
    <w:rsid w:val="005263ED"/>
    <w:rsid w:val="00526B11"/>
    <w:rsid w:val="00527072"/>
    <w:rsid w:val="00531D50"/>
    <w:rsid w:val="00533EB2"/>
    <w:rsid w:val="00534415"/>
    <w:rsid w:val="00535AA3"/>
    <w:rsid w:val="00535F01"/>
    <w:rsid w:val="0053646C"/>
    <w:rsid w:val="005378BD"/>
    <w:rsid w:val="00540606"/>
    <w:rsid w:val="00540AC4"/>
    <w:rsid w:val="00540BF2"/>
    <w:rsid w:val="005410B6"/>
    <w:rsid w:val="0054111F"/>
    <w:rsid w:val="005412CA"/>
    <w:rsid w:val="00544DEF"/>
    <w:rsid w:val="0054579D"/>
    <w:rsid w:val="00545FE0"/>
    <w:rsid w:val="005475FA"/>
    <w:rsid w:val="00547C4C"/>
    <w:rsid w:val="00550534"/>
    <w:rsid w:val="005523A8"/>
    <w:rsid w:val="00552EE3"/>
    <w:rsid w:val="00554347"/>
    <w:rsid w:val="00555084"/>
    <w:rsid w:val="00555A79"/>
    <w:rsid w:val="0055642A"/>
    <w:rsid w:val="00563D87"/>
    <w:rsid w:val="00566257"/>
    <w:rsid w:val="00566AB1"/>
    <w:rsid w:val="00570883"/>
    <w:rsid w:val="00570B9B"/>
    <w:rsid w:val="00571502"/>
    <w:rsid w:val="00571D20"/>
    <w:rsid w:val="005729DA"/>
    <w:rsid w:val="00573239"/>
    <w:rsid w:val="00573315"/>
    <w:rsid w:val="00573708"/>
    <w:rsid w:val="00573DFF"/>
    <w:rsid w:val="005744DA"/>
    <w:rsid w:val="005767D6"/>
    <w:rsid w:val="00576839"/>
    <w:rsid w:val="00576FED"/>
    <w:rsid w:val="005777A0"/>
    <w:rsid w:val="00577D8E"/>
    <w:rsid w:val="005854D5"/>
    <w:rsid w:val="00586294"/>
    <w:rsid w:val="005863C1"/>
    <w:rsid w:val="0058650C"/>
    <w:rsid w:val="00587704"/>
    <w:rsid w:val="00587C4A"/>
    <w:rsid w:val="0059086F"/>
    <w:rsid w:val="00591335"/>
    <w:rsid w:val="00591B93"/>
    <w:rsid w:val="00592635"/>
    <w:rsid w:val="00592FB7"/>
    <w:rsid w:val="005932DE"/>
    <w:rsid w:val="00593622"/>
    <w:rsid w:val="00594237"/>
    <w:rsid w:val="00594716"/>
    <w:rsid w:val="00594912"/>
    <w:rsid w:val="00597073"/>
    <w:rsid w:val="00597642"/>
    <w:rsid w:val="005A1D0D"/>
    <w:rsid w:val="005A2847"/>
    <w:rsid w:val="005A414E"/>
    <w:rsid w:val="005A461F"/>
    <w:rsid w:val="005A68E9"/>
    <w:rsid w:val="005A7E25"/>
    <w:rsid w:val="005B0712"/>
    <w:rsid w:val="005B0890"/>
    <w:rsid w:val="005B0A95"/>
    <w:rsid w:val="005B1BB4"/>
    <w:rsid w:val="005B2DF1"/>
    <w:rsid w:val="005B34B4"/>
    <w:rsid w:val="005B59CE"/>
    <w:rsid w:val="005B6020"/>
    <w:rsid w:val="005B6B9F"/>
    <w:rsid w:val="005C2AF5"/>
    <w:rsid w:val="005C39D6"/>
    <w:rsid w:val="005C52AA"/>
    <w:rsid w:val="005C6A79"/>
    <w:rsid w:val="005C6ADA"/>
    <w:rsid w:val="005D2D18"/>
    <w:rsid w:val="005D32C9"/>
    <w:rsid w:val="005D49FD"/>
    <w:rsid w:val="005D51EE"/>
    <w:rsid w:val="005D55D5"/>
    <w:rsid w:val="005D6044"/>
    <w:rsid w:val="005D6B17"/>
    <w:rsid w:val="005D6B68"/>
    <w:rsid w:val="005E2950"/>
    <w:rsid w:val="005E2CF2"/>
    <w:rsid w:val="005E484A"/>
    <w:rsid w:val="005E539F"/>
    <w:rsid w:val="005E5ACA"/>
    <w:rsid w:val="005E715A"/>
    <w:rsid w:val="005E71C0"/>
    <w:rsid w:val="005E793F"/>
    <w:rsid w:val="005F0F3B"/>
    <w:rsid w:val="005F136B"/>
    <w:rsid w:val="005F1491"/>
    <w:rsid w:val="005F14E0"/>
    <w:rsid w:val="005F2BBF"/>
    <w:rsid w:val="005F326D"/>
    <w:rsid w:val="005F49FD"/>
    <w:rsid w:val="005F7AF0"/>
    <w:rsid w:val="006031BD"/>
    <w:rsid w:val="006033A6"/>
    <w:rsid w:val="006034F5"/>
    <w:rsid w:val="00603C28"/>
    <w:rsid w:val="00604521"/>
    <w:rsid w:val="0060494D"/>
    <w:rsid w:val="00604A5A"/>
    <w:rsid w:val="0060538C"/>
    <w:rsid w:val="00605D83"/>
    <w:rsid w:val="00606A61"/>
    <w:rsid w:val="00606A63"/>
    <w:rsid w:val="00611413"/>
    <w:rsid w:val="0061166D"/>
    <w:rsid w:val="006134E5"/>
    <w:rsid w:val="006146BE"/>
    <w:rsid w:val="006169FF"/>
    <w:rsid w:val="00617E36"/>
    <w:rsid w:val="00620C76"/>
    <w:rsid w:val="00623352"/>
    <w:rsid w:val="00623363"/>
    <w:rsid w:val="00623805"/>
    <w:rsid w:val="00623DDF"/>
    <w:rsid w:val="006273FD"/>
    <w:rsid w:val="00627DEC"/>
    <w:rsid w:val="00627E18"/>
    <w:rsid w:val="00627FA6"/>
    <w:rsid w:val="00630E42"/>
    <w:rsid w:val="0063156A"/>
    <w:rsid w:val="00632A66"/>
    <w:rsid w:val="0063308A"/>
    <w:rsid w:val="00636132"/>
    <w:rsid w:val="00636312"/>
    <w:rsid w:val="00637553"/>
    <w:rsid w:val="00642299"/>
    <w:rsid w:val="0064276F"/>
    <w:rsid w:val="00642AE5"/>
    <w:rsid w:val="00642EC7"/>
    <w:rsid w:val="006434F3"/>
    <w:rsid w:val="006435ED"/>
    <w:rsid w:val="00643F7C"/>
    <w:rsid w:val="00646C45"/>
    <w:rsid w:val="00647B0F"/>
    <w:rsid w:val="00650F52"/>
    <w:rsid w:val="00651DED"/>
    <w:rsid w:val="00654B4F"/>
    <w:rsid w:val="00655CB4"/>
    <w:rsid w:val="0065684F"/>
    <w:rsid w:val="00656EBC"/>
    <w:rsid w:val="00657B64"/>
    <w:rsid w:val="00662BC4"/>
    <w:rsid w:val="00662E8D"/>
    <w:rsid w:val="00664374"/>
    <w:rsid w:val="00666109"/>
    <w:rsid w:val="0066655C"/>
    <w:rsid w:val="00666E01"/>
    <w:rsid w:val="006670D1"/>
    <w:rsid w:val="006706E5"/>
    <w:rsid w:val="006716BD"/>
    <w:rsid w:val="00671732"/>
    <w:rsid w:val="0067196B"/>
    <w:rsid w:val="0067269B"/>
    <w:rsid w:val="00672755"/>
    <w:rsid w:val="0067322B"/>
    <w:rsid w:val="006734DB"/>
    <w:rsid w:val="006743A2"/>
    <w:rsid w:val="00674824"/>
    <w:rsid w:val="0067489D"/>
    <w:rsid w:val="00674B00"/>
    <w:rsid w:val="00676061"/>
    <w:rsid w:val="006772AB"/>
    <w:rsid w:val="00680719"/>
    <w:rsid w:val="00682C54"/>
    <w:rsid w:val="0068319F"/>
    <w:rsid w:val="00683577"/>
    <w:rsid w:val="0068377C"/>
    <w:rsid w:val="00683A49"/>
    <w:rsid w:val="00684A16"/>
    <w:rsid w:val="00684E52"/>
    <w:rsid w:val="006863E7"/>
    <w:rsid w:val="006903EF"/>
    <w:rsid w:val="00690411"/>
    <w:rsid w:val="006918CF"/>
    <w:rsid w:val="006918F0"/>
    <w:rsid w:val="00691C0C"/>
    <w:rsid w:val="006925D3"/>
    <w:rsid w:val="0069441E"/>
    <w:rsid w:val="00694D86"/>
    <w:rsid w:val="006954A1"/>
    <w:rsid w:val="00696D7B"/>
    <w:rsid w:val="00696E72"/>
    <w:rsid w:val="006A3525"/>
    <w:rsid w:val="006A526F"/>
    <w:rsid w:val="006A56FE"/>
    <w:rsid w:val="006A638A"/>
    <w:rsid w:val="006A6DED"/>
    <w:rsid w:val="006A6EF4"/>
    <w:rsid w:val="006A713A"/>
    <w:rsid w:val="006B0693"/>
    <w:rsid w:val="006B0BD4"/>
    <w:rsid w:val="006B0D67"/>
    <w:rsid w:val="006B0DD8"/>
    <w:rsid w:val="006B2C48"/>
    <w:rsid w:val="006B3761"/>
    <w:rsid w:val="006B4AF1"/>
    <w:rsid w:val="006C0840"/>
    <w:rsid w:val="006C0924"/>
    <w:rsid w:val="006C112C"/>
    <w:rsid w:val="006C2A8C"/>
    <w:rsid w:val="006C3394"/>
    <w:rsid w:val="006C56DE"/>
    <w:rsid w:val="006C65D7"/>
    <w:rsid w:val="006C7114"/>
    <w:rsid w:val="006D0263"/>
    <w:rsid w:val="006D268B"/>
    <w:rsid w:val="006D2D10"/>
    <w:rsid w:val="006D2FB4"/>
    <w:rsid w:val="006D4F8E"/>
    <w:rsid w:val="006D7345"/>
    <w:rsid w:val="006E0034"/>
    <w:rsid w:val="006E0354"/>
    <w:rsid w:val="006E10A5"/>
    <w:rsid w:val="006E2156"/>
    <w:rsid w:val="006E282E"/>
    <w:rsid w:val="006E2FE9"/>
    <w:rsid w:val="006E3909"/>
    <w:rsid w:val="006E5468"/>
    <w:rsid w:val="006E7154"/>
    <w:rsid w:val="006F1796"/>
    <w:rsid w:val="006F1A91"/>
    <w:rsid w:val="006F26A9"/>
    <w:rsid w:val="006F2886"/>
    <w:rsid w:val="006F3417"/>
    <w:rsid w:val="006F4BFE"/>
    <w:rsid w:val="006F512B"/>
    <w:rsid w:val="006F5174"/>
    <w:rsid w:val="006F6586"/>
    <w:rsid w:val="006F6BD8"/>
    <w:rsid w:val="006F6E44"/>
    <w:rsid w:val="006F6F32"/>
    <w:rsid w:val="007004A9"/>
    <w:rsid w:val="00705182"/>
    <w:rsid w:val="00706946"/>
    <w:rsid w:val="0070756D"/>
    <w:rsid w:val="00707D3D"/>
    <w:rsid w:val="00710481"/>
    <w:rsid w:val="00710CE8"/>
    <w:rsid w:val="00712DBF"/>
    <w:rsid w:val="00713BCA"/>
    <w:rsid w:val="00713F3C"/>
    <w:rsid w:val="00714429"/>
    <w:rsid w:val="00715796"/>
    <w:rsid w:val="0071632E"/>
    <w:rsid w:val="00716723"/>
    <w:rsid w:val="00717981"/>
    <w:rsid w:val="00717BC6"/>
    <w:rsid w:val="00722E4A"/>
    <w:rsid w:val="007238B6"/>
    <w:rsid w:val="00726F63"/>
    <w:rsid w:val="00731B90"/>
    <w:rsid w:val="00731EB0"/>
    <w:rsid w:val="007328E6"/>
    <w:rsid w:val="00734C2C"/>
    <w:rsid w:val="00734FC2"/>
    <w:rsid w:val="007355AA"/>
    <w:rsid w:val="00735A3B"/>
    <w:rsid w:val="00736A7C"/>
    <w:rsid w:val="00737AB1"/>
    <w:rsid w:val="00740FCC"/>
    <w:rsid w:val="00742445"/>
    <w:rsid w:val="00744A58"/>
    <w:rsid w:val="00744B5A"/>
    <w:rsid w:val="00750544"/>
    <w:rsid w:val="007506CE"/>
    <w:rsid w:val="007521A3"/>
    <w:rsid w:val="00756DD0"/>
    <w:rsid w:val="00756DF4"/>
    <w:rsid w:val="00763C5B"/>
    <w:rsid w:val="00766560"/>
    <w:rsid w:val="00770B79"/>
    <w:rsid w:val="007721AA"/>
    <w:rsid w:val="00774451"/>
    <w:rsid w:val="00774764"/>
    <w:rsid w:val="00775112"/>
    <w:rsid w:val="0077560E"/>
    <w:rsid w:val="00775F45"/>
    <w:rsid w:val="007772CA"/>
    <w:rsid w:val="00777786"/>
    <w:rsid w:val="00777A2D"/>
    <w:rsid w:val="00777B80"/>
    <w:rsid w:val="00777BEA"/>
    <w:rsid w:val="00782224"/>
    <w:rsid w:val="00782BB9"/>
    <w:rsid w:val="00785BF9"/>
    <w:rsid w:val="00786696"/>
    <w:rsid w:val="007871AB"/>
    <w:rsid w:val="00790290"/>
    <w:rsid w:val="00790D5F"/>
    <w:rsid w:val="00791C6E"/>
    <w:rsid w:val="00793AF9"/>
    <w:rsid w:val="00796913"/>
    <w:rsid w:val="00796D75"/>
    <w:rsid w:val="0079707A"/>
    <w:rsid w:val="007A0591"/>
    <w:rsid w:val="007A2849"/>
    <w:rsid w:val="007A2CB4"/>
    <w:rsid w:val="007A359C"/>
    <w:rsid w:val="007A4CB1"/>
    <w:rsid w:val="007A71EF"/>
    <w:rsid w:val="007B1497"/>
    <w:rsid w:val="007B1D34"/>
    <w:rsid w:val="007B2475"/>
    <w:rsid w:val="007B288B"/>
    <w:rsid w:val="007B3E7F"/>
    <w:rsid w:val="007B3E82"/>
    <w:rsid w:val="007B3EA4"/>
    <w:rsid w:val="007B6790"/>
    <w:rsid w:val="007B6793"/>
    <w:rsid w:val="007B7F1B"/>
    <w:rsid w:val="007C0498"/>
    <w:rsid w:val="007C2061"/>
    <w:rsid w:val="007C2D2C"/>
    <w:rsid w:val="007C414B"/>
    <w:rsid w:val="007C49A5"/>
    <w:rsid w:val="007C6207"/>
    <w:rsid w:val="007C68CC"/>
    <w:rsid w:val="007C68D1"/>
    <w:rsid w:val="007C719C"/>
    <w:rsid w:val="007C7D51"/>
    <w:rsid w:val="007D0D29"/>
    <w:rsid w:val="007D18CC"/>
    <w:rsid w:val="007D3863"/>
    <w:rsid w:val="007D490A"/>
    <w:rsid w:val="007D4D91"/>
    <w:rsid w:val="007D4E0E"/>
    <w:rsid w:val="007D764B"/>
    <w:rsid w:val="007D7713"/>
    <w:rsid w:val="007D7C03"/>
    <w:rsid w:val="007E24B1"/>
    <w:rsid w:val="007E2ECD"/>
    <w:rsid w:val="007E3C5D"/>
    <w:rsid w:val="007E570B"/>
    <w:rsid w:val="007E5C03"/>
    <w:rsid w:val="007E624F"/>
    <w:rsid w:val="007E70A3"/>
    <w:rsid w:val="007E7CBF"/>
    <w:rsid w:val="007F14B3"/>
    <w:rsid w:val="007F1547"/>
    <w:rsid w:val="007F2258"/>
    <w:rsid w:val="007F2FAD"/>
    <w:rsid w:val="007F4357"/>
    <w:rsid w:val="007F48EE"/>
    <w:rsid w:val="007F5618"/>
    <w:rsid w:val="007F6CCD"/>
    <w:rsid w:val="00801C12"/>
    <w:rsid w:val="00801D75"/>
    <w:rsid w:val="008023FE"/>
    <w:rsid w:val="008029AC"/>
    <w:rsid w:val="00804A2D"/>
    <w:rsid w:val="00804BBB"/>
    <w:rsid w:val="00805BC6"/>
    <w:rsid w:val="0080683C"/>
    <w:rsid w:val="008069A8"/>
    <w:rsid w:val="00810E84"/>
    <w:rsid w:val="00813131"/>
    <w:rsid w:val="0081320D"/>
    <w:rsid w:val="00817FB0"/>
    <w:rsid w:val="0082180E"/>
    <w:rsid w:val="008245A2"/>
    <w:rsid w:val="00825AF1"/>
    <w:rsid w:val="00825F32"/>
    <w:rsid w:val="00827CEF"/>
    <w:rsid w:val="00830455"/>
    <w:rsid w:val="00830912"/>
    <w:rsid w:val="00830CE7"/>
    <w:rsid w:val="00831C7E"/>
    <w:rsid w:val="0083235A"/>
    <w:rsid w:val="0083249A"/>
    <w:rsid w:val="0083371B"/>
    <w:rsid w:val="008352D4"/>
    <w:rsid w:val="008366BE"/>
    <w:rsid w:val="00837D00"/>
    <w:rsid w:val="0084213E"/>
    <w:rsid w:val="00842B1D"/>
    <w:rsid w:val="00842F0E"/>
    <w:rsid w:val="00843740"/>
    <w:rsid w:val="00843893"/>
    <w:rsid w:val="00844F67"/>
    <w:rsid w:val="0084540F"/>
    <w:rsid w:val="00846123"/>
    <w:rsid w:val="00846B94"/>
    <w:rsid w:val="00846D29"/>
    <w:rsid w:val="00847AFF"/>
    <w:rsid w:val="0085125C"/>
    <w:rsid w:val="00852588"/>
    <w:rsid w:val="008546D3"/>
    <w:rsid w:val="00854B63"/>
    <w:rsid w:val="0085699C"/>
    <w:rsid w:val="008569C4"/>
    <w:rsid w:val="00856F44"/>
    <w:rsid w:val="0085774F"/>
    <w:rsid w:val="008604D5"/>
    <w:rsid w:val="00860526"/>
    <w:rsid w:val="00860715"/>
    <w:rsid w:val="00863B8B"/>
    <w:rsid w:val="00863E66"/>
    <w:rsid w:val="00864698"/>
    <w:rsid w:val="008661A7"/>
    <w:rsid w:val="00866FC5"/>
    <w:rsid w:val="0086792F"/>
    <w:rsid w:val="00867D54"/>
    <w:rsid w:val="00867ED9"/>
    <w:rsid w:val="00870848"/>
    <w:rsid w:val="00870F25"/>
    <w:rsid w:val="00871209"/>
    <w:rsid w:val="008717C4"/>
    <w:rsid w:val="00872237"/>
    <w:rsid w:val="008727A9"/>
    <w:rsid w:val="0087417D"/>
    <w:rsid w:val="00874285"/>
    <w:rsid w:val="00874430"/>
    <w:rsid w:val="0087491E"/>
    <w:rsid w:val="008763AE"/>
    <w:rsid w:val="00876544"/>
    <w:rsid w:val="00876C11"/>
    <w:rsid w:val="00876D87"/>
    <w:rsid w:val="00877704"/>
    <w:rsid w:val="00882C63"/>
    <w:rsid w:val="00883474"/>
    <w:rsid w:val="00885267"/>
    <w:rsid w:val="00885800"/>
    <w:rsid w:val="00886FBA"/>
    <w:rsid w:val="00887170"/>
    <w:rsid w:val="0088790D"/>
    <w:rsid w:val="00887B9A"/>
    <w:rsid w:val="008900D5"/>
    <w:rsid w:val="0089133A"/>
    <w:rsid w:val="0089183E"/>
    <w:rsid w:val="008920B4"/>
    <w:rsid w:val="00894CCC"/>
    <w:rsid w:val="00894D9C"/>
    <w:rsid w:val="00895511"/>
    <w:rsid w:val="008A12F8"/>
    <w:rsid w:val="008A1B26"/>
    <w:rsid w:val="008A23FB"/>
    <w:rsid w:val="008A2743"/>
    <w:rsid w:val="008A3469"/>
    <w:rsid w:val="008A354B"/>
    <w:rsid w:val="008A4469"/>
    <w:rsid w:val="008A52B5"/>
    <w:rsid w:val="008B0584"/>
    <w:rsid w:val="008B0585"/>
    <w:rsid w:val="008B1298"/>
    <w:rsid w:val="008B136A"/>
    <w:rsid w:val="008B2086"/>
    <w:rsid w:val="008B316F"/>
    <w:rsid w:val="008B3E48"/>
    <w:rsid w:val="008B73EB"/>
    <w:rsid w:val="008B7940"/>
    <w:rsid w:val="008B7A99"/>
    <w:rsid w:val="008B7C52"/>
    <w:rsid w:val="008C02B2"/>
    <w:rsid w:val="008C09B4"/>
    <w:rsid w:val="008C3A1B"/>
    <w:rsid w:val="008C7D3A"/>
    <w:rsid w:val="008D1D3D"/>
    <w:rsid w:val="008D4828"/>
    <w:rsid w:val="008D4AAF"/>
    <w:rsid w:val="008D57B2"/>
    <w:rsid w:val="008D6317"/>
    <w:rsid w:val="008D69DF"/>
    <w:rsid w:val="008D7682"/>
    <w:rsid w:val="008E2330"/>
    <w:rsid w:val="008E2D21"/>
    <w:rsid w:val="008E30E3"/>
    <w:rsid w:val="008E405C"/>
    <w:rsid w:val="008E47B1"/>
    <w:rsid w:val="008E4DFE"/>
    <w:rsid w:val="008E61F6"/>
    <w:rsid w:val="008E7064"/>
    <w:rsid w:val="008F0A80"/>
    <w:rsid w:val="008F1B96"/>
    <w:rsid w:val="008F5303"/>
    <w:rsid w:val="008F5470"/>
    <w:rsid w:val="008F6029"/>
    <w:rsid w:val="008F6EB0"/>
    <w:rsid w:val="00900167"/>
    <w:rsid w:val="009049AB"/>
    <w:rsid w:val="009051D7"/>
    <w:rsid w:val="0090596E"/>
    <w:rsid w:val="0090606D"/>
    <w:rsid w:val="009061AE"/>
    <w:rsid w:val="00906A51"/>
    <w:rsid w:val="00907A79"/>
    <w:rsid w:val="00907BB5"/>
    <w:rsid w:val="00910016"/>
    <w:rsid w:val="00910496"/>
    <w:rsid w:val="0091061B"/>
    <w:rsid w:val="0091240A"/>
    <w:rsid w:val="009126CA"/>
    <w:rsid w:val="00912AFD"/>
    <w:rsid w:val="0091329D"/>
    <w:rsid w:val="009143A0"/>
    <w:rsid w:val="009166A9"/>
    <w:rsid w:val="009170E2"/>
    <w:rsid w:val="009212BB"/>
    <w:rsid w:val="00921B43"/>
    <w:rsid w:val="00921E85"/>
    <w:rsid w:val="00921FAF"/>
    <w:rsid w:val="00922644"/>
    <w:rsid w:val="009229B9"/>
    <w:rsid w:val="00922AFA"/>
    <w:rsid w:val="0092482B"/>
    <w:rsid w:val="00924851"/>
    <w:rsid w:val="0092492A"/>
    <w:rsid w:val="00924DF3"/>
    <w:rsid w:val="009250C8"/>
    <w:rsid w:val="00925882"/>
    <w:rsid w:val="0092639A"/>
    <w:rsid w:val="00930CC6"/>
    <w:rsid w:val="00932854"/>
    <w:rsid w:val="00933467"/>
    <w:rsid w:val="00933CDA"/>
    <w:rsid w:val="00934A97"/>
    <w:rsid w:val="00935A80"/>
    <w:rsid w:val="00935ED0"/>
    <w:rsid w:val="00936C06"/>
    <w:rsid w:val="00936FDB"/>
    <w:rsid w:val="0094034F"/>
    <w:rsid w:val="00941DF4"/>
    <w:rsid w:val="00945A33"/>
    <w:rsid w:val="00945C3C"/>
    <w:rsid w:val="00946A65"/>
    <w:rsid w:val="00947DE7"/>
    <w:rsid w:val="00951264"/>
    <w:rsid w:val="009513FC"/>
    <w:rsid w:val="009515A7"/>
    <w:rsid w:val="00953061"/>
    <w:rsid w:val="00956E4A"/>
    <w:rsid w:val="00962697"/>
    <w:rsid w:val="00962B3D"/>
    <w:rsid w:val="00963C48"/>
    <w:rsid w:val="009653A6"/>
    <w:rsid w:val="00974ACE"/>
    <w:rsid w:val="00975396"/>
    <w:rsid w:val="00975975"/>
    <w:rsid w:val="00976E47"/>
    <w:rsid w:val="00980678"/>
    <w:rsid w:val="00980FCD"/>
    <w:rsid w:val="00982052"/>
    <w:rsid w:val="0098331A"/>
    <w:rsid w:val="00983528"/>
    <w:rsid w:val="00983F95"/>
    <w:rsid w:val="0098487B"/>
    <w:rsid w:val="00985A69"/>
    <w:rsid w:val="00985F14"/>
    <w:rsid w:val="0098629C"/>
    <w:rsid w:val="009874E3"/>
    <w:rsid w:val="00990486"/>
    <w:rsid w:val="0099304C"/>
    <w:rsid w:val="00993916"/>
    <w:rsid w:val="00993D31"/>
    <w:rsid w:val="00994EA7"/>
    <w:rsid w:val="009961DD"/>
    <w:rsid w:val="00996653"/>
    <w:rsid w:val="00996F3F"/>
    <w:rsid w:val="009A0953"/>
    <w:rsid w:val="009A245E"/>
    <w:rsid w:val="009A280C"/>
    <w:rsid w:val="009A29AF"/>
    <w:rsid w:val="009A2CDD"/>
    <w:rsid w:val="009A4E49"/>
    <w:rsid w:val="009A6589"/>
    <w:rsid w:val="009A7283"/>
    <w:rsid w:val="009A7E59"/>
    <w:rsid w:val="009B0066"/>
    <w:rsid w:val="009B0E2E"/>
    <w:rsid w:val="009B10C4"/>
    <w:rsid w:val="009B205A"/>
    <w:rsid w:val="009B27E8"/>
    <w:rsid w:val="009B36F4"/>
    <w:rsid w:val="009B387F"/>
    <w:rsid w:val="009B404F"/>
    <w:rsid w:val="009B752B"/>
    <w:rsid w:val="009B7646"/>
    <w:rsid w:val="009C027A"/>
    <w:rsid w:val="009C0672"/>
    <w:rsid w:val="009C0B91"/>
    <w:rsid w:val="009C21FF"/>
    <w:rsid w:val="009C2315"/>
    <w:rsid w:val="009C346A"/>
    <w:rsid w:val="009C48B3"/>
    <w:rsid w:val="009C5B69"/>
    <w:rsid w:val="009C6363"/>
    <w:rsid w:val="009C7156"/>
    <w:rsid w:val="009C7438"/>
    <w:rsid w:val="009D0002"/>
    <w:rsid w:val="009D2096"/>
    <w:rsid w:val="009D2B7C"/>
    <w:rsid w:val="009D4C67"/>
    <w:rsid w:val="009D6F40"/>
    <w:rsid w:val="009D7121"/>
    <w:rsid w:val="009E3B21"/>
    <w:rsid w:val="009E646E"/>
    <w:rsid w:val="009E657E"/>
    <w:rsid w:val="009F0C93"/>
    <w:rsid w:val="009F25AC"/>
    <w:rsid w:val="009F41E0"/>
    <w:rsid w:val="009F5D48"/>
    <w:rsid w:val="009F6234"/>
    <w:rsid w:val="009F7412"/>
    <w:rsid w:val="00A008C3"/>
    <w:rsid w:val="00A00DB2"/>
    <w:rsid w:val="00A014F0"/>
    <w:rsid w:val="00A05767"/>
    <w:rsid w:val="00A05B90"/>
    <w:rsid w:val="00A068D5"/>
    <w:rsid w:val="00A06AE6"/>
    <w:rsid w:val="00A07623"/>
    <w:rsid w:val="00A07D6C"/>
    <w:rsid w:val="00A10B42"/>
    <w:rsid w:val="00A12E18"/>
    <w:rsid w:val="00A12F33"/>
    <w:rsid w:val="00A14017"/>
    <w:rsid w:val="00A15D14"/>
    <w:rsid w:val="00A1677D"/>
    <w:rsid w:val="00A20F18"/>
    <w:rsid w:val="00A21FBD"/>
    <w:rsid w:val="00A26412"/>
    <w:rsid w:val="00A26D02"/>
    <w:rsid w:val="00A300BD"/>
    <w:rsid w:val="00A318C1"/>
    <w:rsid w:val="00A31FBF"/>
    <w:rsid w:val="00A33558"/>
    <w:rsid w:val="00A40E54"/>
    <w:rsid w:val="00A421D2"/>
    <w:rsid w:val="00A42FAD"/>
    <w:rsid w:val="00A43A9B"/>
    <w:rsid w:val="00A43CD2"/>
    <w:rsid w:val="00A45CB9"/>
    <w:rsid w:val="00A46A7D"/>
    <w:rsid w:val="00A474F2"/>
    <w:rsid w:val="00A5066D"/>
    <w:rsid w:val="00A51846"/>
    <w:rsid w:val="00A51A89"/>
    <w:rsid w:val="00A535DA"/>
    <w:rsid w:val="00A5410D"/>
    <w:rsid w:val="00A55A4E"/>
    <w:rsid w:val="00A570EF"/>
    <w:rsid w:val="00A60239"/>
    <w:rsid w:val="00A6031D"/>
    <w:rsid w:val="00A6309C"/>
    <w:rsid w:val="00A64792"/>
    <w:rsid w:val="00A70DEE"/>
    <w:rsid w:val="00A70F70"/>
    <w:rsid w:val="00A71EF9"/>
    <w:rsid w:val="00A7202E"/>
    <w:rsid w:val="00A72833"/>
    <w:rsid w:val="00A73914"/>
    <w:rsid w:val="00A7747A"/>
    <w:rsid w:val="00A808E0"/>
    <w:rsid w:val="00A81F2B"/>
    <w:rsid w:val="00A841E0"/>
    <w:rsid w:val="00A84600"/>
    <w:rsid w:val="00A85D52"/>
    <w:rsid w:val="00A874C8"/>
    <w:rsid w:val="00A87C3C"/>
    <w:rsid w:val="00A87E9E"/>
    <w:rsid w:val="00A90273"/>
    <w:rsid w:val="00A905D7"/>
    <w:rsid w:val="00A92934"/>
    <w:rsid w:val="00A9383F"/>
    <w:rsid w:val="00A93ED8"/>
    <w:rsid w:val="00A9421C"/>
    <w:rsid w:val="00A950B0"/>
    <w:rsid w:val="00A96D87"/>
    <w:rsid w:val="00A972EB"/>
    <w:rsid w:val="00A975C8"/>
    <w:rsid w:val="00AA085E"/>
    <w:rsid w:val="00AA13E2"/>
    <w:rsid w:val="00AA297A"/>
    <w:rsid w:val="00AA2A39"/>
    <w:rsid w:val="00AA37D7"/>
    <w:rsid w:val="00AA5CED"/>
    <w:rsid w:val="00AA7192"/>
    <w:rsid w:val="00AA7506"/>
    <w:rsid w:val="00AA7898"/>
    <w:rsid w:val="00AB0251"/>
    <w:rsid w:val="00AB0ABB"/>
    <w:rsid w:val="00AB0F2A"/>
    <w:rsid w:val="00AB1162"/>
    <w:rsid w:val="00AB174C"/>
    <w:rsid w:val="00AB1CE3"/>
    <w:rsid w:val="00AB27D1"/>
    <w:rsid w:val="00AB384B"/>
    <w:rsid w:val="00AB5335"/>
    <w:rsid w:val="00AB6483"/>
    <w:rsid w:val="00AB7771"/>
    <w:rsid w:val="00AB77F9"/>
    <w:rsid w:val="00AB7BAA"/>
    <w:rsid w:val="00AC0580"/>
    <w:rsid w:val="00AC17E7"/>
    <w:rsid w:val="00AC2F50"/>
    <w:rsid w:val="00AC636A"/>
    <w:rsid w:val="00AC64B7"/>
    <w:rsid w:val="00AC6605"/>
    <w:rsid w:val="00AD130E"/>
    <w:rsid w:val="00AD361B"/>
    <w:rsid w:val="00AD4261"/>
    <w:rsid w:val="00AD4454"/>
    <w:rsid w:val="00AD4C1B"/>
    <w:rsid w:val="00AD57BE"/>
    <w:rsid w:val="00AD5FFC"/>
    <w:rsid w:val="00AD6524"/>
    <w:rsid w:val="00AD6B30"/>
    <w:rsid w:val="00AE56B9"/>
    <w:rsid w:val="00AE5C48"/>
    <w:rsid w:val="00AE5C94"/>
    <w:rsid w:val="00AE62DF"/>
    <w:rsid w:val="00AF2B93"/>
    <w:rsid w:val="00AF32F6"/>
    <w:rsid w:val="00AF3352"/>
    <w:rsid w:val="00AF3BCF"/>
    <w:rsid w:val="00AF4EBE"/>
    <w:rsid w:val="00AF5B0A"/>
    <w:rsid w:val="00AF5B89"/>
    <w:rsid w:val="00AF5BAD"/>
    <w:rsid w:val="00AF5D55"/>
    <w:rsid w:val="00AF5E7A"/>
    <w:rsid w:val="00AF67E1"/>
    <w:rsid w:val="00B0114D"/>
    <w:rsid w:val="00B0207A"/>
    <w:rsid w:val="00B02A2B"/>
    <w:rsid w:val="00B03800"/>
    <w:rsid w:val="00B03B25"/>
    <w:rsid w:val="00B06E16"/>
    <w:rsid w:val="00B07863"/>
    <w:rsid w:val="00B11C75"/>
    <w:rsid w:val="00B127A1"/>
    <w:rsid w:val="00B133A1"/>
    <w:rsid w:val="00B13CF2"/>
    <w:rsid w:val="00B1421C"/>
    <w:rsid w:val="00B14386"/>
    <w:rsid w:val="00B17C6F"/>
    <w:rsid w:val="00B227A1"/>
    <w:rsid w:val="00B22B72"/>
    <w:rsid w:val="00B22D1B"/>
    <w:rsid w:val="00B23373"/>
    <w:rsid w:val="00B24FBB"/>
    <w:rsid w:val="00B26113"/>
    <w:rsid w:val="00B267C0"/>
    <w:rsid w:val="00B34266"/>
    <w:rsid w:val="00B4005D"/>
    <w:rsid w:val="00B41633"/>
    <w:rsid w:val="00B4190D"/>
    <w:rsid w:val="00B432E1"/>
    <w:rsid w:val="00B435F6"/>
    <w:rsid w:val="00B44B9A"/>
    <w:rsid w:val="00B44D3A"/>
    <w:rsid w:val="00B50AFA"/>
    <w:rsid w:val="00B50E18"/>
    <w:rsid w:val="00B51265"/>
    <w:rsid w:val="00B51366"/>
    <w:rsid w:val="00B52107"/>
    <w:rsid w:val="00B5274C"/>
    <w:rsid w:val="00B540D2"/>
    <w:rsid w:val="00B5418C"/>
    <w:rsid w:val="00B552F4"/>
    <w:rsid w:val="00B56FD6"/>
    <w:rsid w:val="00B576FD"/>
    <w:rsid w:val="00B62807"/>
    <w:rsid w:val="00B62997"/>
    <w:rsid w:val="00B62FAF"/>
    <w:rsid w:val="00B63640"/>
    <w:rsid w:val="00B642CF"/>
    <w:rsid w:val="00B64FD6"/>
    <w:rsid w:val="00B657B7"/>
    <w:rsid w:val="00B66B0D"/>
    <w:rsid w:val="00B66E63"/>
    <w:rsid w:val="00B67830"/>
    <w:rsid w:val="00B67C63"/>
    <w:rsid w:val="00B70A8E"/>
    <w:rsid w:val="00B71FD7"/>
    <w:rsid w:val="00B729C1"/>
    <w:rsid w:val="00B750D1"/>
    <w:rsid w:val="00B801C5"/>
    <w:rsid w:val="00B83C8C"/>
    <w:rsid w:val="00B85AB3"/>
    <w:rsid w:val="00B87F22"/>
    <w:rsid w:val="00B93F1B"/>
    <w:rsid w:val="00B967C9"/>
    <w:rsid w:val="00BA027E"/>
    <w:rsid w:val="00BA140A"/>
    <w:rsid w:val="00BA27F0"/>
    <w:rsid w:val="00BA3CE4"/>
    <w:rsid w:val="00BA56DE"/>
    <w:rsid w:val="00BA5B61"/>
    <w:rsid w:val="00BA6B2B"/>
    <w:rsid w:val="00BA7647"/>
    <w:rsid w:val="00BB1EEB"/>
    <w:rsid w:val="00BB1FCA"/>
    <w:rsid w:val="00BB30DE"/>
    <w:rsid w:val="00BB464E"/>
    <w:rsid w:val="00BB4FFA"/>
    <w:rsid w:val="00BB6DED"/>
    <w:rsid w:val="00BB77AB"/>
    <w:rsid w:val="00BC044D"/>
    <w:rsid w:val="00BC0BE9"/>
    <w:rsid w:val="00BC16BB"/>
    <w:rsid w:val="00BC19DC"/>
    <w:rsid w:val="00BC3EA9"/>
    <w:rsid w:val="00BC4728"/>
    <w:rsid w:val="00BC5214"/>
    <w:rsid w:val="00BC6C5B"/>
    <w:rsid w:val="00BC7158"/>
    <w:rsid w:val="00BC7B05"/>
    <w:rsid w:val="00BC7C52"/>
    <w:rsid w:val="00BD221C"/>
    <w:rsid w:val="00BD269A"/>
    <w:rsid w:val="00BD5D5A"/>
    <w:rsid w:val="00BD66E9"/>
    <w:rsid w:val="00BE1A95"/>
    <w:rsid w:val="00BE227D"/>
    <w:rsid w:val="00BE238B"/>
    <w:rsid w:val="00BE24F5"/>
    <w:rsid w:val="00BE4032"/>
    <w:rsid w:val="00BE61F8"/>
    <w:rsid w:val="00BF0220"/>
    <w:rsid w:val="00BF027B"/>
    <w:rsid w:val="00BF102A"/>
    <w:rsid w:val="00BF1CE2"/>
    <w:rsid w:val="00BF1D82"/>
    <w:rsid w:val="00BF2596"/>
    <w:rsid w:val="00BF2C86"/>
    <w:rsid w:val="00BF3068"/>
    <w:rsid w:val="00BF3247"/>
    <w:rsid w:val="00BF33EB"/>
    <w:rsid w:val="00BF3ADB"/>
    <w:rsid w:val="00BF3C8D"/>
    <w:rsid w:val="00BF3EC9"/>
    <w:rsid w:val="00C00549"/>
    <w:rsid w:val="00C00CF6"/>
    <w:rsid w:val="00C0269D"/>
    <w:rsid w:val="00C027A7"/>
    <w:rsid w:val="00C02D08"/>
    <w:rsid w:val="00C0319C"/>
    <w:rsid w:val="00C0699B"/>
    <w:rsid w:val="00C07712"/>
    <w:rsid w:val="00C07A42"/>
    <w:rsid w:val="00C07C81"/>
    <w:rsid w:val="00C1069C"/>
    <w:rsid w:val="00C10869"/>
    <w:rsid w:val="00C11264"/>
    <w:rsid w:val="00C128A0"/>
    <w:rsid w:val="00C1374F"/>
    <w:rsid w:val="00C149AD"/>
    <w:rsid w:val="00C156D4"/>
    <w:rsid w:val="00C17562"/>
    <w:rsid w:val="00C200BD"/>
    <w:rsid w:val="00C216CE"/>
    <w:rsid w:val="00C230AC"/>
    <w:rsid w:val="00C245AE"/>
    <w:rsid w:val="00C248B9"/>
    <w:rsid w:val="00C2526D"/>
    <w:rsid w:val="00C25C86"/>
    <w:rsid w:val="00C25F5D"/>
    <w:rsid w:val="00C266FA"/>
    <w:rsid w:val="00C2758B"/>
    <w:rsid w:val="00C2785E"/>
    <w:rsid w:val="00C3276B"/>
    <w:rsid w:val="00C33D1D"/>
    <w:rsid w:val="00C3524F"/>
    <w:rsid w:val="00C355C4"/>
    <w:rsid w:val="00C359EB"/>
    <w:rsid w:val="00C35FFA"/>
    <w:rsid w:val="00C407B1"/>
    <w:rsid w:val="00C4145C"/>
    <w:rsid w:val="00C4178C"/>
    <w:rsid w:val="00C41ABB"/>
    <w:rsid w:val="00C42EC5"/>
    <w:rsid w:val="00C44178"/>
    <w:rsid w:val="00C45B86"/>
    <w:rsid w:val="00C47783"/>
    <w:rsid w:val="00C51C13"/>
    <w:rsid w:val="00C51E80"/>
    <w:rsid w:val="00C5264B"/>
    <w:rsid w:val="00C52954"/>
    <w:rsid w:val="00C52C54"/>
    <w:rsid w:val="00C53074"/>
    <w:rsid w:val="00C54546"/>
    <w:rsid w:val="00C5456E"/>
    <w:rsid w:val="00C56362"/>
    <w:rsid w:val="00C56672"/>
    <w:rsid w:val="00C56763"/>
    <w:rsid w:val="00C56CB7"/>
    <w:rsid w:val="00C56FBA"/>
    <w:rsid w:val="00C607CB"/>
    <w:rsid w:val="00C60B25"/>
    <w:rsid w:val="00C60B6B"/>
    <w:rsid w:val="00C6308A"/>
    <w:rsid w:val="00C630F7"/>
    <w:rsid w:val="00C6398A"/>
    <w:rsid w:val="00C6443F"/>
    <w:rsid w:val="00C64546"/>
    <w:rsid w:val="00C64C5B"/>
    <w:rsid w:val="00C65250"/>
    <w:rsid w:val="00C654B1"/>
    <w:rsid w:val="00C6607C"/>
    <w:rsid w:val="00C66240"/>
    <w:rsid w:val="00C666BD"/>
    <w:rsid w:val="00C66D4E"/>
    <w:rsid w:val="00C675D4"/>
    <w:rsid w:val="00C715EF"/>
    <w:rsid w:val="00C71996"/>
    <w:rsid w:val="00C71CEB"/>
    <w:rsid w:val="00C724A0"/>
    <w:rsid w:val="00C74955"/>
    <w:rsid w:val="00C75B3A"/>
    <w:rsid w:val="00C76237"/>
    <w:rsid w:val="00C7720F"/>
    <w:rsid w:val="00C8067D"/>
    <w:rsid w:val="00C84616"/>
    <w:rsid w:val="00C90B45"/>
    <w:rsid w:val="00C91301"/>
    <w:rsid w:val="00C9167A"/>
    <w:rsid w:val="00C91D05"/>
    <w:rsid w:val="00C92402"/>
    <w:rsid w:val="00C9358C"/>
    <w:rsid w:val="00C93D82"/>
    <w:rsid w:val="00C949CF"/>
    <w:rsid w:val="00C96003"/>
    <w:rsid w:val="00C97A68"/>
    <w:rsid w:val="00C97C81"/>
    <w:rsid w:val="00C97DF5"/>
    <w:rsid w:val="00CA0446"/>
    <w:rsid w:val="00CA1002"/>
    <w:rsid w:val="00CA1199"/>
    <w:rsid w:val="00CA1F2E"/>
    <w:rsid w:val="00CA1FA5"/>
    <w:rsid w:val="00CA453B"/>
    <w:rsid w:val="00CA4D45"/>
    <w:rsid w:val="00CA5452"/>
    <w:rsid w:val="00CA6662"/>
    <w:rsid w:val="00CA6953"/>
    <w:rsid w:val="00CA6DA1"/>
    <w:rsid w:val="00CA6E5D"/>
    <w:rsid w:val="00CB005D"/>
    <w:rsid w:val="00CB0287"/>
    <w:rsid w:val="00CB03DF"/>
    <w:rsid w:val="00CB0864"/>
    <w:rsid w:val="00CB0CED"/>
    <w:rsid w:val="00CB1CC2"/>
    <w:rsid w:val="00CB34D0"/>
    <w:rsid w:val="00CB3CF3"/>
    <w:rsid w:val="00CB3FBF"/>
    <w:rsid w:val="00CB48EC"/>
    <w:rsid w:val="00CB57FB"/>
    <w:rsid w:val="00CB6E0C"/>
    <w:rsid w:val="00CB767E"/>
    <w:rsid w:val="00CB785D"/>
    <w:rsid w:val="00CB7CF7"/>
    <w:rsid w:val="00CC0050"/>
    <w:rsid w:val="00CC0556"/>
    <w:rsid w:val="00CC17EC"/>
    <w:rsid w:val="00CC18A5"/>
    <w:rsid w:val="00CC2E71"/>
    <w:rsid w:val="00CC3587"/>
    <w:rsid w:val="00CC53AA"/>
    <w:rsid w:val="00CC5D47"/>
    <w:rsid w:val="00CC75E9"/>
    <w:rsid w:val="00CD0CFB"/>
    <w:rsid w:val="00CD1504"/>
    <w:rsid w:val="00CD1E9E"/>
    <w:rsid w:val="00CD38AA"/>
    <w:rsid w:val="00CD4516"/>
    <w:rsid w:val="00CD4E5A"/>
    <w:rsid w:val="00CD52B6"/>
    <w:rsid w:val="00CD5487"/>
    <w:rsid w:val="00CD61BD"/>
    <w:rsid w:val="00CD622F"/>
    <w:rsid w:val="00CD6730"/>
    <w:rsid w:val="00CD68E5"/>
    <w:rsid w:val="00CD7499"/>
    <w:rsid w:val="00CE04BA"/>
    <w:rsid w:val="00CE145D"/>
    <w:rsid w:val="00CE1F1D"/>
    <w:rsid w:val="00CE2252"/>
    <w:rsid w:val="00CE2F29"/>
    <w:rsid w:val="00CE4ABE"/>
    <w:rsid w:val="00CE4DAA"/>
    <w:rsid w:val="00CE5FD1"/>
    <w:rsid w:val="00CF03FD"/>
    <w:rsid w:val="00CF052F"/>
    <w:rsid w:val="00CF0637"/>
    <w:rsid w:val="00CF0E27"/>
    <w:rsid w:val="00CF11EA"/>
    <w:rsid w:val="00CF17E3"/>
    <w:rsid w:val="00CF3E04"/>
    <w:rsid w:val="00CF4478"/>
    <w:rsid w:val="00CF5A66"/>
    <w:rsid w:val="00CF60D8"/>
    <w:rsid w:val="00CF62EB"/>
    <w:rsid w:val="00D01B90"/>
    <w:rsid w:val="00D01F49"/>
    <w:rsid w:val="00D03A99"/>
    <w:rsid w:val="00D03CD1"/>
    <w:rsid w:val="00D03DAB"/>
    <w:rsid w:val="00D048EA"/>
    <w:rsid w:val="00D05237"/>
    <w:rsid w:val="00D05B31"/>
    <w:rsid w:val="00D076B6"/>
    <w:rsid w:val="00D07B64"/>
    <w:rsid w:val="00D11A8E"/>
    <w:rsid w:val="00D11C88"/>
    <w:rsid w:val="00D1299D"/>
    <w:rsid w:val="00D1337E"/>
    <w:rsid w:val="00D1384F"/>
    <w:rsid w:val="00D15061"/>
    <w:rsid w:val="00D15C56"/>
    <w:rsid w:val="00D17201"/>
    <w:rsid w:val="00D2174B"/>
    <w:rsid w:val="00D23737"/>
    <w:rsid w:val="00D237BE"/>
    <w:rsid w:val="00D23943"/>
    <w:rsid w:val="00D23C8A"/>
    <w:rsid w:val="00D243B7"/>
    <w:rsid w:val="00D2691E"/>
    <w:rsid w:val="00D27AC8"/>
    <w:rsid w:val="00D27DB6"/>
    <w:rsid w:val="00D31D37"/>
    <w:rsid w:val="00D32D9A"/>
    <w:rsid w:val="00D34503"/>
    <w:rsid w:val="00D369EF"/>
    <w:rsid w:val="00D401A8"/>
    <w:rsid w:val="00D415A4"/>
    <w:rsid w:val="00D427A4"/>
    <w:rsid w:val="00D429BB"/>
    <w:rsid w:val="00D43A27"/>
    <w:rsid w:val="00D449E5"/>
    <w:rsid w:val="00D4590F"/>
    <w:rsid w:val="00D4609B"/>
    <w:rsid w:val="00D47840"/>
    <w:rsid w:val="00D50633"/>
    <w:rsid w:val="00D50CB6"/>
    <w:rsid w:val="00D52635"/>
    <w:rsid w:val="00D52BC3"/>
    <w:rsid w:val="00D5427B"/>
    <w:rsid w:val="00D55008"/>
    <w:rsid w:val="00D61B5B"/>
    <w:rsid w:val="00D629B2"/>
    <w:rsid w:val="00D63D49"/>
    <w:rsid w:val="00D64BDC"/>
    <w:rsid w:val="00D65290"/>
    <w:rsid w:val="00D6531A"/>
    <w:rsid w:val="00D6677A"/>
    <w:rsid w:val="00D6734A"/>
    <w:rsid w:val="00D67798"/>
    <w:rsid w:val="00D70039"/>
    <w:rsid w:val="00D70B25"/>
    <w:rsid w:val="00D71B50"/>
    <w:rsid w:val="00D727CC"/>
    <w:rsid w:val="00D733DD"/>
    <w:rsid w:val="00D736E9"/>
    <w:rsid w:val="00D73BC3"/>
    <w:rsid w:val="00D7449D"/>
    <w:rsid w:val="00D753EB"/>
    <w:rsid w:val="00D75447"/>
    <w:rsid w:val="00D81170"/>
    <w:rsid w:val="00D8135D"/>
    <w:rsid w:val="00D8162E"/>
    <w:rsid w:val="00D827CD"/>
    <w:rsid w:val="00D82F4C"/>
    <w:rsid w:val="00D85412"/>
    <w:rsid w:val="00D85643"/>
    <w:rsid w:val="00D86243"/>
    <w:rsid w:val="00D87A76"/>
    <w:rsid w:val="00D9229A"/>
    <w:rsid w:val="00D92CBA"/>
    <w:rsid w:val="00D93384"/>
    <w:rsid w:val="00D935FA"/>
    <w:rsid w:val="00D97718"/>
    <w:rsid w:val="00DA0AF0"/>
    <w:rsid w:val="00DA2642"/>
    <w:rsid w:val="00DA36B9"/>
    <w:rsid w:val="00DA46AD"/>
    <w:rsid w:val="00DA5442"/>
    <w:rsid w:val="00DA5CC9"/>
    <w:rsid w:val="00DA5D60"/>
    <w:rsid w:val="00DA664E"/>
    <w:rsid w:val="00DB0CB1"/>
    <w:rsid w:val="00DB1120"/>
    <w:rsid w:val="00DB1C29"/>
    <w:rsid w:val="00DB4D9C"/>
    <w:rsid w:val="00DB5698"/>
    <w:rsid w:val="00DB58E0"/>
    <w:rsid w:val="00DB60FC"/>
    <w:rsid w:val="00DC02A3"/>
    <w:rsid w:val="00DC05E2"/>
    <w:rsid w:val="00DC1662"/>
    <w:rsid w:val="00DC272C"/>
    <w:rsid w:val="00DC3C89"/>
    <w:rsid w:val="00DC7C27"/>
    <w:rsid w:val="00DC7DC9"/>
    <w:rsid w:val="00DD0D00"/>
    <w:rsid w:val="00DD2073"/>
    <w:rsid w:val="00DD2406"/>
    <w:rsid w:val="00DD2650"/>
    <w:rsid w:val="00DD281B"/>
    <w:rsid w:val="00DD3885"/>
    <w:rsid w:val="00DD3CDE"/>
    <w:rsid w:val="00DD5486"/>
    <w:rsid w:val="00DD585D"/>
    <w:rsid w:val="00DD59D2"/>
    <w:rsid w:val="00DD5DB1"/>
    <w:rsid w:val="00DD692A"/>
    <w:rsid w:val="00DD7FE4"/>
    <w:rsid w:val="00DE01E5"/>
    <w:rsid w:val="00DE0894"/>
    <w:rsid w:val="00DE14EA"/>
    <w:rsid w:val="00DE78BA"/>
    <w:rsid w:val="00DE793E"/>
    <w:rsid w:val="00DE7A03"/>
    <w:rsid w:val="00DF286B"/>
    <w:rsid w:val="00DF30AA"/>
    <w:rsid w:val="00DF454F"/>
    <w:rsid w:val="00DF4A95"/>
    <w:rsid w:val="00DF51CE"/>
    <w:rsid w:val="00DF6518"/>
    <w:rsid w:val="00DF65E0"/>
    <w:rsid w:val="00DF67B3"/>
    <w:rsid w:val="00DF692D"/>
    <w:rsid w:val="00E002C7"/>
    <w:rsid w:val="00E01C69"/>
    <w:rsid w:val="00E028D4"/>
    <w:rsid w:val="00E02BDC"/>
    <w:rsid w:val="00E02DCC"/>
    <w:rsid w:val="00E02F6D"/>
    <w:rsid w:val="00E04099"/>
    <w:rsid w:val="00E04C73"/>
    <w:rsid w:val="00E061AD"/>
    <w:rsid w:val="00E064DE"/>
    <w:rsid w:val="00E06D03"/>
    <w:rsid w:val="00E07B62"/>
    <w:rsid w:val="00E1002E"/>
    <w:rsid w:val="00E10C07"/>
    <w:rsid w:val="00E123E3"/>
    <w:rsid w:val="00E13738"/>
    <w:rsid w:val="00E1378B"/>
    <w:rsid w:val="00E149A9"/>
    <w:rsid w:val="00E14FDD"/>
    <w:rsid w:val="00E1640E"/>
    <w:rsid w:val="00E20CAE"/>
    <w:rsid w:val="00E213F8"/>
    <w:rsid w:val="00E21E35"/>
    <w:rsid w:val="00E221F6"/>
    <w:rsid w:val="00E23C59"/>
    <w:rsid w:val="00E25915"/>
    <w:rsid w:val="00E26D89"/>
    <w:rsid w:val="00E300B5"/>
    <w:rsid w:val="00E30DB8"/>
    <w:rsid w:val="00E3114D"/>
    <w:rsid w:val="00E31F2D"/>
    <w:rsid w:val="00E3216E"/>
    <w:rsid w:val="00E327F0"/>
    <w:rsid w:val="00E33694"/>
    <w:rsid w:val="00E353BF"/>
    <w:rsid w:val="00E357B9"/>
    <w:rsid w:val="00E35D5B"/>
    <w:rsid w:val="00E408F9"/>
    <w:rsid w:val="00E4149F"/>
    <w:rsid w:val="00E41A24"/>
    <w:rsid w:val="00E42934"/>
    <w:rsid w:val="00E42A32"/>
    <w:rsid w:val="00E42F6C"/>
    <w:rsid w:val="00E46209"/>
    <w:rsid w:val="00E465BF"/>
    <w:rsid w:val="00E46C97"/>
    <w:rsid w:val="00E474DA"/>
    <w:rsid w:val="00E52ABE"/>
    <w:rsid w:val="00E54849"/>
    <w:rsid w:val="00E557CF"/>
    <w:rsid w:val="00E56320"/>
    <w:rsid w:val="00E56D3C"/>
    <w:rsid w:val="00E60669"/>
    <w:rsid w:val="00E62A93"/>
    <w:rsid w:val="00E63973"/>
    <w:rsid w:val="00E64F83"/>
    <w:rsid w:val="00E658B9"/>
    <w:rsid w:val="00E65AB6"/>
    <w:rsid w:val="00E679F3"/>
    <w:rsid w:val="00E70B49"/>
    <w:rsid w:val="00E70E93"/>
    <w:rsid w:val="00E75A64"/>
    <w:rsid w:val="00E75B47"/>
    <w:rsid w:val="00E80799"/>
    <w:rsid w:val="00E81B5D"/>
    <w:rsid w:val="00E84057"/>
    <w:rsid w:val="00E84FD7"/>
    <w:rsid w:val="00E8513B"/>
    <w:rsid w:val="00E86581"/>
    <w:rsid w:val="00E86F12"/>
    <w:rsid w:val="00E903E0"/>
    <w:rsid w:val="00E90DC8"/>
    <w:rsid w:val="00E91360"/>
    <w:rsid w:val="00E95502"/>
    <w:rsid w:val="00E9625B"/>
    <w:rsid w:val="00E96466"/>
    <w:rsid w:val="00E96834"/>
    <w:rsid w:val="00E968CE"/>
    <w:rsid w:val="00EA0300"/>
    <w:rsid w:val="00EA201B"/>
    <w:rsid w:val="00EA225A"/>
    <w:rsid w:val="00EA243F"/>
    <w:rsid w:val="00EA4523"/>
    <w:rsid w:val="00EA6389"/>
    <w:rsid w:val="00EA7F22"/>
    <w:rsid w:val="00EB05C4"/>
    <w:rsid w:val="00EB19F0"/>
    <w:rsid w:val="00EB1AF0"/>
    <w:rsid w:val="00EB2A0A"/>
    <w:rsid w:val="00EB2E21"/>
    <w:rsid w:val="00EB4119"/>
    <w:rsid w:val="00EB4E41"/>
    <w:rsid w:val="00EB525C"/>
    <w:rsid w:val="00EB5ABA"/>
    <w:rsid w:val="00EB5F22"/>
    <w:rsid w:val="00EB5F64"/>
    <w:rsid w:val="00EB643F"/>
    <w:rsid w:val="00EB674F"/>
    <w:rsid w:val="00EC04DE"/>
    <w:rsid w:val="00EC0DBB"/>
    <w:rsid w:val="00EC1FB9"/>
    <w:rsid w:val="00EC5217"/>
    <w:rsid w:val="00EC64E8"/>
    <w:rsid w:val="00EC6C0A"/>
    <w:rsid w:val="00EC702F"/>
    <w:rsid w:val="00ED059E"/>
    <w:rsid w:val="00ED0C7E"/>
    <w:rsid w:val="00ED0F37"/>
    <w:rsid w:val="00ED2508"/>
    <w:rsid w:val="00ED2FDC"/>
    <w:rsid w:val="00ED3A46"/>
    <w:rsid w:val="00ED789D"/>
    <w:rsid w:val="00EE0213"/>
    <w:rsid w:val="00EE0344"/>
    <w:rsid w:val="00EE1B95"/>
    <w:rsid w:val="00EE1EAA"/>
    <w:rsid w:val="00EE2D37"/>
    <w:rsid w:val="00EE35FA"/>
    <w:rsid w:val="00EE5736"/>
    <w:rsid w:val="00EE6777"/>
    <w:rsid w:val="00EE75BD"/>
    <w:rsid w:val="00EF0972"/>
    <w:rsid w:val="00EF28ED"/>
    <w:rsid w:val="00EF3280"/>
    <w:rsid w:val="00EF51D0"/>
    <w:rsid w:val="00EF5384"/>
    <w:rsid w:val="00EF58B5"/>
    <w:rsid w:val="00EF5D63"/>
    <w:rsid w:val="00EF6150"/>
    <w:rsid w:val="00F00855"/>
    <w:rsid w:val="00F00C3F"/>
    <w:rsid w:val="00F0465D"/>
    <w:rsid w:val="00F04EC0"/>
    <w:rsid w:val="00F069DC"/>
    <w:rsid w:val="00F074E1"/>
    <w:rsid w:val="00F07877"/>
    <w:rsid w:val="00F131BF"/>
    <w:rsid w:val="00F14276"/>
    <w:rsid w:val="00F15CF2"/>
    <w:rsid w:val="00F16EC8"/>
    <w:rsid w:val="00F24603"/>
    <w:rsid w:val="00F26B49"/>
    <w:rsid w:val="00F27537"/>
    <w:rsid w:val="00F3207C"/>
    <w:rsid w:val="00F32C15"/>
    <w:rsid w:val="00F331D1"/>
    <w:rsid w:val="00F34D85"/>
    <w:rsid w:val="00F35736"/>
    <w:rsid w:val="00F36AF6"/>
    <w:rsid w:val="00F36BBA"/>
    <w:rsid w:val="00F41C49"/>
    <w:rsid w:val="00F42F66"/>
    <w:rsid w:val="00F436C3"/>
    <w:rsid w:val="00F43EDF"/>
    <w:rsid w:val="00F44149"/>
    <w:rsid w:val="00F46EE1"/>
    <w:rsid w:val="00F4705D"/>
    <w:rsid w:val="00F47C4F"/>
    <w:rsid w:val="00F47F7A"/>
    <w:rsid w:val="00F50207"/>
    <w:rsid w:val="00F50C46"/>
    <w:rsid w:val="00F51698"/>
    <w:rsid w:val="00F52324"/>
    <w:rsid w:val="00F52A8B"/>
    <w:rsid w:val="00F539CB"/>
    <w:rsid w:val="00F53BEC"/>
    <w:rsid w:val="00F56132"/>
    <w:rsid w:val="00F56A6A"/>
    <w:rsid w:val="00F60A74"/>
    <w:rsid w:val="00F62A8A"/>
    <w:rsid w:val="00F63C6D"/>
    <w:rsid w:val="00F650CB"/>
    <w:rsid w:val="00F654E0"/>
    <w:rsid w:val="00F66B8F"/>
    <w:rsid w:val="00F67841"/>
    <w:rsid w:val="00F70834"/>
    <w:rsid w:val="00F72314"/>
    <w:rsid w:val="00F7279F"/>
    <w:rsid w:val="00F745A7"/>
    <w:rsid w:val="00F77004"/>
    <w:rsid w:val="00F7727C"/>
    <w:rsid w:val="00F772AF"/>
    <w:rsid w:val="00F776FC"/>
    <w:rsid w:val="00F80CA2"/>
    <w:rsid w:val="00F813F6"/>
    <w:rsid w:val="00F81F13"/>
    <w:rsid w:val="00F8253D"/>
    <w:rsid w:val="00F827CD"/>
    <w:rsid w:val="00F84194"/>
    <w:rsid w:val="00F8471E"/>
    <w:rsid w:val="00F853BB"/>
    <w:rsid w:val="00F86FFB"/>
    <w:rsid w:val="00F87496"/>
    <w:rsid w:val="00F87D51"/>
    <w:rsid w:val="00F901B8"/>
    <w:rsid w:val="00F90DC6"/>
    <w:rsid w:val="00F91257"/>
    <w:rsid w:val="00F916A6"/>
    <w:rsid w:val="00F91EE4"/>
    <w:rsid w:val="00F9239E"/>
    <w:rsid w:val="00F92DA6"/>
    <w:rsid w:val="00F93E5C"/>
    <w:rsid w:val="00F94968"/>
    <w:rsid w:val="00F97494"/>
    <w:rsid w:val="00FA2887"/>
    <w:rsid w:val="00FA3602"/>
    <w:rsid w:val="00FA568F"/>
    <w:rsid w:val="00FA61D5"/>
    <w:rsid w:val="00FA7B02"/>
    <w:rsid w:val="00FA7F2F"/>
    <w:rsid w:val="00FB04CA"/>
    <w:rsid w:val="00FB0E10"/>
    <w:rsid w:val="00FB3304"/>
    <w:rsid w:val="00FB348A"/>
    <w:rsid w:val="00FB3C6D"/>
    <w:rsid w:val="00FB6455"/>
    <w:rsid w:val="00FC1128"/>
    <w:rsid w:val="00FC2451"/>
    <w:rsid w:val="00FC57FD"/>
    <w:rsid w:val="00FC5F61"/>
    <w:rsid w:val="00FC72AE"/>
    <w:rsid w:val="00FC7F35"/>
    <w:rsid w:val="00FC7F67"/>
    <w:rsid w:val="00FD105A"/>
    <w:rsid w:val="00FD1D70"/>
    <w:rsid w:val="00FD1D95"/>
    <w:rsid w:val="00FD1D96"/>
    <w:rsid w:val="00FD26C7"/>
    <w:rsid w:val="00FD3DB7"/>
    <w:rsid w:val="00FE0080"/>
    <w:rsid w:val="00FE0B95"/>
    <w:rsid w:val="00FE4D18"/>
    <w:rsid w:val="00FE71F2"/>
    <w:rsid w:val="00FF0CED"/>
    <w:rsid w:val="00FF29AE"/>
    <w:rsid w:val="00FF2D1D"/>
    <w:rsid w:val="00FF2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FA589"/>
  <w15:docId w15:val="{EBFADCA8-581D-48F0-A3DE-1A2E81208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E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F2"/>
    <w:pPr>
      <w:ind w:left="720"/>
      <w:contextualSpacing/>
    </w:pPr>
  </w:style>
  <w:style w:type="character" w:styleId="Hyperlink">
    <w:name w:val="Hyperlink"/>
    <w:basedOn w:val="DefaultParagraphFont"/>
    <w:uiPriority w:val="99"/>
    <w:unhideWhenUsed/>
    <w:rsid w:val="00540BF2"/>
    <w:rPr>
      <w:color w:val="0563C1" w:themeColor="hyperlink"/>
      <w:u w:val="single"/>
    </w:rPr>
  </w:style>
  <w:style w:type="table" w:styleId="TableGrid">
    <w:name w:val="Table Grid"/>
    <w:basedOn w:val="TableNormal"/>
    <w:uiPriority w:val="39"/>
    <w:rsid w:val="006D2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
    <w:name w:val="Grid Table 6 Colorful1"/>
    <w:basedOn w:val="TableNormal"/>
    <w:uiPriority w:val="51"/>
    <w:rsid w:val="006D2D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9D7121"/>
    <w:pPr>
      <w:spacing w:after="200" w:line="240" w:lineRule="auto"/>
    </w:pPr>
    <w:rPr>
      <w:i/>
      <w:iCs/>
      <w:color w:val="44546A" w:themeColor="text2"/>
      <w:sz w:val="18"/>
      <w:szCs w:val="18"/>
    </w:rPr>
  </w:style>
  <w:style w:type="character" w:customStyle="1" w:styleId="selectable">
    <w:name w:val="selectable"/>
    <w:basedOn w:val="DefaultParagraphFont"/>
    <w:rsid w:val="00B14386"/>
  </w:style>
  <w:style w:type="numbering" w:customStyle="1" w:styleId="NoList1">
    <w:name w:val="No List1"/>
    <w:next w:val="NoList"/>
    <w:uiPriority w:val="99"/>
    <w:semiHidden/>
    <w:unhideWhenUsed/>
    <w:rsid w:val="005F7AF0"/>
  </w:style>
  <w:style w:type="table" w:customStyle="1" w:styleId="PlainTable11">
    <w:name w:val="Plain Table 11"/>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0">
    <w:name w:val="Plain Table 11"/>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
    <w:name w:val="Plain Table 111"/>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3">
    <w:name w:val="Plain Table 13"/>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1">
    <w:name w:val="Plain Table 121"/>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5">
    <w:name w:val="Plain Table 15"/>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6">
    <w:name w:val="Plain Table 16"/>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7">
    <w:name w:val="Plain Table 17"/>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8">
    <w:name w:val="Plain Table 18"/>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9">
    <w:name w:val="Plain Table 19"/>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00">
    <w:name w:val="Plain Table 110"/>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2">
    <w:name w:val="Plain Table 112"/>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3">
    <w:name w:val="Plain Table 113"/>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4">
    <w:name w:val="Plain Table 114"/>
    <w:basedOn w:val="TableNormal"/>
    <w:uiPriority w:val="41"/>
    <w:rsid w:val="005F7AF0"/>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116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352"/>
  </w:style>
  <w:style w:type="paragraph" w:styleId="Footer">
    <w:name w:val="footer"/>
    <w:basedOn w:val="Normal"/>
    <w:link w:val="FooterChar"/>
    <w:uiPriority w:val="99"/>
    <w:unhideWhenUsed/>
    <w:rsid w:val="00116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352"/>
  </w:style>
  <w:style w:type="table" w:customStyle="1" w:styleId="PlainTable115">
    <w:name w:val="Plain Table 115"/>
    <w:basedOn w:val="TableNormal"/>
    <w:next w:val="PlainTable11"/>
    <w:uiPriority w:val="41"/>
    <w:rsid w:val="00B142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11">
    <w:name w:val="Grid Table 1 Light - Accent 11"/>
    <w:basedOn w:val="TableNormal"/>
    <w:uiPriority w:val="46"/>
    <w:rsid w:val="00D076B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5D6B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5D6B1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31">
    <w:name w:val="Grid Table 1 Light - Accent 31"/>
    <w:basedOn w:val="TableNormal"/>
    <w:uiPriority w:val="46"/>
    <w:rsid w:val="005D6B1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825AF1"/>
    <w:rPr>
      <w:color w:val="808080"/>
    </w:rPr>
  </w:style>
  <w:style w:type="character" w:styleId="FollowedHyperlink">
    <w:name w:val="FollowedHyperlink"/>
    <w:basedOn w:val="DefaultParagraphFont"/>
    <w:uiPriority w:val="99"/>
    <w:semiHidden/>
    <w:unhideWhenUsed/>
    <w:rsid w:val="006E282E"/>
    <w:rPr>
      <w:color w:val="954F72" w:themeColor="followedHyperlink"/>
      <w:u w:val="single"/>
    </w:rPr>
  </w:style>
  <w:style w:type="character" w:styleId="CommentReference">
    <w:name w:val="annotation reference"/>
    <w:basedOn w:val="DefaultParagraphFont"/>
    <w:uiPriority w:val="99"/>
    <w:semiHidden/>
    <w:unhideWhenUsed/>
    <w:rsid w:val="007238B6"/>
    <w:rPr>
      <w:sz w:val="16"/>
      <w:szCs w:val="16"/>
    </w:rPr>
  </w:style>
  <w:style w:type="paragraph" w:styleId="CommentText">
    <w:name w:val="annotation text"/>
    <w:basedOn w:val="Normal"/>
    <w:link w:val="CommentTextChar"/>
    <w:uiPriority w:val="99"/>
    <w:semiHidden/>
    <w:unhideWhenUsed/>
    <w:rsid w:val="007238B6"/>
    <w:pPr>
      <w:spacing w:line="240" w:lineRule="auto"/>
    </w:pPr>
    <w:rPr>
      <w:sz w:val="20"/>
      <w:szCs w:val="20"/>
    </w:rPr>
  </w:style>
  <w:style w:type="character" w:customStyle="1" w:styleId="CommentTextChar">
    <w:name w:val="Comment Text Char"/>
    <w:basedOn w:val="DefaultParagraphFont"/>
    <w:link w:val="CommentText"/>
    <w:uiPriority w:val="99"/>
    <w:semiHidden/>
    <w:rsid w:val="007238B6"/>
    <w:rPr>
      <w:sz w:val="20"/>
      <w:szCs w:val="20"/>
    </w:rPr>
  </w:style>
  <w:style w:type="paragraph" w:styleId="CommentSubject">
    <w:name w:val="annotation subject"/>
    <w:basedOn w:val="CommentText"/>
    <w:next w:val="CommentText"/>
    <w:link w:val="CommentSubjectChar"/>
    <w:uiPriority w:val="99"/>
    <w:semiHidden/>
    <w:unhideWhenUsed/>
    <w:rsid w:val="007238B6"/>
    <w:rPr>
      <w:b/>
      <w:bCs/>
    </w:rPr>
  </w:style>
  <w:style w:type="character" w:customStyle="1" w:styleId="CommentSubjectChar">
    <w:name w:val="Comment Subject Char"/>
    <w:basedOn w:val="CommentTextChar"/>
    <w:link w:val="CommentSubject"/>
    <w:uiPriority w:val="99"/>
    <w:semiHidden/>
    <w:rsid w:val="007238B6"/>
    <w:rPr>
      <w:b/>
      <w:bCs/>
      <w:sz w:val="20"/>
      <w:szCs w:val="20"/>
    </w:rPr>
  </w:style>
  <w:style w:type="paragraph" w:styleId="BalloonText">
    <w:name w:val="Balloon Text"/>
    <w:basedOn w:val="Normal"/>
    <w:link w:val="BalloonTextChar"/>
    <w:uiPriority w:val="99"/>
    <w:semiHidden/>
    <w:unhideWhenUsed/>
    <w:rsid w:val="007238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8B6"/>
    <w:rPr>
      <w:rFonts w:ascii="Segoe UI" w:hAnsi="Segoe UI" w:cs="Segoe UI"/>
      <w:sz w:val="18"/>
      <w:szCs w:val="18"/>
    </w:rPr>
  </w:style>
  <w:style w:type="table" w:customStyle="1" w:styleId="PlainTable122">
    <w:name w:val="Plain Table 122"/>
    <w:basedOn w:val="TableNormal"/>
    <w:uiPriority w:val="41"/>
    <w:rsid w:val="00BC7158"/>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1">
    <w:name w:val="Plain Table 141"/>
    <w:basedOn w:val="TableNormal"/>
    <w:next w:val="PlainTable11"/>
    <w:uiPriority w:val="41"/>
    <w:rsid w:val="00BC7158"/>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2">
    <w:name w:val="Plain Table 142"/>
    <w:basedOn w:val="TableNormal"/>
    <w:next w:val="PlainTable11"/>
    <w:uiPriority w:val="41"/>
    <w:rsid w:val="003166A9"/>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11">
    <w:name w:val="Plain Table 1211"/>
    <w:basedOn w:val="TableNormal"/>
    <w:uiPriority w:val="41"/>
    <w:rsid w:val="003166A9"/>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71">
    <w:name w:val="Plain Table 171"/>
    <w:basedOn w:val="TableNormal"/>
    <w:uiPriority w:val="41"/>
    <w:rsid w:val="003166A9"/>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81">
    <w:name w:val="Plain Table 181"/>
    <w:basedOn w:val="TableNormal"/>
    <w:uiPriority w:val="41"/>
    <w:rsid w:val="003166A9"/>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91">
    <w:name w:val="Plain Table 191"/>
    <w:basedOn w:val="TableNormal"/>
    <w:uiPriority w:val="41"/>
    <w:rsid w:val="003166A9"/>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01">
    <w:name w:val="Plain Table 1101"/>
    <w:basedOn w:val="TableNormal"/>
    <w:uiPriority w:val="41"/>
    <w:rsid w:val="003166A9"/>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21">
    <w:name w:val="Plain Table 1121"/>
    <w:basedOn w:val="TableNormal"/>
    <w:uiPriority w:val="41"/>
    <w:rsid w:val="003166A9"/>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31">
    <w:name w:val="Plain Table 1131"/>
    <w:basedOn w:val="TableNormal"/>
    <w:uiPriority w:val="41"/>
    <w:rsid w:val="003166A9"/>
    <w:pPr>
      <w:spacing w:after="0" w:line="240" w:lineRule="auto"/>
    </w:pPr>
    <w:rPr>
      <w:rFonts w:ascii="Calibri" w:eastAsia="Calibri" w:hAnsi="Calibri"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semiHidden/>
    <w:unhideWhenUsed/>
    <w:rsid w:val="00D977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7718"/>
    <w:rPr>
      <w:sz w:val="20"/>
      <w:szCs w:val="20"/>
    </w:rPr>
  </w:style>
  <w:style w:type="character" w:styleId="EndnoteReference">
    <w:name w:val="endnote reference"/>
    <w:basedOn w:val="DefaultParagraphFont"/>
    <w:uiPriority w:val="99"/>
    <w:semiHidden/>
    <w:unhideWhenUsed/>
    <w:rsid w:val="00D97718"/>
    <w:rPr>
      <w:vertAlign w:val="superscript"/>
    </w:rPr>
  </w:style>
  <w:style w:type="paragraph" w:styleId="FootnoteText">
    <w:name w:val="footnote text"/>
    <w:basedOn w:val="Normal"/>
    <w:link w:val="FootnoteTextChar"/>
    <w:uiPriority w:val="99"/>
    <w:semiHidden/>
    <w:unhideWhenUsed/>
    <w:rsid w:val="00D97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718"/>
    <w:rPr>
      <w:sz w:val="20"/>
      <w:szCs w:val="20"/>
    </w:rPr>
  </w:style>
  <w:style w:type="character" w:styleId="FootnoteReference">
    <w:name w:val="footnote reference"/>
    <w:basedOn w:val="DefaultParagraphFont"/>
    <w:uiPriority w:val="99"/>
    <w:semiHidden/>
    <w:unhideWhenUsed/>
    <w:rsid w:val="00D977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40102">
      <w:bodyDiv w:val="1"/>
      <w:marLeft w:val="0"/>
      <w:marRight w:val="0"/>
      <w:marTop w:val="0"/>
      <w:marBottom w:val="0"/>
      <w:divBdr>
        <w:top w:val="none" w:sz="0" w:space="0" w:color="auto"/>
        <w:left w:val="none" w:sz="0" w:space="0" w:color="auto"/>
        <w:bottom w:val="none" w:sz="0" w:space="0" w:color="auto"/>
        <w:right w:val="none" w:sz="0" w:space="0" w:color="auto"/>
      </w:divBdr>
    </w:div>
    <w:div w:id="255407496">
      <w:bodyDiv w:val="1"/>
      <w:marLeft w:val="0"/>
      <w:marRight w:val="0"/>
      <w:marTop w:val="0"/>
      <w:marBottom w:val="0"/>
      <w:divBdr>
        <w:top w:val="none" w:sz="0" w:space="0" w:color="auto"/>
        <w:left w:val="none" w:sz="0" w:space="0" w:color="auto"/>
        <w:bottom w:val="none" w:sz="0" w:space="0" w:color="auto"/>
        <w:right w:val="none" w:sz="0" w:space="0" w:color="auto"/>
      </w:divBdr>
    </w:div>
    <w:div w:id="536703720">
      <w:bodyDiv w:val="1"/>
      <w:marLeft w:val="0"/>
      <w:marRight w:val="0"/>
      <w:marTop w:val="0"/>
      <w:marBottom w:val="0"/>
      <w:divBdr>
        <w:top w:val="none" w:sz="0" w:space="0" w:color="auto"/>
        <w:left w:val="none" w:sz="0" w:space="0" w:color="auto"/>
        <w:bottom w:val="none" w:sz="0" w:space="0" w:color="auto"/>
        <w:right w:val="none" w:sz="0" w:space="0" w:color="auto"/>
      </w:divBdr>
    </w:div>
    <w:div w:id="723606651">
      <w:bodyDiv w:val="1"/>
      <w:marLeft w:val="0"/>
      <w:marRight w:val="0"/>
      <w:marTop w:val="0"/>
      <w:marBottom w:val="0"/>
      <w:divBdr>
        <w:top w:val="none" w:sz="0" w:space="0" w:color="auto"/>
        <w:left w:val="none" w:sz="0" w:space="0" w:color="auto"/>
        <w:bottom w:val="none" w:sz="0" w:space="0" w:color="auto"/>
        <w:right w:val="none" w:sz="0" w:space="0" w:color="auto"/>
      </w:divBdr>
    </w:div>
    <w:div w:id="1197890784">
      <w:bodyDiv w:val="1"/>
      <w:marLeft w:val="0"/>
      <w:marRight w:val="0"/>
      <w:marTop w:val="0"/>
      <w:marBottom w:val="0"/>
      <w:divBdr>
        <w:top w:val="none" w:sz="0" w:space="0" w:color="auto"/>
        <w:left w:val="none" w:sz="0" w:space="0" w:color="auto"/>
        <w:bottom w:val="none" w:sz="0" w:space="0" w:color="auto"/>
        <w:right w:val="none" w:sz="0" w:space="0" w:color="auto"/>
      </w:divBdr>
    </w:div>
    <w:div w:id="1249117228">
      <w:bodyDiv w:val="1"/>
      <w:marLeft w:val="0"/>
      <w:marRight w:val="0"/>
      <w:marTop w:val="0"/>
      <w:marBottom w:val="0"/>
      <w:divBdr>
        <w:top w:val="none" w:sz="0" w:space="0" w:color="auto"/>
        <w:left w:val="none" w:sz="0" w:space="0" w:color="auto"/>
        <w:bottom w:val="none" w:sz="0" w:space="0" w:color="auto"/>
        <w:right w:val="none" w:sz="0" w:space="0" w:color="auto"/>
      </w:divBdr>
    </w:div>
    <w:div w:id="1327518399">
      <w:bodyDiv w:val="1"/>
      <w:marLeft w:val="0"/>
      <w:marRight w:val="0"/>
      <w:marTop w:val="0"/>
      <w:marBottom w:val="0"/>
      <w:divBdr>
        <w:top w:val="none" w:sz="0" w:space="0" w:color="auto"/>
        <w:left w:val="none" w:sz="0" w:space="0" w:color="auto"/>
        <w:bottom w:val="none" w:sz="0" w:space="0" w:color="auto"/>
        <w:right w:val="none" w:sz="0" w:space="0" w:color="auto"/>
      </w:divBdr>
    </w:div>
    <w:div w:id="138748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40"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B2BDC-61F4-4217-9839-5E330D911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3268</Words>
  <Characters>18631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KunlayOlowo</dc:creator>
  <cp:lastModifiedBy>Elizabeth</cp:lastModifiedBy>
  <cp:revision>2</cp:revision>
  <cp:lastPrinted>2019-09-24T11:05:00Z</cp:lastPrinted>
  <dcterms:created xsi:type="dcterms:W3CDTF">2020-05-21T08:47:00Z</dcterms:created>
  <dcterms:modified xsi:type="dcterms:W3CDTF">2020-05-21T08:47:00Z</dcterms:modified>
</cp:coreProperties>
</file>